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1F9F9" w14:textId="78477242" w:rsidR="00386B52" w:rsidRPr="00202078" w:rsidRDefault="008A54B2" w:rsidP="001532A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F7427D" wp14:editId="2D01238F">
            <wp:simplePos x="900752" y="1078173"/>
            <wp:positionH relativeFrom="margin">
              <wp:align>left</wp:align>
            </wp:positionH>
            <wp:positionV relativeFrom="margin">
              <wp:align>top</wp:align>
            </wp:positionV>
            <wp:extent cx="2524125" cy="73342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B52" w:rsidRPr="0020207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</w:p>
    <w:p w14:paraId="747F8644" w14:textId="7BBFA15C" w:rsidR="00386B52" w:rsidRPr="00202078" w:rsidRDefault="00386B52" w:rsidP="00654DDA">
      <w:pPr>
        <w:pStyle w:val="Default"/>
        <w:jc w:val="right"/>
        <w:rPr>
          <w:rFonts w:ascii="Arial" w:hAnsi="Arial" w:cs="Arial"/>
          <w:bCs/>
          <w:sz w:val="20"/>
          <w:szCs w:val="20"/>
        </w:rPr>
      </w:pPr>
      <w:r w:rsidRPr="00202078">
        <w:rPr>
          <w:rFonts w:ascii="Arial" w:hAnsi="Arial" w:cs="Arial"/>
          <w:bCs/>
          <w:sz w:val="20"/>
          <w:szCs w:val="20"/>
        </w:rPr>
        <w:t>Warszawa, dnia</w:t>
      </w:r>
      <w:r w:rsidR="00D07B01">
        <w:rPr>
          <w:rFonts w:ascii="Arial" w:hAnsi="Arial" w:cs="Arial"/>
          <w:bCs/>
          <w:sz w:val="20"/>
          <w:szCs w:val="20"/>
        </w:rPr>
        <w:t xml:space="preserve"> 18 </w:t>
      </w:r>
      <w:bookmarkStart w:id="0" w:name="_GoBack"/>
      <w:bookmarkEnd w:id="0"/>
      <w:r w:rsidR="00F158F5">
        <w:rPr>
          <w:rFonts w:ascii="Arial" w:hAnsi="Arial" w:cs="Arial"/>
          <w:bCs/>
          <w:sz w:val="20"/>
          <w:szCs w:val="20"/>
        </w:rPr>
        <w:t>lutego 2020</w:t>
      </w:r>
      <w:r w:rsidRPr="00202078">
        <w:rPr>
          <w:rFonts w:ascii="Arial" w:hAnsi="Arial" w:cs="Arial"/>
          <w:bCs/>
          <w:sz w:val="20"/>
          <w:szCs w:val="20"/>
        </w:rPr>
        <w:t xml:space="preserve"> r.</w:t>
      </w:r>
    </w:p>
    <w:p w14:paraId="5B4EE37A" w14:textId="77777777" w:rsidR="00386B52" w:rsidRPr="00202078" w:rsidRDefault="00386B52" w:rsidP="001532A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4C235A0" w14:textId="77777777" w:rsidR="008A54B2" w:rsidRDefault="008A54B2" w:rsidP="00654D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9CB7F05" w14:textId="77777777" w:rsidR="008A54B2" w:rsidRDefault="008A54B2" w:rsidP="00654D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2C385CB" w14:textId="1F841297" w:rsidR="008A54B2" w:rsidRDefault="008A54B2" w:rsidP="00654D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8C9FAE1" w14:textId="67AA6347" w:rsidR="008A54B2" w:rsidRDefault="008A54B2" w:rsidP="00654D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EAF76F5" w14:textId="77777777" w:rsidR="008A54B2" w:rsidRDefault="008A54B2" w:rsidP="00654D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C799410" w14:textId="3ED4BF81" w:rsidR="00386B52" w:rsidRPr="00202078" w:rsidRDefault="00386B52" w:rsidP="00654D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02078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14:paraId="5F32145C" w14:textId="77777777" w:rsidR="00386B52" w:rsidRPr="00202078" w:rsidRDefault="00386B52" w:rsidP="00654D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02078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14:paraId="1F43F2A7" w14:textId="77777777" w:rsidR="00386B52" w:rsidRPr="00202078" w:rsidRDefault="00386B52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7AD76DC" w14:textId="0BE19F68" w:rsidR="00386B52" w:rsidRPr="00A617C2" w:rsidRDefault="00386B52" w:rsidP="001532A1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202078">
        <w:rPr>
          <w:rFonts w:ascii="Arial" w:hAnsi="Arial" w:cs="Arial"/>
          <w:color w:val="000000"/>
        </w:rPr>
        <w:t>przedmiotem których jest</w:t>
      </w:r>
      <w:r w:rsidRPr="00A617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A617C2">
        <w:rPr>
          <w:rStyle w:val="FontStyle28"/>
          <w:rFonts w:ascii="Arial" w:hAnsi="Arial" w:cs="Arial"/>
          <w:b w:val="0"/>
          <w:sz w:val="20"/>
          <w:szCs w:val="20"/>
        </w:rPr>
        <w:t xml:space="preserve">Obsługa szkolenia obronnego dla dyrektorów sądów apelacyjnych </w:t>
      </w:r>
      <w:r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617C2">
        <w:rPr>
          <w:rStyle w:val="FontStyle28"/>
          <w:rFonts w:ascii="Arial" w:hAnsi="Arial" w:cs="Arial"/>
          <w:b w:val="0"/>
          <w:sz w:val="20"/>
          <w:szCs w:val="20"/>
        </w:rPr>
        <w:t>i dyrektorów sądów okręgowych. Zapewnienie usługi hotelowej, gastronomicznej, konferencyjnej i</w:t>
      </w:r>
      <w:r w:rsidR="00654DDA">
        <w:rPr>
          <w:rStyle w:val="FontStyle28"/>
          <w:rFonts w:ascii="Arial" w:hAnsi="Arial" w:cs="Arial"/>
          <w:b w:val="0"/>
          <w:sz w:val="20"/>
          <w:szCs w:val="20"/>
        </w:rPr>
        <w:t> </w:t>
      </w:r>
      <w:r w:rsidRPr="00A617C2">
        <w:rPr>
          <w:rStyle w:val="FontStyle28"/>
          <w:rFonts w:ascii="Arial" w:hAnsi="Arial" w:cs="Arial"/>
          <w:b w:val="0"/>
          <w:sz w:val="20"/>
          <w:szCs w:val="20"/>
        </w:rPr>
        <w:t>transportowej</w:t>
      </w:r>
      <w:r>
        <w:rPr>
          <w:rStyle w:val="FontStyle28"/>
          <w:rFonts w:ascii="Arial" w:hAnsi="Arial" w:cs="Arial"/>
          <w:b w:val="0"/>
          <w:sz w:val="20"/>
          <w:szCs w:val="20"/>
        </w:rPr>
        <w:t>”</w:t>
      </w:r>
      <w:r w:rsidRPr="00A617C2">
        <w:rPr>
          <w:rFonts w:ascii="Arial" w:hAnsi="Arial" w:cs="Arial"/>
          <w:spacing w:val="-2"/>
        </w:rPr>
        <w:t xml:space="preserve"> </w:t>
      </w:r>
    </w:p>
    <w:p w14:paraId="34B5B6BB" w14:textId="07A93A71" w:rsidR="00386B52" w:rsidRPr="00202078" w:rsidRDefault="00386B52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znak sprawy: BF-II.3710.5.2020</w:t>
      </w:r>
    </w:p>
    <w:p w14:paraId="3A2FF17C" w14:textId="77777777" w:rsidR="00386B52" w:rsidRPr="00202078" w:rsidRDefault="00386B52" w:rsidP="001532A1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5C4FFBCF" w14:textId="77777777" w:rsidR="00386B52" w:rsidRPr="00202078" w:rsidRDefault="00386B52" w:rsidP="001532A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D9609D">
        <w:rPr>
          <w:rFonts w:ascii="Arial" w:hAnsi="Arial" w:cs="Arial"/>
          <w:b/>
          <w:bCs/>
          <w:sz w:val="22"/>
          <w:szCs w:val="20"/>
          <w:u w:val="single"/>
        </w:rPr>
        <w:t>ZAMAWIAJĄCY</w:t>
      </w:r>
      <w:r w:rsidRPr="002020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37C2545" w14:textId="77777777" w:rsidR="00386B52" w:rsidRPr="00202078" w:rsidRDefault="00386B52" w:rsidP="001532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02078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14:paraId="4CAE7F37" w14:textId="77777777" w:rsidR="00386B52" w:rsidRPr="00202078" w:rsidRDefault="00386B52" w:rsidP="001532A1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14:paraId="5D532ED4" w14:textId="77777777" w:rsidR="00386B52" w:rsidRPr="00202078" w:rsidRDefault="00386B52" w:rsidP="001532A1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14:paraId="5B3870A7" w14:textId="77777777" w:rsidR="00386B52" w:rsidRPr="00202078" w:rsidRDefault="00386B52" w:rsidP="001532A1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14:paraId="1F469741" w14:textId="77777777" w:rsidR="00386B52" w:rsidRPr="00202078" w:rsidRDefault="00386B52" w:rsidP="001532A1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14:paraId="72255142" w14:textId="77777777" w:rsidR="00386B52" w:rsidRPr="00202078" w:rsidRDefault="00386B52" w:rsidP="001532A1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www.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gov.pl </w:t>
      </w:r>
    </w:p>
    <w:p w14:paraId="1CAB371B" w14:textId="77777777" w:rsidR="00386B52" w:rsidRPr="00202078" w:rsidRDefault="00386B52" w:rsidP="001532A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2078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14:paraId="6F6DD076" w14:textId="77777777" w:rsidR="00386B52" w:rsidRPr="00202078" w:rsidRDefault="00386B52" w:rsidP="001532A1">
      <w:pPr>
        <w:pStyle w:val="Default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14:paraId="62E32DE9" w14:textId="77777777" w:rsidR="00386B52" w:rsidRPr="00D9609D" w:rsidRDefault="00386B52" w:rsidP="001532A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2"/>
          <w:szCs w:val="20"/>
          <w:u w:val="single"/>
          <w:lang w:eastAsia="pl-PL"/>
        </w:rPr>
      </w:pPr>
      <w:r w:rsidRPr="00D9609D">
        <w:rPr>
          <w:rFonts w:ascii="Arial" w:eastAsia="Calibri" w:hAnsi="Arial" w:cs="Arial"/>
          <w:b/>
          <w:spacing w:val="3"/>
          <w:sz w:val="22"/>
          <w:szCs w:val="20"/>
          <w:u w:val="single"/>
          <w:lang w:eastAsia="pl-PL"/>
        </w:rPr>
        <w:t xml:space="preserve">ZASADY PROWADZENIA POSTĘPOWANIA </w:t>
      </w:r>
    </w:p>
    <w:p w14:paraId="406524FA" w14:textId="5C9D1666" w:rsidR="00386B52" w:rsidRPr="00202078" w:rsidRDefault="00386B52" w:rsidP="001532A1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zgodnie z przepisami art. 138o ustawy z dnia 29 stycznia 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 xml:space="preserve">2004 r. Prawo zamówień publicznych (Dz. 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U. z 201</w:t>
      </w:r>
      <w:r w:rsidR="009D5B18">
        <w:rPr>
          <w:rFonts w:ascii="Arial" w:eastAsia="Calibri" w:hAnsi="Arial" w:cs="Arial"/>
          <w:spacing w:val="3"/>
          <w:sz w:val="20"/>
          <w:szCs w:val="20"/>
          <w:lang w:eastAsia="pl-PL"/>
        </w:rPr>
        <w:t>9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r., poz. 1</w:t>
      </w:r>
      <w:r w:rsidR="009D5B18">
        <w:rPr>
          <w:rFonts w:ascii="Arial" w:eastAsia="Calibri" w:hAnsi="Arial" w:cs="Arial"/>
          <w:spacing w:val="3"/>
          <w:sz w:val="20"/>
          <w:szCs w:val="20"/>
          <w:lang w:eastAsia="pl-PL"/>
        </w:rPr>
        <w:t>843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), zwanej dalej ustawą, dotyczącymi zamówień na usługi społeczne i inne szczególne usługi, na zasadach określonych w niniejszym Ogłoszeniu. </w:t>
      </w:r>
    </w:p>
    <w:p w14:paraId="034862CA" w14:textId="77777777" w:rsidR="00386B52" w:rsidRPr="00202078" w:rsidRDefault="00386B52" w:rsidP="001532A1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Do postępowania mają zastosowanie przepisy art. 138o ust. 2 – 4 ustawy, </w:t>
      </w:r>
      <w:r w:rsidRPr="00202078">
        <w:rPr>
          <w:rFonts w:ascii="Arial" w:hAnsi="Arial" w:cs="Arial"/>
          <w:sz w:val="20"/>
          <w:szCs w:val="20"/>
        </w:rPr>
        <w:t>w pozostałym zakresie ustawy nie stosuje się.</w:t>
      </w:r>
    </w:p>
    <w:p w14:paraId="0B029C4E" w14:textId="77777777" w:rsidR="00386B52" w:rsidRPr="00202078" w:rsidRDefault="00386B52" w:rsidP="001532A1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Postępowanie prowadzone jest w języku polskim.</w:t>
      </w:r>
    </w:p>
    <w:p w14:paraId="7E33034C" w14:textId="77777777" w:rsidR="00386B52" w:rsidRPr="00202078" w:rsidRDefault="00386B52" w:rsidP="001532A1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hAnsi="Arial" w:cs="Arial"/>
          <w:sz w:val="20"/>
          <w:szCs w:val="20"/>
        </w:rPr>
        <w:t>Oferty złożone po terminie nie zostaną rozpatrzone.</w:t>
      </w:r>
    </w:p>
    <w:p w14:paraId="06127CD4" w14:textId="77777777" w:rsidR="00386B52" w:rsidRPr="00202078" w:rsidRDefault="00386B52" w:rsidP="001532A1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14:paraId="0E4B8FE2" w14:textId="77777777" w:rsidR="00386B52" w:rsidRPr="00D9609D" w:rsidRDefault="00386B52" w:rsidP="001532A1">
      <w:pPr>
        <w:pStyle w:val="Default"/>
        <w:numPr>
          <w:ilvl w:val="0"/>
          <w:numId w:val="5"/>
        </w:numPr>
        <w:ind w:left="426" w:hanging="284"/>
        <w:jc w:val="both"/>
        <w:rPr>
          <w:rFonts w:ascii="Arial" w:hAnsi="Arial" w:cs="Arial"/>
          <w:sz w:val="22"/>
          <w:szCs w:val="20"/>
          <w:u w:val="single"/>
        </w:rPr>
      </w:pPr>
      <w:r w:rsidRPr="00D9609D">
        <w:rPr>
          <w:rFonts w:ascii="Arial" w:hAnsi="Arial" w:cs="Arial"/>
          <w:b/>
          <w:bCs/>
          <w:sz w:val="22"/>
          <w:szCs w:val="20"/>
          <w:u w:val="single"/>
        </w:rPr>
        <w:t xml:space="preserve">PRZEDMIOT ZAMÓWIENIA </w:t>
      </w:r>
    </w:p>
    <w:p w14:paraId="03DB93CB" w14:textId="1AA9CC67" w:rsidR="00386B52" w:rsidRPr="00202078" w:rsidRDefault="00386B52" w:rsidP="001532A1">
      <w:pPr>
        <w:pStyle w:val="Akapitzlist"/>
        <w:widowControl w:val="0"/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202078">
        <w:rPr>
          <w:rFonts w:ascii="Arial" w:eastAsia="Times New Roman" w:hAnsi="Arial" w:cs="Arial"/>
          <w:sz w:val="20"/>
          <w:szCs w:val="20"/>
        </w:rPr>
        <w:t>Obsługa szkolenia obronnego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227E02">
        <w:rPr>
          <w:rFonts w:ascii="Arial" w:eastAsia="Times New Roman" w:hAnsi="Arial" w:cs="Arial"/>
          <w:sz w:val="20"/>
          <w:szCs w:val="20"/>
        </w:rPr>
        <w:t>i</w:t>
      </w:r>
      <w:r w:rsidRPr="00202078">
        <w:rPr>
          <w:rFonts w:ascii="Arial" w:eastAsia="Times New Roman" w:hAnsi="Arial" w:cs="Arial"/>
          <w:sz w:val="20"/>
          <w:szCs w:val="20"/>
        </w:rPr>
        <w:t xml:space="preserve"> </w:t>
      </w:r>
      <w:r w:rsidR="00227E02">
        <w:rPr>
          <w:rFonts w:ascii="Arial" w:eastAsia="Times New Roman" w:hAnsi="Arial" w:cs="Arial"/>
          <w:sz w:val="20"/>
          <w:szCs w:val="20"/>
        </w:rPr>
        <w:t>z</w:t>
      </w:r>
      <w:r w:rsidRPr="00202078">
        <w:rPr>
          <w:rFonts w:ascii="Arial" w:eastAsia="Times New Roman" w:hAnsi="Arial" w:cs="Arial"/>
          <w:sz w:val="20"/>
          <w:szCs w:val="20"/>
        </w:rPr>
        <w:t>apewnienie usługi hotelowej, gastronomicznej, konferencyjnej i</w:t>
      </w:r>
      <w:r w:rsidR="001532A1">
        <w:rPr>
          <w:rFonts w:ascii="Arial" w:eastAsia="Times New Roman" w:hAnsi="Arial" w:cs="Arial"/>
          <w:sz w:val="20"/>
          <w:szCs w:val="20"/>
        </w:rPr>
        <w:t> </w:t>
      </w:r>
      <w:r w:rsidRPr="00202078">
        <w:rPr>
          <w:rFonts w:ascii="Arial" w:eastAsia="Times New Roman" w:hAnsi="Arial" w:cs="Arial"/>
          <w:sz w:val="20"/>
          <w:szCs w:val="20"/>
        </w:rPr>
        <w:t>transportowej.</w:t>
      </w:r>
    </w:p>
    <w:p w14:paraId="19C17930" w14:textId="77777777" w:rsidR="00386B52" w:rsidRPr="00202078" w:rsidRDefault="00386B52" w:rsidP="001532A1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</w:rPr>
        <w:t>- zwany jest dalej „przedmiotem zamówienia” lub „usługą”.</w:t>
      </w:r>
    </w:p>
    <w:p w14:paraId="2E52E0E2" w14:textId="77777777" w:rsidR="00386B52" w:rsidRPr="00202078" w:rsidRDefault="00386B52" w:rsidP="001532A1">
      <w:pPr>
        <w:pStyle w:val="Akapitzlist"/>
        <w:widowControl w:val="0"/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202078">
        <w:rPr>
          <w:rFonts w:ascii="Arial" w:hAnsi="Arial" w:cs="Arial"/>
          <w:sz w:val="20"/>
          <w:szCs w:val="20"/>
        </w:rPr>
        <w:t xml:space="preserve">Zamawiający nie przewiduje udzielenia zamówień, o których mowa w art. 67 ust. 1 pkt 6 ustawy </w:t>
      </w:r>
      <w:proofErr w:type="spellStart"/>
      <w:r w:rsidRPr="00202078">
        <w:rPr>
          <w:rFonts w:ascii="Arial" w:hAnsi="Arial" w:cs="Arial"/>
          <w:sz w:val="20"/>
          <w:szCs w:val="20"/>
        </w:rPr>
        <w:t>Pzp</w:t>
      </w:r>
      <w:proofErr w:type="spellEnd"/>
      <w:r w:rsidRPr="00202078">
        <w:rPr>
          <w:rFonts w:ascii="Arial" w:hAnsi="Arial" w:cs="Arial"/>
          <w:sz w:val="20"/>
          <w:szCs w:val="20"/>
        </w:rPr>
        <w:t xml:space="preserve">. </w:t>
      </w:r>
    </w:p>
    <w:p w14:paraId="3C8A0BA7" w14:textId="77777777" w:rsidR="00386B52" w:rsidRPr="005E6EB6" w:rsidRDefault="00386B52" w:rsidP="001532A1">
      <w:pPr>
        <w:pStyle w:val="Akapitzlist"/>
        <w:widowControl w:val="0"/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przedmiotu zamówienia określają:</w:t>
      </w:r>
      <w:r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</w:t>
      </w:r>
      <w:r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Opis Przedmiotu Zamówienia </w:t>
      </w:r>
      <w:r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– stanowiący </w:t>
      </w:r>
      <w:r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ałącznik nr 1 do wzoru</w:t>
      </w:r>
      <w:r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</w:t>
      </w:r>
      <w:r w:rsidRPr="00851D82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umowy</w:t>
      </w:r>
      <w:r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</w:t>
      </w:r>
      <w:r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ałącznik nr 2 </w:t>
      </w:r>
      <w:r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  <w:t>do Ogłoszenia.</w:t>
      </w:r>
    </w:p>
    <w:p w14:paraId="16EDDF6F" w14:textId="77777777" w:rsidR="00386B52" w:rsidRPr="00202078" w:rsidRDefault="00386B52" w:rsidP="001532A1">
      <w:pPr>
        <w:pStyle w:val="Akapitzlist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02078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14:paraId="3EA17007" w14:textId="77777777" w:rsidR="00386B52" w:rsidRPr="00202078" w:rsidRDefault="00386B52" w:rsidP="001532A1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202078">
        <w:rPr>
          <w:rFonts w:ascii="Arial" w:hAnsi="Arial" w:cs="Arial"/>
          <w:b/>
          <w:bCs/>
          <w:lang w:eastAsia="en-US"/>
        </w:rPr>
        <w:t>Główny przedmiot:</w:t>
      </w:r>
    </w:p>
    <w:p w14:paraId="52539A0D" w14:textId="77777777" w:rsidR="00386B52" w:rsidRPr="00202078" w:rsidRDefault="00386B52" w:rsidP="001532A1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</w:rPr>
      </w:pPr>
      <w:r w:rsidRPr="0020207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2078">
        <w:rPr>
          <w:rFonts w:ascii="Arial" w:hAnsi="Arial" w:cs="Arial"/>
          <w:b/>
        </w:rPr>
        <w:t>55120000-7 - usługi hotelarskie w zakresie spotkań i konferencji;</w:t>
      </w:r>
    </w:p>
    <w:p w14:paraId="6C49D8EF" w14:textId="77777777" w:rsidR="00386B52" w:rsidRPr="00D9609D" w:rsidRDefault="00386B52" w:rsidP="001532A1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Pr="00D9609D">
        <w:rPr>
          <w:rFonts w:ascii="Arial" w:hAnsi="Arial" w:cs="Arial"/>
          <w:bCs/>
          <w:lang w:eastAsia="en-US"/>
        </w:rPr>
        <w:tab/>
        <w:t>Przedmiot dodatkowy:</w:t>
      </w:r>
    </w:p>
    <w:p w14:paraId="68143E76" w14:textId="77777777" w:rsidR="00386B52" w:rsidRPr="00D9609D" w:rsidRDefault="00386B52" w:rsidP="001532A1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Pr="00D9609D">
        <w:rPr>
          <w:rFonts w:ascii="Arial" w:hAnsi="Arial" w:cs="Arial"/>
          <w:bCs/>
          <w:lang w:eastAsia="en-US"/>
        </w:rPr>
        <w:tab/>
        <w:t>55300000-3 - usługi restauracyjne i dotyczące podawania posiłków,</w:t>
      </w:r>
    </w:p>
    <w:p w14:paraId="6BAD1599" w14:textId="77777777" w:rsidR="00386B52" w:rsidRPr="00D9609D" w:rsidRDefault="00386B52" w:rsidP="001532A1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Pr="00D9609D">
        <w:rPr>
          <w:rFonts w:ascii="Arial" w:hAnsi="Arial" w:cs="Arial"/>
          <w:bCs/>
          <w:lang w:eastAsia="en-US"/>
        </w:rPr>
        <w:tab/>
        <w:t>55110000-4 - hotelarskie usługi noclegowe,</w:t>
      </w:r>
    </w:p>
    <w:p w14:paraId="6A227B87" w14:textId="77777777" w:rsidR="00386B52" w:rsidRPr="00D9609D" w:rsidRDefault="00386B52" w:rsidP="001532A1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Pr="00D9609D">
        <w:rPr>
          <w:rFonts w:ascii="Arial" w:hAnsi="Arial" w:cs="Arial"/>
          <w:bCs/>
          <w:lang w:eastAsia="en-US"/>
        </w:rPr>
        <w:tab/>
        <w:t>55130000-0 - inne usługi hotelarskie,</w:t>
      </w:r>
    </w:p>
    <w:p w14:paraId="47E9C814" w14:textId="77777777" w:rsidR="00386B52" w:rsidRPr="00D9609D" w:rsidRDefault="00386B52" w:rsidP="001532A1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D9609D">
        <w:rPr>
          <w:rFonts w:ascii="Arial" w:hAnsi="Arial" w:cs="Arial"/>
          <w:bCs/>
          <w:sz w:val="20"/>
          <w:szCs w:val="20"/>
        </w:rPr>
        <w:tab/>
      </w:r>
      <w:r w:rsidRPr="00D9609D">
        <w:rPr>
          <w:rFonts w:ascii="Arial" w:hAnsi="Arial" w:cs="Arial"/>
          <w:bCs/>
          <w:sz w:val="20"/>
          <w:szCs w:val="20"/>
        </w:rPr>
        <w:tab/>
        <w:t>60170000-0 - wynajem pojazdów przeznaczonych do transportu osób wraz z kierowcą.</w:t>
      </w:r>
    </w:p>
    <w:p w14:paraId="6EAD7F87" w14:textId="69ECCAD8" w:rsidR="00386B52" w:rsidRPr="00202078" w:rsidRDefault="00386B52" w:rsidP="001532A1">
      <w:pPr>
        <w:pStyle w:val="Akapitzlist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Style w:val="tekstdokbold"/>
          <w:rFonts w:ascii="Arial" w:hAnsi="Arial" w:cs="Arial"/>
          <w:sz w:val="20"/>
          <w:szCs w:val="20"/>
        </w:rPr>
      </w:pPr>
      <w:r w:rsidRPr="00202078">
        <w:rPr>
          <w:rFonts w:ascii="Arial" w:hAnsi="Arial" w:cs="Arial"/>
          <w:b/>
          <w:bCs/>
          <w:sz w:val="20"/>
          <w:szCs w:val="20"/>
        </w:rPr>
        <w:t>Termin realizacji zamówienia</w:t>
      </w:r>
      <w:r w:rsidRPr="00202078">
        <w:rPr>
          <w:rFonts w:ascii="Arial" w:hAnsi="Arial" w:cs="Arial"/>
          <w:bCs/>
          <w:sz w:val="20"/>
          <w:szCs w:val="20"/>
        </w:rPr>
        <w:t>:</w:t>
      </w:r>
      <w:r w:rsidRPr="0020207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Od dnia </w:t>
      </w:r>
      <w:r w:rsidR="00F158F5">
        <w:rPr>
          <w:rFonts w:ascii="Arial" w:hAnsi="Arial" w:cs="Arial"/>
          <w:sz w:val="20"/>
          <w:szCs w:val="20"/>
          <w:lang w:eastAsia="ar-SA"/>
        </w:rPr>
        <w:t>31 marca</w:t>
      </w:r>
      <w:r>
        <w:rPr>
          <w:rFonts w:ascii="Arial" w:hAnsi="Arial" w:cs="Arial"/>
          <w:sz w:val="20"/>
          <w:szCs w:val="20"/>
          <w:lang w:eastAsia="ar-SA"/>
        </w:rPr>
        <w:t xml:space="preserve"> 20</w:t>
      </w:r>
      <w:r w:rsidR="00F158F5">
        <w:rPr>
          <w:rFonts w:ascii="Arial" w:hAnsi="Arial" w:cs="Arial"/>
          <w:sz w:val="20"/>
          <w:szCs w:val="20"/>
          <w:lang w:eastAsia="ar-SA"/>
        </w:rPr>
        <w:t>20</w:t>
      </w:r>
      <w:r>
        <w:rPr>
          <w:rFonts w:ascii="Arial" w:hAnsi="Arial" w:cs="Arial"/>
          <w:sz w:val="20"/>
          <w:szCs w:val="20"/>
          <w:lang w:eastAsia="ar-SA"/>
        </w:rPr>
        <w:t xml:space="preserve"> r. do dnia </w:t>
      </w:r>
      <w:r w:rsidR="00F158F5">
        <w:rPr>
          <w:rFonts w:ascii="Arial" w:hAnsi="Arial" w:cs="Arial"/>
          <w:sz w:val="20"/>
          <w:szCs w:val="20"/>
          <w:lang w:eastAsia="ar-SA"/>
        </w:rPr>
        <w:t>3</w:t>
      </w:r>
      <w:r>
        <w:rPr>
          <w:rFonts w:ascii="Arial" w:hAnsi="Arial" w:cs="Arial"/>
          <w:sz w:val="20"/>
          <w:szCs w:val="20"/>
          <w:lang w:eastAsia="ar-SA"/>
        </w:rPr>
        <w:t xml:space="preserve"> kwietnia 20</w:t>
      </w:r>
      <w:r w:rsidR="00F158F5">
        <w:rPr>
          <w:rFonts w:ascii="Arial" w:hAnsi="Arial" w:cs="Arial"/>
          <w:sz w:val="20"/>
          <w:szCs w:val="20"/>
          <w:lang w:eastAsia="ar-SA"/>
        </w:rPr>
        <w:t>20</w:t>
      </w:r>
      <w:r w:rsidRPr="00202078">
        <w:rPr>
          <w:rFonts w:ascii="Arial" w:hAnsi="Arial" w:cs="Arial"/>
          <w:sz w:val="20"/>
          <w:szCs w:val="20"/>
          <w:lang w:eastAsia="ar-SA"/>
        </w:rPr>
        <w:t xml:space="preserve"> r</w:t>
      </w:r>
      <w:r>
        <w:rPr>
          <w:rStyle w:val="tekstdokbold"/>
          <w:rFonts w:ascii="Arial" w:hAnsi="Arial" w:cs="Arial"/>
          <w:sz w:val="20"/>
          <w:szCs w:val="20"/>
        </w:rPr>
        <w:t>.</w:t>
      </w:r>
    </w:p>
    <w:p w14:paraId="11025D33" w14:textId="77777777" w:rsidR="00386B52" w:rsidRPr="00202078" w:rsidRDefault="00386B52" w:rsidP="001532A1">
      <w:pPr>
        <w:pStyle w:val="Akapitzlist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2BE2A72" w14:textId="77777777" w:rsidR="00386B52" w:rsidRPr="00CA72DB" w:rsidRDefault="00386B52" w:rsidP="001532A1">
      <w:pPr>
        <w:pStyle w:val="Default"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A72DB">
        <w:rPr>
          <w:rFonts w:ascii="Arial" w:hAnsi="Arial" w:cs="Arial"/>
          <w:b/>
          <w:bCs/>
          <w:sz w:val="22"/>
          <w:szCs w:val="22"/>
          <w:u w:val="single"/>
        </w:rPr>
        <w:t>WARUNKI UDZIAŁU W POSTĘPOWANIU</w:t>
      </w:r>
    </w:p>
    <w:p w14:paraId="746F24BD" w14:textId="77777777" w:rsidR="00386B52" w:rsidRDefault="00386B52" w:rsidP="001532A1">
      <w:pPr>
        <w:pStyle w:val="Tekstpodstawowy2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A64436">
        <w:rPr>
          <w:rFonts w:ascii="Arial" w:eastAsia="Times New Roman" w:hAnsi="Arial" w:cs="Arial"/>
          <w:sz w:val="20"/>
          <w:szCs w:val="20"/>
          <w:lang w:eastAsia="pl-PL"/>
        </w:rPr>
        <w:t>O udzielenie zamówienia mogą ubiegać się Wykonawcy, którzy spełniają określone przez Zamawiającego warunki udziału w postępowaniu.</w:t>
      </w:r>
    </w:p>
    <w:p w14:paraId="66E151E1" w14:textId="77777777" w:rsidR="00386B52" w:rsidRPr="001C7AF2" w:rsidRDefault="00386B52" w:rsidP="001532A1">
      <w:pPr>
        <w:pStyle w:val="Tekstpodstawowy2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  <w:t>są zobowiązani:</w:t>
      </w:r>
    </w:p>
    <w:p w14:paraId="6D0F223E" w14:textId="77777777" w:rsidR="00386B52" w:rsidRPr="00D9609D" w:rsidRDefault="00386B52" w:rsidP="001532A1">
      <w:pPr>
        <w:pStyle w:val="Tekstpodstawowy2"/>
        <w:spacing w:after="0" w:line="240" w:lineRule="auto"/>
        <w:ind w:left="1134" w:hanging="283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a)</w:t>
      </w: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ab/>
        <w:t xml:space="preserve">złożyć na Formularzu „Ofertowym” oświadczenie o spełnianiu warunków udziału </w:t>
      </w: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w postępowaniu.</w:t>
      </w:r>
    </w:p>
    <w:p w14:paraId="78A187E0" w14:textId="0B7D4253" w:rsidR="00386B52" w:rsidRDefault="00386B52" w:rsidP="001532A1">
      <w:pPr>
        <w:pStyle w:val="Tekstpodstawowy2"/>
        <w:spacing w:after="0" w:line="240" w:lineRule="auto"/>
        <w:ind w:left="720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14:paraId="67E6972E" w14:textId="77777777" w:rsidR="00386B52" w:rsidRPr="00CA72DB" w:rsidRDefault="00386B52" w:rsidP="001532A1">
      <w:pPr>
        <w:pStyle w:val="Default"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CA72DB">
        <w:rPr>
          <w:rFonts w:ascii="Arial" w:hAnsi="Arial" w:cs="Arial"/>
          <w:b/>
          <w:sz w:val="22"/>
          <w:szCs w:val="20"/>
          <w:u w:val="single"/>
        </w:rPr>
        <w:lastRenderedPageBreak/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14:paraId="1442B4D4" w14:textId="77777777" w:rsidR="00386B52" w:rsidRPr="00D9609D" w:rsidRDefault="00386B52" w:rsidP="001532A1">
      <w:pPr>
        <w:pStyle w:val="Defaul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D9609D">
        <w:rPr>
          <w:rFonts w:ascii="Arial" w:hAnsi="Arial" w:cs="Arial"/>
          <w:sz w:val="20"/>
          <w:szCs w:val="20"/>
        </w:rPr>
        <w:t xml:space="preserve"> w jednym egzemplarzu, w języku polskim, na druku Formularza </w:t>
      </w:r>
      <w:r>
        <w:rPr>
          <w:rFonts w:ascii="Arial" w:hAnsi="Arial" w:cs="Arial"/>
          <w:sz w:val="20"/>
          <w:szCs w:val="20"/>
        </w:rPr>
        <w:t>„</w:t>
      </w:r>
      <w:r w:rsidRPr="00D9609D">
        <w:rPr>
          <w:rFonts w:ascii="Arial" w:hAnsi="Arial" w:cs="Arial"/>
          <w:sz w:val="20"/>
          <w:szCs w:val="20"/>
        </w:rPr>
        <w:t>Oferty</w:t>
      </w:r>
      <w:r>
        <w:rPr>
          <w:rFonts w:ascii="Arial" w:hAnsi="Arial" w:cs="Arial"/>
          <w:sz w:val="20"/>
          <w:szCs w:val="20"/>
        </w:rPr>
        <w:t>”</w:t>
      </w:r>
      <w:r w:rsidRPr="00D9609D">
        <w:rPr>
          <w:rFonts w:ascii="Arial" w:hAnsi="Arial" w:cs="Arial"/>
          <w:sz w:val="20"/>
          <w:szCs w:val="20"/>
        </w:rPr>
        <w:t xml:space="preserve"> lub według wzoru tego druku, stanowiącego </w:t>
      </w:r>
      <w:r>
        <w:rPr>
          <w:rFonts w:ascii="Arial" w:hAnsi="Arial" w:cs="Arial"/>
          <w:b/>
          <w:sz w:val="20"/>
          <w:szCs w:val="20"/>
        </w:rPr>
        <w:t>Z</w:t>
      </w:r>
      <w:r w:rsidRPr="00D9609D">
        <w:rPr>
          <w:rFonts w:ascii="Arial" w:hAnsi="Arial" w:cs="Arial"/>
          <w:b/>
          <w:sz w:val="20"/>
          <w:szCs w:val="20"/>
        </w:rPr>
        <w:t xml:space="preserve">ałącznik nr 1 </w:t>
      </w:r>
      <w:r w:rsidRPr="00236844">
        <w:rPr>
          <w:rFonts w:ascii="Arial" w:hAnsi="Arial" w:cs="Arial"/>
          <w:b/>
          <w:sz w:val="20"/>
          <w:szCs w:val="20"/>
        </w:rPr>
        <w:t>do Ogłoszenia</w:t>
      </w:r>
      <w:r w:rsidRPr="00D9609D">
        <w:rPr>
          <w:rFonts w:ascii="Arial" w:hAnsi="Arial" w:cs="Arial"/>
          <w:sz w:val="20"/>
          <w:szCs w:val="20"/>
        </w:rPr>
        <w:t>, poprzez jego odpowiednie wypełnienie.</w:t>
      </w:r>
    </w:p>
    <w:p w14:paraId="5E1FD8D2" w14:textId="77777777" w:rsidR="00386B52" w:rsidRPr="00D9609D" w:rsidRDefault="00386B52" w:rsidP="001532A1">
      <w:pPr>
        <w:pStyle w:val="Defaul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Treść oferty musi odpowiadać wymaganiom określonym w Ogłoszeniu.</w:t>
      </w:r>
    </w:p>
    <w:p w14:paraId="06CDC5C9" w14:textId="77777777" w:rsidR="00386B52" w:rsidRPr="00D9609D" w:rsidRDefault="00386B52" w:rsidP="001532A1">
      <w:pPr>
        <w:pStyle w:val="Defaul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 w formie pisemnej.</w:t>
      </w:r>
    </w:p>
    <w:p w14:paraId="1F296D2A" w14:textId="77777777" w:rsidR="00386B52" w:rsidRPr="00D9609D" w:rsidRDefault="00386B52" w:rsidP="001532A1">
      <w:pPr>
        <w:pStyle w:val="Defaul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 xml:space="preserve">Oferta, w miejscu określonym przez Zamawiającego - musi być opatrzona podpisem </w:t>
      </w:r>
      <w:r w:rsidRPr="00D9609D">
        <w:rPr>
          <w:rFonts w:ascii="Arial" w:hAnsi="Arial" w:cs="Arial"/>
          <w:b/>
          <w:sz w:val="20"/>
          <w:szCs w:val="20"/>
        </w:rPr>
        <w:t>osoby uprawnionej</w:t>
      </w:r>
      <w:r w:rsidRPr="00D9609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2"/>
    <w:bookmarkEnd w:id="3"/>
    <w:bookmarkEnd w:id="4"/>
    <w:bookmarkEnd w:id="5"/>
    <w:p w14:paraId="134DA021" w14:textId="77777777" w:rsidR="00386B52" w:rsidRPr="00330870" w:rsidRDefault="00386B52" w:rsidP="001532A1">
      <w:pPr>
        <w:pStyle w:val="Defaul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330870">
        <w:rPr>
          <w:rFonts w:ascii="Arial" w:hAnsi="Arial" w:cs="Arial"/>
          <w:b/>
          <w:sz w:val="20"/>
          <w:szCs w:val="20"/>
        </w:rPr>
        <w:t xml:space="preserve">Wraz z ofertą powinien być złożony: </w:t>
      </w:r>
    </w:p>
    <w:p w14:paraId="2404CA7C" w14:textId="77777777" w:rsidR="00386B52" w:rsidRPr="00D9609D" w:rsidRDefault="00386B52" w:rsidP="001532A1">
      <w:pPr>
        <w:pStyle w:val="Default"/>
        <w:ind w:left="993" w:hanging="284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a) dokument (oryginał lub kopia potwierdzona za zgodność z oryginałem przez notariusza) potwierdzający uprawnienie do reprezentowania Wykonawcy, jeżeli uprawnienie osoby podpisującej ofertę do reprezentowania Wykonawcy nie wynika bezpośrednio z  aktualnego odpisu z właściwego rejestru lub z centralnej ewidencji i informacji o działalności gospodarczej;</w:t>
      </w:r>
    </w:p>
    <w:p w14:paraId="66D8CF3C" w14:textId="77777777" w:rsidR="00386B52" w:rsidRPr="00D9609D" w:rsidRDefault="00386B52" w:rsidP="001532A1">
      <w:pPr>
        <w:pStyle w:val="Defaul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14:paraId="269328FC" w14:textId="77777777" w:rsidR="00386B52" w:rsidRPr="00BB3DBF" w:rsidRDefault="00386B52" w:rsidP="001532A1">
      <w:pPr>
        <w:pStyle w:val="Defaul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D9609D">
        <w:rPr>
          <w:rFonts w:ascii="Arial" w:hAnsi="Arial" w:cs="Arial"/>
          <w:sz w:val="20"/>
          <w:szCs w:val="20"/>
        </w:rPr>
        <w:t xml:space="preserve">Ofertę należy złożyć w zamkniętej </w:t>
      </w:r>
      <w:r w:rsidRPr="00330870">
        <w:rPr>
          <w:rFonts w:ascii="Arial" w:hAnsi="Arial" w:cs="Arial"/>
          <w:sz w:val="20"/>
          <w:szCs w:val="20"/>
        </w:rPr>
        <w:t>kopercie,</w:t>
      </w:r>
      <w:r w:rsidRPr="00D9609D">
        <w:rPr>
          <w:rFonts w:ascii="Arial" w:hAnsi="Arial" w:cs="Arial"/>
          <w:sz w:val="20"/>
          <w:szCs w:val="20"/>
        </w:rPr>
        <w:t xml:space="preserve"> oznaczonej nazwą Wykonawcy, zaadresowanej </w:t>
      </w:r>
      <w:r>
        <w:rPr>
          <w:rFonts w:ascii="Arial" w:hAnsi="Arial" w:cs="Arial"/>
          <w:sz w:val="20"/>
          <w:szCs w:val="20"/>
        </w:rPr>
        <w:br/>
      </w:r>
      <w:r w:rsidRPr="00D9609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14:paraId="76980C82" w14:textId="3C945C25" w:rsidR="00386B52" w:rsidRPr="00A617C2" w:rsidRDefault="008A54B2" w:rsidP="008A54B2">
      <w:pPr>
        <w:pStyle w:val="Zwykytekst1"/>
        <w:tabs>
          <w:tab w:val="left" w:leader="dot" w:pos="9360"/>
        </w:tabs>
        <w:spacing w:before="1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       </w:t>
      </w:r>
      <w:r w:rsidR="00386B52" w:rsidRPr="00A617C2">
        <w:rPr>
          <w:rFonts w:ascii="Arial" w:hAnsi="Arial" w:cs="Arial"/>
        </w:rPr>
        <w:t>„OFERTA na:</w:t>
      </w:r>
      <w:r w:rsidR="00386B52" w:rsidRPr="00A617C2">
        <w:rPr>
          <w:rStyle w:val="FontStyle28"/>
          <w:rFonts w:ascii="Arial" w:hAnsi="Arial" w:cs="Arial"/>
          <w:sz w:val="20"/>
          <w:szCs w:val="20"/>
        </w:rPr>
        <w:t xml:space="preserve"> Zapewnienie usługi hotelowej, gastronomicznej, konferencyjnej i transportowej</w:t>
      </w:r>
      <w:r w:rsidR="00386B52" w:rsidRPr="00A617C2">
        <w:rPr>
          <w:rFonts w:ascii="Arial" w:hAnsi="Arial" w:cs="Arial"/>
          <w:spacing w:val="-2"/>
        </w:rPr>
        <w:t xml:space="preserve"> </w:t>
      </w:r>
      <w:r w:rsidR="00386B52" w:rsidRPr="00D9609D">
        <w:rPr>
          <w:rFonts w:ascii="Arial" w:hAnsi="Arial" w:cs="Arial"/>
          <w:b/>
          <w:color w:val="000000"/>
          <w:lang w:val="pl"/>
        </w:rPr>
        <w:t xml:space="preserve">” </w:t>
      </w:r>
    </w:p>
    <w:p w14:paraId="4224C393" w14:textId="2970DEEB" w:rsidR="00386B52" w:rsidRPr="00D9609D" w:rsidRDefault="008A54B2" w:rsidP="008A54B2">
      <w:pPr>
        <w:pStyle w:val="Tekstpodstawowy"/>
        <w:spacing w:after="0"/>
        <w:ind w:left="1588" w:righ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="00386B52" w:rsidRPr="00D9609D">
        <w:rPr>
          <w:rFonts w:ascii="Arial" w:hAnsi="Arial" w:cs="Arial"/>
          <w:b/>
        </w:rPr>
        <w:t xml:space="preserve">Znak sprawy: </w:t>
      </w:r>
      <w:r w:rsidR="00386B52">
        <w:rPr>
          <w:rFonts w:ascii="Arial" w:hAnsi="Arial" w:cs="Arial"/>
          <w:b/>
        </w:rPr>
        <w:t>BF-II.3710.5.2020</w:t>
      </w:r>
    </w:p>
    <w:p w14:paraId="176FAB0F" w14:textId="3E2B42F4" w:rsidR="00386B52" w:rsidRPr="00D9609D" w:rsidRDefault="008A54B2" w:rsidP="008A54B2">
      <w:pPr>
        <w:pStyle w:val="Tekstpodstawowy"/>
        <w:ind w:left="1588" w:righ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386B52" w:rsidRPr="00330870">
        <w:rPr>
          <w:rFonts w:ascii="Arial" w:hAnsi="Arial" w:cs="Arial"/>
          <w:b/>
        </w:rPr>
        <w:t xml:space="preserve">Nie otwierać przed dniem </w:t>
      </w:r>
      <w:r w:rsidR="00386B52">
        <w:rPr>
          <w:rFonts w:ascii="Arial" w:hAnsi="Arial" w:cs="Arial"/>
          <w:b/>
        </w:rPr>
        <w:t>2</w:t>
      </w:r>
      <w:r w:rsidR="00A969AB">
        <w:rPr>
          <w:rFonts w:ascii="Arial" w:hAnsi="Arial" w:cs="Arial"/>
          <w:b/>
        </w:rPr>
        <w:t>4</w:t>
      </w:r>
      <w:r w:rsidR="00386B52" w:rsidRPr="00330870">
        <w:rPr>
          <w:rFonts w:ascii="Arial" w:hAnsi="Arial" w:cs="Arial"/>
          <w:b/>
        </w:rPr>
        <w:t xml:space="preserve"> </w:t>
      </w:r>
      <w:r w:rsidR="00386B52">
        <w:rPr>
          <w:rFonts w:ascii="Arial" w:hAnsi="Arial" w:cs="Arial"/>
          <w:b/>
        </w:rPr>
        <w:t>lut</w:t>
      </w:r>
      <w:r w:rsidR="00227E02">
        <w:rPr>
          <w:rFonts w:ascii="Arial" w:hAnsi="Arial" w:cs="Arial"/>
          <w:b/>
        </w:rPr>
        <w:t>eg</w:t>
      </w:r>
      <w:r w:rsidR="00386B52">
        <w:rPr>
          <w:rFonts w:ascii="Arial" w:hAnsi="Arial" w:cs="Arial"/>
          <w:b/>
        </w:rPr>
        <w:t>o</w:t>
      </w:r>
      <w:r w:rsidR="00386B52" w:rsidRPr="00330870">
        <w:rPr>
          <w:rFonts w:ascii="Arial" w:hAnsi="Arial" w:cs="Arial"/>
          <w:b/>
        </w:rPr>
        <w:t xml:space="preserve"> 20</w:t>
      </w:r>
      <w:r w:rsidR="00386B52">
        <w:rPr>
          <w:rFonts w:ascii="Arial" w:hAnsi="Arial" w:cs="Arial"/>
          <w:b/>
        </w:rPr>
        <w:t>20</w:t>
      </w:r>
      <w:r w:rsidR="00386B52" w:rsidRPr="00330870">
        <w:rPr>
          <w:rFonts w:ascii="Arial" w:hAnsi="Arial" w:cs="Arial"/>
          <w:b/>
        </w:rPr>
        <w:t xml:space="preserve"> r. godz. 13:00”.</w:t>
      </w:r>
    </w:p>
    <w:p w14:paraId="32020AF5" w14:textId="77777777" w:rsidR="00386B52" w:rsidRPr="00330870" w:rsidRDefault="00386B52" w:rsidP="001532A1">
      <w:pPr>
        <w:pStyle w:val="Tekstpodstawowy"/>
        <w:numPr>
          <w:ilvl w:val="0"/>
          <w:numId w:val="18"/>
        </w:numPr>
        <w:spacing w:after="0"/>
        <w:ind w:left="709" w:right="283" w:hanging="283"/>
        <w:jc w:val="both"/>
        <w:rPr>
          <w:rFonts w:ascii="Arial" w:hAnsi="Arial" w:cs="Arial"/>
          <w:b/>
          <w:i/>
        </w:rPr>
      </w:pPr>
      <w:r w:rsidRPr="00330870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14:paraId="136B2ECD" w14:textId="77777777" w:rsidR="00386B52" w:rsidRPr="00D9609D" w:rsidRDefault="00386B52" w:rsidP="001532A1">
      <w:pPr>
        <w:pStyle w:val="Default"/>
        <w:numPr>
          <w:ilvl w:val="0"/>
          <w:numId w:val="19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Zamawiający, w przypadku wątpliwości co do treści oferty, wezwie Wykonawcę do złożenia wyjaśnień w tym zakresie.</w:t>
      </w:r>
    </w:p>
    <w:p w14:paraId="11EF2121" w14:textId="77777777" w:rsidR="00386B52" w:rsidRPr="00D9609D" w:rsidRDefault="00386B52" w:rsidP="001532A1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14:paraId="1DD69A60" w14:textId="77777777" w:rsidR="00386B52" w:rsidRPr="00D9609D" w:rsidRDefault="00386B52" w:rsidP="001532A1">
      <w:pPr>
        <w:pStyle w:val="Default"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MIEJSCE I TERMIN SKŁADANIA I OTWARCIA OFERT</w:t>
      </w:r>
    </w:p>
    <w:p w14:paraId="4CED0EDE" w14:textId="77777777" w:rsidR="00386B52" w:rsidRPr="002636FF" w:rsidRDefault="00386B52" w:rsidP="001532A1">
      <w:pPr>
        <w:pStyle w:val="Default"/>
        <w:numPr>
          <w:ilvl w:val="0"/>
          <w:numId w:val="8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2636FF">
        <w:rPr>
          <w:rFonts w:ascii="Arial" w:hAnsi="Arial" w:cs="Arial"/>
          <w:sz w:val="20"/>
          <w:szCs w:val="20"/>
        </w:rPr>
        <w:t>Ministerstwo Sprawiedliwości, Biuro Podawcze, Al. Ujazdowskie 11, 00-567 Warszawa.</w:t>
      </w:r>
      <w:r w:rsidRPr="002636F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D604B1E" w14:textId="39E32EFB" w:rsidR="00386B52" w:rsidRPr="002636FF" w:rsidRDefault="00386B52" w:rsidP="001532A1">
      <w:pPr>
        <w:pStyle w:val="Default"/>
        <w:numPr>
          <w:ilvl w:val="0"/>
          <w:numId w:val="8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>Termin składania ofert</w:t>
      </w:r>
      <w:r w:rsidRPr="002636FF">
        <w:rPr>
          <w:rFonts w:ascii="Arial" w:hAnsi="Arial" w:cs="Arial"/>
          <w:spacing w:val="2"/>
          <w:sz w:val="20"/>
          <w:szCs w:val="20"/>
        </w:rPr>
        <w:t xml:space="preserve"> upływa w </w:t>
      </w:r>
      <w:r w:rsidRPr="00330870">
        <w:rPr>
          <w:rFonts w:ascii="Arial" w:hAnsi="Arial" w:cs="Arial"/>
          <w:spacing w:val="2"/>
          <w:sz w:val="20"/>
          <w:szCs w:val="20"/>
        </w:rPr>
        <w:t xml:space="preserve">dniu </w:t>
      </w:r>
      <w:r>
        <w:rPr>
          <w:rFonts w:ascii="Arial" w:hAnsi="Arial" w:cs="Arial"/>
          <w:b/>
          <w:sz w:val="20"/>
          <w:szCs w:val="20"/>
        </w:rPr>
        <w:t>2</w:t>
      </w:r>
      <w:r w:rsidR="00A969A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lut</w:t>
      </w:r>
      <w:r w:rsidR="00227E02">
        <w:rPr>
          <w:rFonts w:ascii="Arial" w:hAnsi="Arial" w:cs="Arial"/>
          <w:b/>
          <w:sz w:val="20"/>
          <w:szCs w:val="20"/>
        </w:rPr>
        <w:t>ego</w:t>
      </w:r>
      <w:r w:rsidRPr="00330870">
        <w:rPr>
          <w:rFonts w:ascii="Arial" w:hAnsi="Arial" w:cs="Arial"/>
          <w:b/>
          <w:sz w:val="20"/>
          <w:szCs w:val="20"/>
        </w:rPr>
        <w:t xml:space="preserve"> 20</w:t>
      </w:r>
      <w:r w:rsidR="00F61B5E">
        <w:rPr>
          <w:rFonts w:ascii="Arial" w:hAnsi="Arial" w:cs="Arial"/>
          <w:b/>
          <w:sz w:val="20"/>
          <w:szCs w:val="20"/>
        </w:rPr>
        <w:t>20</w:t>
      </w:r>
      <w:r w:rsidRPr="002636FF">
        <w:rPr>
          <w:rFonts w:ascii="Arial" w:hAnsi="Arial" w:cs="Arial"/>
          <w:b/>
          <w:sz w:val="20"/>
          <w:szCs w:val="20"/>
        </w:rPr>
        <w:t xml:space="preserve"> r. godz. 12:00</w:t>
      </w:r>
      <w:r w:rsidRPr="002636FF">
        <w:rPr>
          <w:rFonts w:ascii="Arial" w:hAnsi="Arial" w:cs="Arial"/>
          <w:sz w:val="20"/>
          <w:szCs w:val="20"/>
        </w:rPr>
        <w:t>.</w:t>
      </w:r>
    </w:p>
    <w:p w14:paraId="322E8A07" w14:textId="78455224" w:rsidR="00386B52" w:rsidRPr="002636FF" w:rsidRDefault="00386B52" w:rsidP="001532A1">
      <w:pPr>
        <w:pStyle w:val="Default"/>
        <w:numPr>
          <w:ilvl w:val="0"/>
          <w:numId w:val="8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Termin i miejsce </w:t>
      </w:r>
      <w:r w:rsidRPr="00330870">
        <w:rPr>
          <w:rFonts w:ascii="Arial" w:hAnsi="Arial" w:cs="Arial"/>
          <w:b/>
          <w:bCs/>
          <w:sz w:val="20"/>
          <w:szCs w:val="20"/>
        </w:rPr>
        <w:t>otwarcia ofert:</w:t>
      </w:r>
      <w:r w:rsidRPr="00330870">
        <w:rPr>
          <w:rFonts w:ascii="Arial" w:hAnsi="Arial" w:cs="Arial"/>
          <w:sz w:val="20"/>
          <w:szCs w:val="20"/>
        </w:rPr>
        <w:t xml:space="preserve"> </w:t>
      </w:r>
      <w:r w:rsidR="00F61B5E">
        <w:rPr>
          <w:rFonts w:ascii="Arial" w:hAnsi="Arial" w:cs="Arial"/>
          <w:b/>
          <w:sz w:val="20"/>
          <w:szCs w:val="20"/>
        </w:rPr>
        <w:t>2</w:t>
      </w:r>
      <w:r w:rsidR="00A969A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61B5E">
        <w:rPr>
          <w:rFonts w:ascii="Arial" w:hAnsi="Arial" w:cs="Arial"/>
          <w:b/>
          <w:sz w:val="20"/>
          <w:szCs w:val="20"/>
        </w:rPr>
        <w:t>lut</w:t>
      </w:r>
      <w:r w:rsidR="00227E02">
        <w:rPr>
          <w:rFonts w:ascii="Arial" w:hAnsi="Arial" w:cs="Arial"/>
          <w:b/>
          <w:sz w:val="20"/>
          <w:szCs w:val="20"/>
        </w:rPr>
        <w:t>ego</w:t>
      </w:r>
      <w:r w:rsidRPr="0033087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</w:t>
      </w:r>
      <w:r w:rsidR="00F61B5E">
        <w:rPr>
          <w:rFonts w:ascii="Arial" w:hAnsi="Arial" w:cs="Arial"/>
          <w:b/>
          <w:sz w:val="20"/>
          <w:szCs w:val="20"/>
        </w:rPr>
        <w:t>20</w:t>
      </w:r>
      <w:r w:rsidRPr="00330870">
        <w:rPr>
          <w:rFonts w:ascii="Arial" w:hAnsi="Arial" w:cs="Arial"/>
          <w:b/>
          <w:sz w:val="20"/>
          <w:szCs w:val="20"/>
        </w:rPr>
        <w:t xml:space="preserve"> r. godz</w:t>
      </w:r>
      <w:r w:rsidRPr="002636FF">
        <w:rPr>
          <w:rFonts w:ascii="Arial" w:hAnsi="Arial" w:cs="Arial"/>
          <w:b/>
          <w:sz w:val="20"/>
          <w:szCs w:val="20"/>
        </w:rPr>
        <w:t>. 13:00</w:t>
      </w:r>
      <w:r w:rsidRPr="002636FF">
        <w:rPr>
          <w:rFonts w:ascii="Arial" w:hAnsi="Arial" w:cs="Arial"/>
          <w:sz w:val="20"/>
          <w:szCs w:val="20"/>
        </w:rPr>
        <w:t>, siedziba Zamawiającego.</w:t>
      </w:r>
    </w:p>
    <w:p w14:paraId="3E71F700" w14:textId="77777777" w:rsidR="00386B52" w:rsidRPr="00082D1F" w:rsidRDefault="00386B52" w:rsidP="001532A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D8747" w14:textId="77777777" w:rsidR="00386B52" w:rsidRPr="002636FF" w:rsidRDefault="00386B52" w:rsidP="001532A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OPIS SPOSOBU POROZUMIEWANIA SIĘ ZAMAWIAJĄCEGO Z WYKONAWCAM</w:t>
      </w:r>
    </w:p>
    <w:p w14:paraId="48DB852F" w14:textId="77777777" w:rsidR="00386B52" w:rsidRPr="002636FF" w:rsidRDefault="00386B52" w:rsidP="001532A1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bookmarkStart w:id="8" w:name="_Ref65654566"/>
      <w:bookmarkStart w:id="9" w:name="_Ref246044077"/>
      <w:r w:rsidRPr="002636FF">
        <w:rPr>
          <w:rFonts w:ascii="Arial" w:hAnsi="Arial" w:cs="Arial"/>
          <w:color w:val="000000" w:themeColor="text1"/>
          <w:sz w:val="20"/>
        </w:rPr>
        <w:t xml:space="preserve">Oświadczenia, wnioski, zawiadomienia i informacje, Zamawiający i Wykonawcy przekazują pisemnie lub drogą elektroniczną, z zastrzeżeniem </w:t>
      </w:r>
      <w:proofErr w:type="spellStart"/>
      <w:r>
        <w:rPr>
          <w:rFonts w:ascii="Arial" w:hAnsi="Arial" w:cs="Arial"/>
          <w:color w:val="000000" w:themeColor="text1"/>
          <w:sz w:val="20"/>
        </w:rPr>
        <w:t>p</w:t>
      </w:r>
      <w:r w:rsidRPr="002636FF">
        <w:rPr>
          <w:rFonts w:ascii="Arial" w:hAnsi="Arial" w:cs="Arial"/>
          <w:color w:val="000000" w:themeColor="text1"/>
          <w:sz w:val="20"/>
        </w:rPr>
        <w:t>pkt</w:t>
      </w:r>
      <w:proofErr w:type="spellEnd"/>
      <w:r>
        <w:rPr>
          <w:rFonts w:ascii="Arial" w:hAnsi="Arial" w:cs="Arial"/>
          <w:color w:val="000000" w:themeColor="text1"/>
          <w:sz w:val="20"/>
        </w:rPr>
        <w:t>.</w:t>
      </w:r>
      <w:r w:rsidRPr="002636FF">
        <w:rPr>
          <w:rFonts w:ascii="Arial" w:hAnsi="Arial" w:cs="Arial"/>
          <w:color w:val="000000" w:themeColor="text1"/>
          <w:sz w:val="20"/>
        </w:rPr>
        <w:t xml:space="preserve"> </w:t>
      </w:r>
      <w:bookmarkEnd w:id="8"/>
      <w:r w:rsidRPr="002636FF">
        <w:rPr>
          <w:rFonts w:ascii="Arial" w:hAnsi="Arial" w:cs="Arial"/>
          <w:color w:val="000000" w:themeColor="text1"/>
          <w:sz w:val="20"/>
        </w:rPr>
        <w:t>2.</w:t>
      </w:r>
      <w:bookmarkEnd w:id="9"/>
    </w:p>
    <w:p w14:paraId="28914679" w14:textId="77777777" w:rsidR="00386B52" w:rsidRPr="002636FF" w:rsidRDefault="00386B52" w:rsidP="001532A1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>Oferty wraz z wymaganymi dokumentami muszą być złożone w formie pisemnej.</w:t>
      </w:r>
    </w:p>
    <w:p w14:paraId="68496719" w14:textId="77777777" w:rsidR="00386B52" w:rsidRPr="002636FF" w:rsidRDefault="00386B52" w:rsidP="001532A1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W przypadku dokumentów lub informacji przekazanych drogą elektroniczną, każda ze stron </w:t>
      </w:r>
      <w:r>
        <w:rPr>
          <w:rFonts w:ascii="Arial" w:hAnsi="Arial" w:cs="Arial"/>
          <w:color w:val="000000" w:themeColor="text1"/>
          <w:sz w:val="20"/>
        </w:rPr>
        <w:br/>
      </w:r>
      <w:r w:rsidRPr="002636FF">
        <w:rPr>
          <w:rFonts w:ascii="Arial" w:hAnsi="Arial" w:cs="Arial"/>
          <w:color w:val="000000" w:themeColor="text1"/>
          <w:sz w:val="20"/>
        </w:rPr>
        <w:t>na żądanie drugiej niezwłocznie potwierdza fakt ich otrzymania.</w:t>
      </w:r>
    </w:p>
    <w:p w14:paraId="63050D6F" w14:textId="77777777" w:rsidR="00386B52" w:rsidRPr="002636FF" w:rsidRDefault="00386B52" w:rsidP="001532A1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>Wykonawca może zwrócić się do Zamawiającego o wyjaśnienie treści Ogłoszenia. Zamawiający udzieli wyjaśnień nie później niż na 2 dni przed upływem terminu składania ofert pod warunkiem, że wniosek o wyjaśnienie treści Ogłoszenia wpłynął do Zamawiającego nie później niż do końca dnia, w którym upływa połowa wyznaczonego terminu składania ofert.</w:t>
      </w:r>
    </w:p>
    <w:p w14:paraId="53E155FB" w14:textId="77777777" w:rsidR="00386B52" w:rsidRPr="002636FF" w:rsidRDefault="00386B52" w:rsidP="001532A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Treść zapytań wraz z wyjaśnieniami Zamawiający zamieści na stronie </w:t>
      </w:r>
      <w:r w:rsidRPr="002636FF">
        <w:rPr>
          <w:rFonts w:ascii="Arial" w:hAnsi="Arial" w:cs="Arial"/>
          <w:sz w:val="20"/>
        </w:rPr>
        <w:t>internetowej</w:t>
      </w:r>
      <w:r>
        <w:rPr>
          <w:rFonts w:ascii="Arial" w:hAnsi="Arial" w:cs="Arial"/>
          <w:sz w:val="20"/>
        </w:rPr>
        <w:t xml:space="preserve"> </w:t>
      </w:r>
      <w:r w:rsidRPr="002636FF">
        <w:rPr>
          <w:rFonts w:ascii="Arial" w:hAnsi="Arial" w:cs="Arial"/>
          <w:sz w:val="20"/>
        </w:rPr>
        <w:t xml:space="preserve"> Zamawiającego - </w:t>
      </w:r>
      <w:r w:rsidRPr="00472C51">
        <w:rPr>
          <w:rFonts w:ascii="Arial" w:hAnsi="Arial" w:cs="Arial"/>
          <w:b/>
          <w:sz w:val="20"/>
        </w:rPr>
        <w:t>https://www.gov.pl/web/sprawiedliwosc/aktualne-wszczete0</w:t>
      </w:r>
    </w:p>
    <w:p w14:paraId="06AC654A" w14:textId="77777777" w:rsidR="00386B52" w:rsidRPr="00513F2B" w:rsidRDefault="00386B52" w:rsidP="001532A1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u w:val="single"/>
        </w:rPr>
      </w:pPr>
      <w:r w:rsidRPr="002636FF">
        <w:rPr>
          <w:rFonts w:ascii="Arial" w:hAnsi="Arial" w:cs="Arial"/>
          <w:iCs/>
          <w:sz w:val="20"/>
        </w:rPr>
        <w:t xml:space="preserve">Zamawiający wyznacza do kontaktowania się z Wykonawcami: </w:t>
      </w:r>
      <w:r>
        <w:rPr>
          <w:rFonts w:ascii="Arial" w:hAnsi="Arial" w:cs="Arial"/>
          <w:iCs/>
          <w:sz w:val="20"/>
        </w:rPr>
        <w:t>Panią Anetę</w:t>
      </w:r>
      <w:r w:rsidRPr="002636FF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Witkosz </w:t>
      </w:r>
      <w:r w:rsidRPr="002636FF">
        <w:rPr>
          <w:rFonts w:ascii="Arial" w:hAnsi="Arial" w:cs="Arial"/>
          <w:iCs/>
          <w:sz w:val="20"/>
        </w:rPr>
        <w:t xml:space="preserve">(tel. +48 22 52 12 </w:t>
      </w:r>
      <w:r>
        <w:rPr>
          <w:rFonts w:ascii="Arial" w:hAnsi="Arial" w:cs="Arial"/>
          <w:iCs/>
          <w:sz w:val="20"/>
        </w:rPr>
        <w:t>611</w:t>
      </w:r>
      <w:r w:rsidRPr="002636FF">
        <w:rPr>
          <w:rFonts w:ascii="Arial" w:hAnsi="Arial" w:cs="Arial"/>
          <w:iCs/>
          <w:sz w:val="20"/>
        </w:rPr>
        <w:t xml:space="preserve">, e-mail: </w:t>
      </w:r>
      <w:r>
        <w:rPr>
          <w:rFonts w:ascii="Arial" w:hAnsi="Arial" w:cs="Arial"/>
          <w:iCs/>
          <w:sz w:val="20"/>
        </w:rPr>
        <w:t>Aneta</w:t>
      </w:r>
      <w:r w:rsidRPr="002636FF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>Witkosz</w:t>
      </w:r>
      <w:r w:rsidRPr="002636FF">
        <w:rPr>
          <w:rFonts w:ascii="Arial" w:hAnsi="Arial" w:cs="Arial"/>
          <w:iCs/>
          <w:sz w:val="20"/>
        </w:rPr>
        <w:t>@ms.gov.pl</w:t>
      </w:r>
      <w:r>
        <w:rPr>
          <w:rFonts w:ascii="Arial" w:hAnsi="Arial" w:cs="Arial"/>
          <w:iCs/>
          <w:sz w:val="20"/>
        </w:rPr>
        <w:t>)</w:t>
      </w:r>
      <w:r w:rsidRPr="002636FF">
        <w:rPr>
          <w:rFonts w:ascii="Arial" w:hAnsi="Arial" w:cs="Arial"/>
          <w:b/>
          <w:sz w:val="20"/>
        </w:rPr>
        <w:t>.</w:t>
      </w:r>
    </w:p>
    <w:p w14:paraId="1EB678F7" w14:textId="77777777" w:rsidR="00386B52" w:rsidRPr="006F478A" w:rsidRDefault="00386B52" w:rsidP="001532A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u w:val="single"/>
        </w:rPr>
      </w:pPr>
    </w:p>
    <w:p w14:paraId="594B4E3B" w14:textId="77777777" w:rsidR="00386B52" w:rsidRPr="005F701A" w:rsidRDefault="00386B52" w:rsidP="001532A1">
      <w:pPr>
        <w:pStyle w:val="Default"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F701A">
        <w:rPr>
          <w:rFonts w:ascii="Arial" w:hAnsi="Arial" w:cs="Arial"/>
          <w:b/>
          <w:bCs/>
          <w:sz w:val="22"/>
          <w:szCs w:val="22"/>
          <w:u w:val="single"/>
        </w:rPr>
        <w:t xml:space="preserve">KRYTERIA OCENY OFERT I WYBÓR OFERTY NAJKORZYSTNIEJSZEJ </w:t>
      </w:r>
    </w:p>
    <w:p w14:paraId="3905179C" w14:textId="77777777" w:rsidR="00386B52" w:rsidRPr="00880659" w:rsidRDefault="00386B52" w:rsidP="001532A1">
      <w:pPr>
        <w:pStyle w:val="Default"/>
        <w:numPr>
          <w:ilvl w:val="3"/>
          <w:numId w:val="2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>Zamawiający dokona oceny ofert na podstawie zdefiniowan</w:t>
      </w:r>
      <w:r>
        <w:rPr>
          <w:rFonts w:ascii="Arial" w:hAnsi="Arial" w:cs="Arial"/>
          <w:sz w:val="20"/>
          <w:szCs w:val="20"/>
        </w:rPr>
        <w:t>ych kryteriów</w:t>
      </w:r>
      <w:r w:rsidRPr="00880659">
        <w:rPr>
          <w:rFonts w:ascii="Arial" w:hAnsi="Arial" w:cs="Arial"/>
          <w:sz w:val="20"/>
          <w:szCs w:val="20"/>
        </w:rPr>
        <w:t xml:space="preserve"> i przypisanych </w:t>
      </w:r>
      <w:r>
        <w:rPr>
          <w:rFonts w:ascii="Arial" w:hAnsi="Arial" w:cs="Arial"/>
          <w:sz w:val="20"/>
          <w:szCs w:val="20"/>
        </w:rPr>
        <w:br/>
      </w:r>
      <w:r w:rsidRPr="00880659">
        <w:rPr>
          <w:rFonts w:ascii="Arial" w:hAnsi="Arial" w:cs="Arial"/>
          <w:sz w:val="20"/>
          <w:szCs w:val="20"/>
        </w:rPr>
        <w:t>im znaczeniu (wagi).</w:t>
      </w:r>
    </w:p>
    <w:p w14:paraId="13677DE9" w14:textId="77777777" w:rsidR="00386B52" w:rsidRPr="00880659" w:rsidRDefault="00386B52" w:rsidP="001532A1">
      <w:pPr>
        <w:pStyle w:val="Default"/>
        <w:numPr>
          <w:ilvl w:val="3"/>
          <w:numId w:val="2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>Dla dokonania oceny ofert waga w kryteriach oceny określona w procentach zostanie przeliczona na punkty: 1 procent odpowiada 1 punktowi. Oceniane będą oferty niepodlegające odrzuceniu.</w:t>
      </w:r>
    </w:p>
    <w:p w14:paraId="04561D01" w14:textId="72D82B30" w:rsidR="00386B52" w:rsidRDefault="00386B52" w:rsidP="001532A1">
      <w:pPr>
        <w:pStyle w:val="Default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FDCC97" w14:textId="489EBC4F" w:rsidR="00F61B5E" w:rsidRDefault="00F61B5E" w:rsidP="001532A1">
      <w:pPr>
        <w:pStyle w:val="Default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559"/>
      </w:tblGrid>
      <w:tr w:rsidR="00386B52" w:rsidRPr="00880659" w14:paraId="32461FB3" w14:textId="77777777" w:rsidTr="00B41EA7">
        <w:trPr>
          <w:trHeight w:val="600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6A35C2B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13CF49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04127D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386B52" w:rsidRPr="00880659" w14:paraId="11EB9E2A" w14:textId="77777777" w:rsidTr="00B41EA7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473AEB25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5BD178" w14:textId="2A0FA2D2" w:rsidR="00386B52" w:rsidRPr="00880659" w:rsidRDefault="00FE4367" w:rsidP="001532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386B52" w:rsidRPr="0088065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7FB910" w14:textId="78C869BE" w:rsidR="00386B52" w:rsidRPr="00880659" w:rsidRDefault="00FE4367" w:rsidP="001532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386B52" w:rsidRPr="008806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86B52" w:rsidRPr="00880659" w14:paraId="693C1EA9" w14:textId="77777777" w:rsidTr="00B41EA7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171F74C5" w14:textId="45099591" w:rsidR="00386B52" w:rsidRPr="00880659" w:rsidRDefault="00386B52" w:rsidP="001532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9225E9">
              <w:rPr>
                <w:rFonts w:ascii="Arial" w:hAnsi="Arial" w:cs="Arial"/>
                <w:color w:val="000000"/>
                <w:sz w:val="20"/>
                <w:szCs w:val="20"/>
              </w:rPr>
              <w:t>odległość od miejsca zakwaterowania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F764B" w14:textId="440A1CA9" w:rsidR="00386B52" w:rsidRPr="00880659" w:rsidRDefault="00FE4367" w:rsidP="001532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386B52" w:rsidRPr="0088065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F9F516" w14:textId="69A87FAE" w:rsidR="00386B52" w:rsidRPr="00880659" w:rsidRDefault="00FE4367" w:rsidP="001532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386B52" w:rsidRPr="008806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42713926" w14:textId="77777777" w:rsidR="00386B52" w:rsidRPr="00611F79" w:rsidRDefault="00386B52" w:rsidP="001532A1">
      <w:pPr>
        <w:pStyle w:val="Default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0CAA3509" w14:textId="77777777" w:rsidR="00386B52" w:rsidRPr="00880659" w:rsidRDefault="00386B52" w:rsidP="001532A1">
      <w:pPr>
        <w:pStyle w:val="Default"/>
        <w:numPr>
          <w:ilvl w:val="3"/>
          <w:numId w:val="2"/>
        </w:numPr>
        <w:tabs>
          <w:tab w:val="clear" w:pos="2880"/>
        </w:tabs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880659">
        <w:rPr>
          <w:rFonts w:ascii="Arial" w:hAnsi="Arial" w:cs="Arial"/>
          <w:sz w:val="20"/>
          <w:szCs w:val="20"/>
        </w:rPr>
        <w:t>Sposób oceny ofert.</w:t>
      </w:r>
    </w:p>
    <w:p w14:paraId="78C13FA8" w14:textId="62385B79" w:rsidR="00386B52" w:rsidRPr="00880659" w:rsidRDefault="00386B52" w:rsidP="001532A1">
      <w:pPr>
        <w:pStyle w:val="Akapitzlist"/>
        <w:tabs>
          <w:tab w:val="left" w:pos="851"/>
        </w:tabs>
        <w:spacing w:after="0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a) Kryterium </w:t>
      </w:r>
      <w:r w:rsidRPr="00880659">
        <w:rPr>
          <w:rFonts w:ascii="Arial" w:hAnsi="Arial" w:cs="Arial"/>
          <w:b/>
          <w:sz w:val="20"/>
          <w:szCs w:val="20"/>
        </w:rPr>
        <w:t xml:space="preserve">„Łączna cena oferty brutto” </w:t>
      </w:r>
      <w:r w:rsidRPr="0088065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>
        <w:rPr>
          <w:rFonts w:ascii="Arial" w:hAnsi="Arial" w:cs="Arial"/>
          <w:bCs/>
          <w:sz w:val="20"/>
          <w:szCs w:val="20"/>
        </w:rPr>
        <w:t xml:space="preserve">isanej przez Wykonawcę w pkt. 3.1. </w:t>
      </w:r>
      <w:r w:rsidRPr="00880659">
        <w:rPr>
          <w:rFonts w:ascii="Arial" w:hAnsi="Arial" w:cs="Arial"/>
          <w:bCs/>
          <w:sz w:val="20"/>
          <w:szCs w:val="20"/>
        </w:rPr>
        <w:t xml:space="preserve">Formularza „Oferty”. W tym kryterium można uzyskać maksymalnie </w:t>
      </w:r>
      <w:r w:rsidR="00FE4367">
        <w:rPr>
          <w:rFonts w:ascii="Arial" w:hAnsi="Arial" w:cs="Arial"/>
          <w:b/>
          <w:bCs/>
          <w:sz w:val="20"/>
          <w:szCs w:val="20"/>
        </w:rPr>
        <w:t>6</w:t>
      </w:r>
      <w:r w:rsidRPr="00880659">
        <w:rPr>
          <w:rFonts w:ascii="Arial" w:hAnsi="Arial" w:cs="Arial"/>
          <w:b/>
          <w:bCs/>
          <w:sz w:val="20"/>
          <w:szCs w:val="20"/>
        </w:rPr>
        <w:t>0 punktów</w:t>
      </w:r>
      <w:r w:rsidRPr="0088065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14:paraId="28B40260" w14:textId="77777777" w:rsidR="00386B52" w:rsidRPr="00880659" w:rsidRDefault="00386B52" w:rsidP="001532A1">
      <w:pPr>
        <w:pStyle w:val="Akapitzlist"/>
        <w:spacing w:after="0" w:line="240" w:lineRule="exact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>Liczba punktów</w:t>
      </w:r>
      <w:r w:rsidRPr="00880659">
        <w:rPr>
          <w:rFonts w:ascii="Arial" w:hAnsi="Arial" w:cs="Arial"/>
          <w:bCs/>
          <w:sz w:val="20"/>
          <w:szCs w:val="20"/>
        </w:rPr>
        <w:t xml:space="preserve"> w kryterium „</w:t>
      </w:r>
      <w:r w:rsidRPr="00880659">
        <w:rPr>
          <w:rFonts w:ascii="Arial" w:hAnsi="Arial" w:cs="Arial"/>
          <w:sz w:val="20"/>
          <w:szCs w:val="20"/>
        </w:rPr>
        <w:t>Łączna cena oferty brutto</w:t>
      </w:r>
      <w:r w:rsidRPr="0088065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72"/>
        <w:gridCol w:w="738"/>
        <w:gridCol w:w="4380"/>
      </w:tblGrid>
      <w:tr w:rsidR="00386B52" w:rsidRPr="00880659" w14:paraId="50930758" w14:textId="77777777" w:rsidTr="00B41EA7">
        <w:trPr>
          <w:cantSplit/>
          <w:jc w:val="center"/>
        </w:trPr>
        <w:tc>
          <w:tcPr>
            <w:tcW w:w="1562" w:type="dxa"/>
          </w:tcPr>
          <w:p w14:paraId="1CCBD78C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5318D1F3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14:paraId="7A3B4B0A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4FBAB0D3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80" w:type="dxa"/>
            <w:vMerge w:val="restart"/>
            <w:vAlign w:val="center"/>
          </w:tcPr>
          <w:p w14:paraId="481E6199" w14:textId="61437146" w:rsidR="00386B52" w:rsidRPr="00880659" w:rsidRDefault="00386B52" w:rsidP="001532A1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x </w:t>
            </w:r>
            <w:r w:rsidR="00FE4367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6</w:t>
            </w: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 pkt.</w:t>
            </w:r>
          </w:p>
        </w:tc>
      </w:tr>
      <w:tr w:rsidR="00386B52" w:rsidRPr="00880659" w14:paraId="61B28E7D" w14:textId="77777777" w:rsidTr="00B41EA7">
        <w:trPr>
          <w:cantSplit/>
          <w:jc w:val="center"/>
        </w:trPr>
        <w:tc>
          <w:tcPr>
            <w:tcW w:w="1562" w:type="dxa"/>
          </w:tcPr>
          <w:p w14:paraId="338D8FDD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/>
            <w:vAlign w:val="center"/>
          </w:tcPr>
          <w:p w14:paraId="58D4E368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7A24E99D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80" w:type="dxa"/>
            <w:vMerge/>
            <w:vAlign w:val="center"/>
          </w:tcPr>
          <w:p w14:paraId="75232E42" w14:textId="77777777" w:rsidR="00386B52" w:rsidRPr="00880659" w:rsidRDefault="00386B52" w:rsidP="001532A1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386B52" w:rsidRPr="00880659" w14:paraId="2DB26555" w14:textId="77777777" w:rsidTr="00B41EA7">
        <w:trPr>
          <w:cantSplit/>
          <w:trHeight w:val="295"/>
          <w:jc w:val="center"/>
        </w:trPr>
        <w:tc>
          <w:tcPr>
            <w:tcW w:w="1562" w:type="dxa"/>
          </w:tcPr>
          <w:p w14:paraId="1A113CA3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4FE9EC" w14:textId="77777777" w:rsidR="00386B52" w:rsidRPr="00880659" w:rsidRDefault="00386B52" w:rsidP="001532A1">
            <w:pPr>
              <w:spacing w:after="0" w:line="240" w:lineRule="auto"/>
              <w:ind w:left="-1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72" w:type="dxa"/>
          </w:tcPr>
          <w:p w14:paraId="6ECDB8C1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35C2E4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118" w:type="dxa"/>
            <w:gridSpan w:val="2"/>
          </w:tcPr>
          <w:p w14:paraId="5A828B8E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30A18C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386B52" w:rsidRPr="00880659" w14:paraId="32C38535" w14:textId="77777777" w:rsidTr="00B41EA7">
        <w:trPr>
          <w:cantSplit/>
          <w:jc w:val="center"/>
        </w:trPr>
        <w:tc>
          <w:tcPr>
            <w:tcW w:w="1562" w:type="dxa"/>
          </w:tcPr>
          <w:p w14:paraId="2FE62FD1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</w:tcPr>
          <w:p w14:paraId="2CC538C6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118" w:type="dxa"/>
            <w:gridSpan w:val="2"/>
          </w:tcPr>
          <w:p w14:paraId="251FC139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  <w:p w14:paraId="4E447183" w14:textId="77777777" w:rsidR="00386B52" w:rsidRPr="00880659" w:rsidRDefault="00386B52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75217F0" w14:textId="182891C9" w:rsidR="00386B52" w:rsidRPr="009225E9" w:rsidRDefault="00386B52" w:rsidP="009225E9">
      <w:pPr>
        <w:pStyle w:val="Akapitzlist"/>
        <w:tabs>
          <w:tab w:val="left" w:pos="709"/>
        </w:tabs>
        <w:spacing w:after="0"/>
        <w:ind w:left="993" w:hanging="273"/>
        <w:jc w:val="both"/>
        <w:rPr>
          <w:rFonts w:ascii="Arial" w:hAnsi="Arial" w:cs="Arial"/>
          <w:bCs/>
          <w:sz w:val="20"/>
          <w:szCs w:val="20"/>
        </w:rPr>
      </w:pPr>
      <w:r w:rsidRPr="00F61B5E">
        <w:rPr>
          <w:rFonts w:ascii="Arial" w:hAnsi="Arial" w:cs="Arial"/>
          <w:b/>
          <w:bCs/>
          <w:sz w:val="20"/>
          <w:szCs w:val="20"/>
        </w:rPr>
        <w:t>b) Kryterium</w:t>
      </w:r>
      <w:r w:rsidR="009225E9">
        <w:rPr>
          <w:rFonts w:ascii="Arial" w:hAnsi="Arial" w:cs="Arial"/>
          <w:b/>
          <w:bCs/>
          <w:sz w:val="20"/>
          <w:szCs w:val="20"/>
        </w:rPr>
        <w:t xml:space="preserve"> „odległość od miejsca zakwaterowania”</w:t>
      </w:r>
      <w:r w:rsidRPr="00F61B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1B5E">
        <w:rPr>
          <w:rFonts w:ascii="Arial" w:hAnsi="Arial" w:cs="Arial"/>
          <w:bCs/>
          <w:sz w:val="20"/>
          <w:szCs w:val="20"/>
        </w:rPr>
        <w:t>będzie rozpatrywane na podstawie informacji podanych przez</w:t>
      </w:r>
      <w:r w:rsidR="009225E9">
        <w:rPr>
          <w:rFonts w:ascii="Arial" w:hAnsi="Arial" w:cs="Arial"/>
          <w:bCs/>
          <w:sz w:val="20"/>
          <w:szCs w:val="20"/>
        </w:rPr>
        <w:t xml:space="preserve"> </w:t>
      </w:r>
      <w:r w:rsidRPr="009225E9">
        <w:rPr>
          <w:rFonts w:ascii="Arial" w:hAnsi="Arial" w:cs="Arial"/>
          <w:bCs/>
          <w:sz w:val="20"/>
          <w:szCs w:val="20"/>
        </w:rPr>
        <w:t xml:space="preserve">Wykonawcę w ofercie. W tym kryterium można uzyskać maksymalnie </w:t>
      </w:r>
      <w:r w:rsidR="00FE4367" w:rsidRPr="009225E9">
        <w:rPr>
          <w:rFonts w:ascii="Arial" w:hAnsi="Arial" w:cs="Arial"/>
          <w:b/>
          <w:bCs/>
          <w:sz w:val="20"/>
          <w:szCs w:val="20"/>
        </w:rPr>
        <w:t>40</w:t>
      </w:r>
      <w:r w:rsidRPr="009225E9">
        <w:rPr>
          <w:rFonts w:ascii="Arial" w:hAnsi="Arial" w:cs="Arial"/>
          <w:b/>
          <w:bCs/>
          <w:sz w:val="20"/>
          <w:szCs w:val="20"/>
        </w:rPr>
        <w:t xml:space="preserve"> punktów.</w:t>
      </w:r>
    </w:p>
    <w:p w14:paraId="236D5D08" w14:textId="05C7701D" w:rsidR="00386B52" w:rsidRPr="00F61B5E" w:rsidRDefault="00386B52" w:rsidP="009225E9">
      <w:pPr>
        <w:ind w:left="993"/>
        <w:jc w:val="both"/>
        <w:rPr>
          <w:rFonts w:ascii="Arial" w:hAnsi="Arial" w:cs="Arial"/>
          <w:sz w:val="20"/>
          <w:szCs w:val="20"/>
        </w:rPr>
      </w:pPr>
      <w:r w:rsidRPr="00F61B5E">
        <w:rPr>
          <w:rFonts w:ascii="Arial" w:hAnsi="Arial" w:cs="Arial"/>
          <w:sz w:val="20"/>
          <w:szCs w:val="20"/>
        </w:rPr>
        <w:t xml:space="preserve">Obliczenie liczby punktów przyznanych każdej złożonej i nieodrzuconej ofercie zostanie dokonane na podstawie </w:t>
      </w:r>
      <w:r w:rsidR="009225E9">
        <w:rPr>
          <w:rFonts w:ascii="Arial" w:hAnsi="Arial" w:cs="Arial"/>
          <w:sz w:val="20"/>
          <w:szCs w:val="20"/>
        </w:rPr>
        <w:t>odległości od miejsca zakwaterowania ( liczonej w km)</w:t>
      </w:r>
      <w:r w:rsidRPr="00F61B5E">
        <w:rPr>
          <w:rFonts w:ascii="Arial" w:hAnsi="Arial" w:cs="Arial"/>
          <w:sz w:val="20"/>
          <w:szCs w:val="20"/>
        </w:rPr>
        <w:t xml:space="preserve"> do</w:t>
      </w:r>
      <w:r w:rsidR="00F61B5E">
        <w:rPr>
          <w:rFonts w:ascii="Arial" w:hAnsi="Arial" w:cs="Arial"/>
          <w:sz w:val="20"/>
          <w:szCs w:val="20"/>
        </w:rPr>
        <w:t xml:space="preserve"> </w:t>
      </w:r>
      <w:r w:rsidR="00F61B5E" w:rsidRPr="000B5249">
        <w:rPr>
          <w:rFonts w:ascii="Arial" w:hAnsi="Arial" w:cs="Arial"/>
          <w:sz w:val="20"/>
          <w:szCs w:val="20"/>
        </w:rPr>
        <w:t xml:space="preserve">Akademii Marynarki Wojennej </w:t>
      </w:r>
      <w:r w:rsidR="00F61B5E" w:rsidRPr="00B932A8">
        <w:rPr>
          <w:rFonts w:ascii="Arial" w:hAnsi="Arial" w:cs="Arial"/>
          <w:sz w:val="20"/>
          <w:szCs w:val="20"/>
        </w:rPr>
        <w:t xml:space="preserve">pod adresem: ul. </w:t>
      </w:r>
      <w:r w:rsidR="00F61B5E" w:rsidRPr="000B5249">
        <w:rPr>
          <w:rFonts w:ascii="Arial" w:hAnsi="Arial" w:cs="Arial"/>
          <w:sz w:val="20"/>
          <w:szCs w:val="20"/>
        </w:rPr>
        <w:t>Śmidowicza 69</w:t>
      </w:r>
      <w:r w:rsidR="00F61B5E">
        <w:rPr>
          <w:rFonts w:ascii="Arial" w:hAnsi="Arial" w:cs="Arial"/>
          <w:sz w:val="20"/>
          <w:szCs w:val="20"/>
        </w:rPr>
        <w:t xml:space="preserve">, </w:t>
      </w:r>
      <w:r w:rsidR="00F61B5E" w:rsidRPr="000B5249">
        <w:rPr>
          <w:rFonts w:ascii="Arial" w:hAnsi="Arial" w:cs="Arial"/>
          <w:sz w:val="20"/>
          <w:szCs w:val="20"/>
        </w:rPr>
        <w:t>81-127 Gdynia</w:t>
      </w:r>
      <w:r w:rsidRPr="00F61B5E">
        <w:rPr>
          <w:rFonts w:ascii="Arial" w:hAnsi="Arial" w:cs="Arial"/>
          <w:sz w:val="20"/>
          <w:szCs w:val="20"/>
        </w:rPr>
        <w:t>, według poniższej tabeli:</w:t>
      </w:r>
    </w:p>
    <w:p w14:paraId="3596C5B6" w14:textId="77777777" w:rsidR="00386B52" w:rsidRPr="00BB3DBF" w:rsidRDefault="00386B52" w:rsidP="001532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486"/>
      </w:tblGrid>
      <w:tr w:rsidR="00386B52" w:rsidRPr="00880659" w14:paraId="05677F8A" w14:textId="77777777" w:rsidTr="00B41EA7">
        <w:trPr>
          <w:jc w:val="center"/>
        </w:trPr>
        <w:tc>
          <w:tcPr>
            <w:tcW w:w="3542" w:type="dxa"/>
            <w:shd w:val="clear" w:color="auto" w:fill="auto"/>
          </w:tcPr>
          <w:p w14:paraId="4AB4DE3D" w14:textId="31EF9637" w:rsidR="00386B52" w:rsidRPr="00880659" w:rsidRDefault="00123304" w:rsidP="00123304">
            <w:pPr>
              <w:spacing w:after="0" w:line="240" w:lineRule="auto"/>
              <w:ind w:left="318" w:hanging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odległość od miejsca zakwaterowania</w:t>
            </w:r>
          </w:p>
        </w:tc>
        <w:tc>
          <w:tcPr>
            <w:tcW w:w="3486" w:type="dxa"/>
            <w:shd w:val="clear" w:color="auto" w:fill="auto"/>
          </w:tcPr>
          <w:p w14:paraId="17BE9504" w14:textId="77777777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</w:tr>
      <w:tr w:rsidR="00386B52" w:rsidRPr="00880659" w14:paraId="416583B7" w14:textId="77777777" w:rsidTr="00B41EA7">
        <w:trPr>
          <w:jc w:val="center"/>
        </w:trPr>
        <w:tc>
          <w:tcPr>
            <w:tcW w:w="3542" w:type="dxa"/>
            <w:shd w:val="clear" w:color="auto" w:fill="auto"/>
          </w:tcPr>
          <w:p w14:paraId="6E9496BD" w14:textId="0DF699DE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Do 15</w:t>
            </w:r>
            <w:r w:rsidR="00EF25C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  <w:p w14:paraId="5567C70C" w14:textId="77777777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14:paraId="094BF0E7" w14:textId="7D909AE0" w:rsidR="00386B52" w:rsidRPr="00880659" w:rsidRDefault="00EF25CA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386B52" w:rsidRPr="00880659" w14:paraId="7FDCA9AA" w14:textId="77777777" w:rsidTr="00B41EA7">
        <w:trPr>
          <w:jc w:val="center"/>
        </w:trPr>
        <w:tc>
          <w:tcPr>
            <w:tcW w:w="3542" w:type="dxa"/>
            <w:shd w:val="clear" w:color="auto" w:fill="auto"/>
          </w:tcPr>
          <w:p w14:paraId="6E7AED5A" w14:textId="16A79E70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 xml:space="preserve">Powyżej 15 </w:t>
            </w:r>
            <w:r w:rsidR="00EF25CA">
              <w:rPr>
                <w:rFonts w:ascii="Arial" w:hAnsi="Arial" w:cs="Arial"/>
                <w:sz w:val="20"/>
                <w:szCs w:val="20"/>
              </w:rPr>
              <w:t>km</w:t>
            </w:r>
            <w:r w:rsidRPr="00880659">
              <w:rPr>
                <w:rFonts w:ascii="Arial" w:hAnsi="Arial" w:cs="Arial"/>
                <w:sz w:val="20"/>
                <w:szCs w:val="20"/>
              </w:rPr>
              <w:t xml:space="preserve"> do 30 </w:t>
            </w:r>
            <w:r w:rsidR="00EF25CA">
              <w:rPr>
                <w:rFonts w:ascii="Arial" w:hAnsi="Arial" w:cs="Arial"/>
                <w:sz w:val="20"/>
                <w:szCs w:val="20"/>
              </w:rPr>
              <w:t>km</w:t>
            </w:r>
          </w:p>
          <w:p w14:paraId="7CF088C8" w14:textId="77777777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14:paraId="32BC60DC" w14:textId="2BE0E669" w:rsidR="00386B52" w:rsidRPr="00880659" w:rsidRDefault="00EF25CA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86B52" w:rsidRPr="00880659" w14:paraId="4198DBD4" w14:textId="77777777" w:rsidTr="00B41EA7">
        <w:trPr>
          <w:jc w:val="center"/>
        </w:trPr>
        <w:tc>
          <w:tcPr>
            <w:tcW w:w="3542" w:type="dxa"/>
            <w:shd w:val="clear" w:color="auto" w:fill="auto"/>
          </w:tcPr>
          <w:p w14:paraId="4F65E57A" w14:textId="138CC3FA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 xml:space="preserve">Powyżej 30 </w:t>
            </w:r>
            <w:r w:rsidR="00EF25CA">
              <w:rPr>
                <w:rFonts w:ascii="Arial" w:hAnsi="Arial" w:cs="Arial"/>
                <w:sz w:val="20"/>
                <w:szCs w:val="20"/>
              </w:rPr>
              <w:t>km</w:t>
            </w:r>
            <w:r w:rsidRPr="00880659">
              <w:rPr>
                <w:rFonts w:ascii="Arial" w:hAnsi="Arial" w:cs="Arial"/>
                <w:sz w:val="20"/>
                <w:szCs w:val="20"/>
              </w:rPr>
              <w:t xml:space="preserve"> do 45 </w:t>
            </w:r>
            <w:r w:rsidR="00EF25CA">
              <w:rPr>
                <w:rFonts w:ascii="Arial" w:hAnsi="Arial" w:cs="Arial"/>
                <w:sz w:val="20"/>
                <w:szCs w:val="20"/>
              </w:rPr>
              <w:t>km</w:t>
            </w:r>
          </w:p>
          <w:p w14:paraId="132169F1" w14:textId="77777777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14:paraId="03E9F641" w14:textId="192E0D2F" w:rsidR="00386B52" w:rsidRPr="00880659" w:rsidRDefault="00EF25CA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86B52" w:rsidRPr="00880659" w14:paraId="2696A635" w14:textId="77777777" w:rsidTr="00B41EA7">
        <w:trPr>
          <w:jc w:val="center"/>
        </w:trPr>
        <w:tc>
          <w:tcPr>
            <w:tcW w:w="3542" w:type="dxa"/>
            <w:shd w:val="clear" w:color="auto" w:fill="auto"/>
          </w:tcPr>
          <w:p w14:paraId="2036210B" w14:textId="512724C4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 xml:space="preserve">Powyżej 45 </w:t>
            </w:r>
            <w:r w:rsidR="00EF25CA">
              <w:rPr>
                <w:rFonts w:ascii="Arial" w:hAnsi="Arial" w:cs="Arial"/>
                <w:sz w:val="20"/>
                <w:szCs w:val="20"/>
              </w:rPr>
              <w:t xml:space="preserve">km </w:t>
            </w:r>
            <w:r w:rsidRPr="0088065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F25CA">
              <w:rPr>
                <w:rFonts w:ascii="Arial" w:hAnsi="Arial" w:cs="Arial"/>
                <w:sz w:val="20"/>
                <w:szCs w:val="20"/>
              </w:rPr>
              <w:t>60 km</w:t>
            </w:r>
          </w:p>
          <w:p w14:paraId="579E7258" w14:textId="77777777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14:paraId="74958184" w14:textId="16BC7EF9" w:rsidR="00386B52" w:rsidRPr="00880659" w:rsidRDefault="00427EF6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25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86B52" w:rsidRPr="00880659" w14:paraId="6490821C" w14:textId="77777777" w:rsidTr="00EF25CA">
        <w:trPr>
          <w:trHeight w:val="465"/>
          <w:jc w:val="center"/>
        </w:trPr>
        <w:tc>
          <w:tcPr>
            <w:tcW w:w="3542" w:type="dxa"/>
            <w:shd w:val="clear" w:color="auto" w:fill="auto"/>
          </w:tcPr>
          <w:p w14:paraId="7C72FF77" w14:textId="6CF3800A" w:rsidR="00386B52" w:rsidRPr="00880659" w:rsidRDefault="00386B52" w:rsidP="001532A1">
            <w:pPr>
              <w:spacing w:after="0" w:line="240" w:lineRule="auto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EF25CA">
              <w:rPr>
                <w:rFonts w:ascii="Arial" w:hAnsi="Arial" w:cs="Arial"/>
                <w:sz w:val="20"/>
                <w:szCs w:val="20"/>
              </w:rPr>
              <w:t>60</w:t>
            </w:r>
            <w:r w:rsidRPr="00880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5CA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3486" w:type="dxa"/>
            <w:shd w:val="clear" w:color="auto" w:fill="auto"/>
          </w:tcPr>
          <w:p w14:paraId="62BF6B9E" w14:textId="44A48961" w:rsidR="00386B52" w:rsidRPr="00880659" w:rsidRDefault="00386B52" w:rsidP="00EF25CA">
            <w:pPr>
              <w:spacing w:after="0" w:line="240" w:lineRule="auto"/>
              <w:ind w:left="309" w:hanging="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 xml:space="preserve">Oferta zostanie odrzucona zgodnie z </w:t>
            </w:r>
            <w:r w:rsidR="00004202">
              <w:rPr>
                <w:rFonts w:ascii="Arial" w:hAnsi="Arial" w:cs="Arial"/>
                <w:sz w:val="20"/>
                <w:szCs w:val="20"/>
              </w:rPr>
              <w:t>pkt X</w:t>
            </w:r>
            <w:r w:rsidRPr="008806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0659">
              <w:rPr>
                <w:rFonts w:ascii="Arial" w:hAnsi="Arial" w:cs="Arial"/>
                <w:sz w:val="20"/>
                <w:szCs w:val="20"/>
              </w:rPr>
              <w:t>p</w:t>
            </w:r>
            <w:r w:rsidR="00004202">
              <w:rPr>
                <w:rFonts w:ascii="Arial" w:hAnsi="Arial" w:cs="Arial"/>
                <w:sz w:val="20"/>
                <w:szCs w:val="20"/>
              </w:rPr>
              <w:t>p</w:t>
            </w:r>
            <w:r w:rsidRPr="00880659">
              <w:rPr>
                <w:rFonts w:ascii="Arial" w:hAnsi="Arial" w:cs="Arial"/>
                <w:sz w:val="20"/>
                <w:szCs w:val="20"/>
              </w:rPr>
              <w:t>kt</w:t>
            </w:r>
            <w:proofErr w:type="spellEnd"/>
            <w:r w:rsidRPr="00880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373">
              <w:rPr>
                <w:rFonts w:ascii="Arial" w:hAnsi="Arial" w:cs="Arial"/>
                <w:sz w:val="20"/>
                <w:szCs w:val="20"/>
              </w:rPr>
              <w:t>1</w:t>
            </w:r>
            <w:r w:rsidRPr="00880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02">
              <w:rPr>
                <w:rFonts w:ascii="Arial" w:hAnsi="Arial" w:cs="Arial"/>
                <w:sz w:val="20"/>
                <w:szCs w:val="20"/>
              </w:rPr>
              <w:t>Ogłoszenia</w:t>
            </w:r>
          </w:p>
        </w:tc>
      </w:tr>
    </w:tbl>
    <w:p w14:paraId="16DC53BA" w14:textId="77777777" w:rsidR="00386B52" w:rsidRPr="00880659" w:rsidRDefault="00386B52" w:rsidP="001532A1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1D84BB19" w14:textId="7BB127E2" w:rsidR="00386B52" w:rsidRDefault="00386B52" w:rsidP="001532A1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3825AE">
        <w:rPr>
          <w:rFonts w:ascii="Arial" w:hAnsi="Arial" w:cs="Arial"/>
          <w:sz w:val="20"/>
          <w:szCs w:val="20"/>
        </w:rPr>
        <w:t xml:space="preserve">Hotel nie może być położony w odległości </w:t>
      </w:r>
      <w:r w:rsidR="004D3B93">
        <w:rPr>
          <w:rFonts w:ascii="Arial" w:hAnsi="Arial" w:cs="Arial"/>
          <w:sz w:val="20"/>
          <w:szCs w:val="20"/>
        </w:rPr>
        <w:t>powyżej 60 km</w:t>
      </w:r>
      <w:r w:rsidR="00BE730A">
        <w:rPr>
          <w:rFonts w:ascii="Arial" w:hAnsi="Arial" w:cs="Arial"/>
          <w:sz w:val="20"/>
          <w:szCs w:val="20"/>
        </w:rPr>
        <w:t xml:space="preserve"> jazdy samochodem</w:t>
      </w:r>
      <w:r w:rsidRPr="003825AE">
        <w:rPr>
          <w:rFonts w:ascii="Arial" w:hAnsi="Arial" w:cs="Arial"/>
          <w:sz w:val="20"/>
          <w:szCs w:val="20"/>
        </w:rPr>
        <w:t xml:space="preserve">, </w:t>
      </w:r>
      <w:r w:rsidR="004D3B93">
        <w:rPr>
          <w:rFonts w:ascii="Arial" w:hAnsi="Arial" w:cs="Arial"/>
          <w:sz w:val="20"/>
          <w:szCs w:val="20"/>
        </w:rPr>
        <w:t xml:space="preserve">od </w:t>
      </w:r>
      <w:r w:rsidR="004D3B93" w:rsidRPr="003825AE">
        <w:rPr>
          <w:rFonts w:ascii="Arial" w:hAnsi="Arial" w:cs="Arial"/>
          <w:sz w:val="20"/>
          <w:szCs w:val="20"/>
        </w:rPr>
        <w:t xml:space="preserve">zaoferowanego przez Wykonawcę hotelu </w:t>
      </w:r>
      <w:r w:rsidR="004D3B93">
        <w:rPr>
          <w:rFonts w:ascii="Arial" w:hAnsi="Arial" w:cs="Arial"/>
          <w:sz w:val="20"/>
          <w:szCs w:val="20"/>
        </w:rPr>
        <w:t xml:space="preserve">do </w:t>
      </w:r>
      <w:r w:rsidRPr="003825AE">
        <w:rPr>
          <w:rFonts w:ascii="Arial" w:hAnsi="Arial" w:cs="Arial"/>
          <w:sz w:val="20"/>
          <w:szCs w:val="20"/>
        </w:rPr>
        <w:t>Jednostki</w:t>
      </w:r>
      <w:r w:rsidR="00F61B5E" w:rsidRPr="00F61B5E">
        <w:rPr>
          <w:rFonts w:ascii="Arial" w:hAnsi="Arial" w:cs="Arial"/>
          <w:sz w:val="20"/>
          <w:szCs w:val="20"/>
        </w:rPr>
        <w:t xml:space="preserve"> </w:t>
      </w:r>
      <w:r w:rsidR="00F61B5E" w:rsidRPr="000B5249">
        <w:rPr>
          <w:rFonts w:ascii="Arial" w:hAnsi="Arial" w:cs="Arial"/>
          <w:sz w:val="20"/>
          <w:szCs w:val="20"/>
        </w:rPr>
        <w:t xml:space="preserve">Akademii Marynarki Wojennej </w:t>
      </w:r>
      <w:r w:rsidR="00F61B5E" w:rsidRPr="00B932A8">
        <w:rPr>
          <w:rFonts w:ascii="Arial" w:hAnsi="Arial" w:cs="Arial"/>
          <w:sz w:val="20"/>
          <w:szCs w:val="20"/>
        </w:rPr>
        <w:t xml:space="preserve">pod adresem: ul. </w:t>
      </w:r>
      <w:r w:rsidR="00F61B5E" w:rsidRPr="000B5249">
        <w:rPr>
          <w:rFonts w:ascii="Arial" w:hAnsi="Arial" w:cs="Arial"/>
          <w:sz w:val="20"/>
          <w:szCs w:val="20"/>
        </w:rPr>
        <w:t>Śmidowicza 69</w:t>
      </w:r>
      <w:r w:rsidR="00F61B5E">
        <w:rPr>
          <w:rFonts w:ascii="Arial" w:hAnsi="Arial" w:cs="Arial"/>
          <w:sz w:val="20"/>
          <w:szCs w:val="20"/>
        </w:rPr>
        <w:t xml:space="preserve">, </w:t>
      </w:r>
      <w:r w:rsidR="00F61B5E" w:rsidRPr="000B5249">
        <w:rPr>
          <w:rFonts w:ascii="Arial" w:hAnsi="Arial" w:cs="Arial"/>
          <w:sz w:val="20"/>
          <w:szCs w:val="20"/>
        </w:rPr>
        <w:t>81-127 Gdynia</w:t>
      </w:r>
      <w:r w:rsidR="004D3B93">
        <w:rPr>
          <w:rFonts w:ascii="Arial" w:hAnsi="Arial" w:cs="Arial"/>
          <w:sz w:val="20"/>
          <w:szCs w:val="20"/>
        </w:rPr>
        <w:t>.</w:t>
      </w:r>
      <w:r w:rsidRPr="003825AE">
        <w:rPr>
          <w:rFonts w:ascii="Arial" w:hAnsi="Arial" w:cs="Arial"/>
          <w:sz w:val="20"/>
          <w:szCs w:val="20"/>
        </w:rPr>
        <w:t xml:space="preserve"> Zamawiający dokona oceny skomunikowania zaoferowanego przez Wykonawcę hotelu z </w:t>
      </w:r>
      <w:r w:rsidR="00F61B5E" w:rsidRPr="000B5249">
        <w:rPr>
          <w:rFonts w:ascii="Arial" w:hAnsi="Arial" w:cs="Arial"/>
          <w:sz w:val="20"/>
          <w:szCs w:val="20"/>
        </w:rPr>
        <w:t xml:space="preserve">Akademii Marynarki Wojennej </w:t>
      </w:r>
      <w:r w:rsidR="00F61B5E" w:rsidRPr="00B932A8">
        <w:rPr>
          <w:rFonts w:ascii="Arial" w:hAnsi="Arial" w:cs="Arial"/>
          <w:sz w:val="20"/>
          <w:szCs w:val="20"/>
        </w:rPr>
        <w:t xml:space="preserve">pod adresem: ul. </w:t>
      </w:r>
      <w:r w:rsidR="00F61B5E" w:rsidRPr="000B5249">
        <w:rPr>
          <w:rFonts w:ascii="Arial" w:hAnsi="Arial" w:cs="Arial"/>
          <w:sz w:val="20"/>
          <w:szCs w:val="20"/>
        </w:rPr>
        <w:t>Śmidowicza 69</w:t>
      </w:r>
      <w:r w:rsidR="00F61B5E">
        <w:rPr>
          <w:rFonts w:ascii="Arial" w:hAnsi="Arial" w:cs="Arial"/>
          <w:sz w:val="20"/>
          <w:szCs w:val="20"/>
        </w:rPr>
        <w:t xml:space="preserve">, </w:t>
      </w:r>
      <w:r w:rsidR="00F61B5E" w:rsidRPr="000B5249">
        <w:rPr>
          <w:rFonts w:ascii="Arial" w:hAnsi="Arial" w:cs="Arial"/>
          <w:sz w:val="20"/>
          <w:szCs w:val="20"/>
        </w:rPr>
        <w:t>81-127 Gdynia</w:t>
      </w:r>
      <w:r w:rsidR="00F61B5E" w:rsidRPr="003825AE">
        <w:rPr>
          <w:rFonts w:ascii="Arial" w:hAnsi="Arial" w:cs="Arial"/>
          <w:sz w:val="20"/>
          <w:szCs w:val="20"/>
        </w:rPr>
        <w:t xml:space="preserve"> </w:t>
      </w:r>
      <w:r w:rsidRPr="003825AE">
        <w:rPr>
          <w:rFonts w:ascii="Arial" w:hAnsi="Arial" w:cs="Arial"/>
          <w:sz w:val="20"/>
          <w:szCs w:val="20"/>
        </w:rPr>
        <w:t xml:space="preserve">w oparciu o informacje (uzyskane ze strony internetowej </w:t>
      </w:r>
      <w:hyperlink r:id="rId9" w:history="1">
        <w:r w:rsidR="00123304" w:rsidRPr="00654FF9">
          <w:rPr>
            <w:rStyle w:val="Hipercze"/>
            <w:rFonts w:ascii="Arial" w:hAnsi="Arial" w:cs="Arial"/>
            <w:sz w:val="20"/>
            <w:szCs w:val="20"/>
          </w:rPr>
          <w:t>https://www.google.pl/maps</w:t>
        </w:r>
      </w:hyperlink>
      <w:r w:rsidR="00123304">
        <w:rPr>
          <w:rFonts w:ascii="Arial" w:hAnsi="Arial" w:cs="Arial"/>
          <w:sz w:val="20"/>
          <w:szCs w:val="20"/>
        </w:rPr>
        <w:t>) odległość w km.</w:t>
      </w:r>
      <w:r w:rsidRPr="003825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stronie internetowej podawan</w:t>
      </w:r>
      <w:r w:rsidR="00123304">
        <w:rPr>
          <w:rFonts w:ascii="Arial" w:hAnsi="Arial" w:cs="Arial"/>
          <w:sz w:val="20"/>
          <w:szCs w:val="20"/>
        </w:rPr>
        <w:t>a jest odległość w km</w:t>
      </w:r>
      <w:r>
        <w:rPr>
          <w:rFonts w:ascii="Arial" w:hAnsi="Arial" w:cs="Arial"/>
          <w:sz w:val="20"/>
          <w:szCs w:val="20"/>
        </w:rPr>
        <w:t xml:space="preserve">, Zamawiający przyjmie  najkrótszą </w:t>
      </w:r>
      <w:r w:rsidR="00123304">
        <w:rPr>
          <w:rFonts w:ascii="Arial" w:hAnsi="Arial" w:cs="Arial"/>
          <w:sz w:val="20"/>
          <w:szCs w:val="20"/>
        </w:rPr>
        <w:t>odległość</w:t>
      </w:r>
      <w:r>
        <w:rPr>
          <w:rFonts w:ascii="Arial" w:hAnsi="Arial" w:cs="Arial"/>
          <w:sz w:val="20"/>
          <w:szCs w:val="20"/>
        </w:rPr>
        <w:t xml:space="preserve"> dojazdu</w:t>
      </w:r>
      <w:r w:rsidR="00BE730A">
        <w:rPr>
          <w:rFonts w:ascii="Arial" w:hAnsi="Arial" w:cs="Arial"/>
          <w:sz w:val="20"/>
          <w:szCs w:val="20"/>
        </w:rPr>
        <w:t xml:space="preserve"> samochodem</w:t>
      </w:r>
      <w:r>
        <w:rPr>
          <w:rFonts w:ascii="Arial" w:hAnsi="Arial" w:cs="Arial"/>
          <w:sz w:val="20"/>
          <w:szCs w:val="20"/>
        </w:rPr>
        <w:t>, wskazanego na  stronie</w:t>
      </w:r>
      <w:r w:rsidRPr="003825AE">
        <w:rPr>
          <w:rFonts w:ascii="Arial" w:hAnsi="Arial" w:cs="Arial"/>
          <w:sz w:val="20"/>
          <w:szCs w:val="20"/>
        </w:rPr>
        <w:t xml:space="preserve"> internetowej </w:t>
      </w:r>
      <w:hyperlink r:id="rId10" w:history="1">
        <w:r w:rsidRPr="0076485D">
          <w:rPr>
            <w:rStyle w:val="Hipercze"/>
            <w:rFonts w:ascii="Arial" w:hAnsi="Arial" w:cs="Arial"/>
            <w:sz w:val="20"/>
            <w:szCs w:val="20"/>
          </w:rPr>
          <w:t>https://www.google.pl/maps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3825AE">
        <w:rPr>
          <w:rFonts w:ascii="Arial" w:hAnsi="Arial" w:cs="Arial"/>
          <w:sz w:val="20"/>
          <w:szCs w:val="20"/>
        </w:rPr>
        <w:t>Oferty nie spełniające ww. warunku zo</w:t>
      </w:r>
      <w:r>
        <w:rPr>
          <w:rFonts w:ascii="Arial" w:hAnsi="Arial" w:cs="Arial"/>
          <w:sz w:val="20"/>
          <w:szCs w:val="20"/>
        </w:rPr>
        <w:t xml:space="preserve">staną uznane za niezgodne z wymaganiami określonymi w Ogłoszeniu </w:t>
      </w:r>
      <w:r w:rsidRPr="003825AE">
        <w:rPr>
          <w:rFonts w:ascii="Arial" w:hAnsi="Arial" w:cs="Arial"/>
          <w:sz w:val="20"/>
          <w:szCs w:val="20"/>
        </w:rPr>
        <w:t>i</w:t>
      </w:r>
      <w:r w:rsidR="001532A1">
        <w:rPr>
          <w:rFonts w:ascii="Arial" w:hAnsi="Arial" w:cs="Arial"/>
          <w:sz w:val="20"/>
          <w:szCs w:val="20"/>
        </w:rPr>
        <w:t> </w:t>
      </w:r>
      <w:r w:rsidRPr="003825AE">
        <w:rPr>
          <w:rFonts w:ascii="Arial" w:hAnsi="Arial" w:cs="Arial"/>
          <w:sz w:val="20"/>
          <w:szCs w:val="20"/>
        </w:rPr>
        <w:t xml:space="preserve">odrzucone na podstawie </w:t>
      </w:r>
      <w:r>
        <w:rPr>
          <w:rFonts w:ascii="Arial" w:hAnsi="Arial" w:cs="Arial"/>
          <w:sz w:val="20"/>
          <w:szCs w:val="20"/>
        </w:rPr>
        <w:t xml:space="preserve">pkt. X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1 Ogłoszenia. </w:t>
      </w:r>
    </w:p>
    <w:p w14:paraId="080A6E39" w14:textId="47F5A27F" w:rsidR="00386B52" w:rsidRPr="003825AE" w:rsidRDefault="00386B52" w:rsidP="001532A1">
      <w:pPr>
        <w:pStyle w:val="Akapitzlist"/>
        <w:ind w:left="2070"/>
        <w:jc w:val="both"/>
        <w:rPr>
          <w:rFonts w:ascii="Arial" w:hAnsi="Arial" w:cs="Arial"/>
          <w:sz w:val="20"/>
          <w:szCs w:val="20"/>
        </w:rPr>
      </w:pPr>
    </w:p>
    <w:p w14:paraId="133346C5" w14:textId="77777777" w:rsidR="00386B52" w:rsidRDefault="00386B52" w:rsidP="001532A1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14:paraId="312EA0AD" w14:textId="77777777" w:rsidR="00386B52" w:rsidRPr="00880659" w:rsidRDefault="00386B52" w:rsidP="001532A1">
      <w:pPr>
        <w:pStyle w:val="Akapitzlist"/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64D6CDA9" w14:textId="77777777" w:rsidR="00386B52" w:rsidRDefault="00386B52" w:rsidP="001532A1">
      <w:pPr>
        <w:pStyle w:val="Akapitzlist"/>
        <w:spacing w:after="0"/>
        <w:ind w:firstLine="1690"/>
        <w:jc w:val="both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proofErr w:type="spellStart"/>
      <w:r w:rsidRPr="00880659">
        <w:rPr>
          <w:rFonts w:ascii="Arial" w:hAnsi="Arial" w:cs="Arial"/>
          <w:b/>
          <w:bCs/>
          <w:sz w:val="20"/>
          <w:szCs w:val="20"/>
        </w:rPr>
        <w:t>Czd</w:t>
      </w:r>
      <w:proofErr w:type="spellEnd"/>
    </w:p>
    <w:p w14:paraId="1F9CAACE" w14:textId="77777777" w:rsidR="00386B52" w:rsidRPr="00880659" w:rsidRDefault="00386B52" w:rsidP="001532A1">
      <w:pPr>
        <w:pStyle w:val="Akapitzlis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8517594" w14:textId="77777777" w:rsidR="00386B52" w:rsidRPr="00236844" w:rsidRDefault="00386B52" w:rsidP="001532A1">
      <w:pPr>
        <w:pStyle w:val="Akapitzlist"/>
        <w:spacing w:after="0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Pr="00236844">
        <w:rPr>
          <w:rFonts w:ascii="Arial" w:hAnsi="Arial" w:cs="Arial"/>
          <w:bCs/>
          <w:sz w:val="20"/>
          <w:szCs w:val="20"/>
        </w:rPr>
        <w:t>P – łączna liczba punktów oferty ocenianej</w:t>
      </w:r>
    </w:p>
    <w:p w14:paraId="48189950" w14:textId="77777777" w:rsidR="00386B52" w:rsidRPr="00880659" w:rsidRDefault="00386B52" w:rsidP="001532A1">
      <w:pPr>
        <w:pStyle w:val="Akapitzlist"/>
        <w:spacing w:after="0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C – liczba punktów uzyskanych w kryterium „Łączna cena oferty brutto”</w:t>
      </w:r>
    </w:p>
    <w:p w14:paraId="72BE7723" w14:textId="5B757CF8" w:rsidR="00386B52" w:rsidRDefault="00386B52" w:rsidP="001532A1">
      <w:pPr>
        <w:pStyle w:val="Akapitzlist"/>
        <w:spacing w:after="0" w:line="240" w:lineRule="exact"/>
        <w:ind w:left="2410" w:hanging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proofErr w:type="spellStart"/>
      <w:r w:rsidRPr="00880659">
        <w:rPr>
          <w:rFonts w:ascii="Arial" w:hAnsi="Arial" w:cs="Arial"/>
          <w:bCs/>
          <w:sz w:val="20"/>
          <w:szCs w:val="20"/>
          <w:lang w:eastAsia="pl-PL"/>
        </w:rPr>
        <w:t>Czd</w:t>
      </w:r>
      <w:proofErr w:type="spellEnd"/>
      <w:r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liczba punktów uzyskanych w kryterium „</w:t>
      </w:r>
      <w:r w:rsidR="00123304">
        <w:rPr>
          <w:rFonts w:ascii="Arial" w:hAnsi="Arial" w:cs="Arial"/>
          <w:bCs/>
          <w:sz w:val="20"/>
          <w:szCs w:val="20"/>
          <w:lang w:eastAsia="pl-PL"/>
        </w:rPr>
        <w:t>odległość od miejsca zakwaterowania</w:t>
      </w:r>
      <w:r w:rsidRPr="00880659">
        <w:rPr>
          <w:rFonts w:ascii="Arial" w:hAnsi="Arial" w:cs="Arial"/>
          <w:bCs/>
          <w:sz w:val="20"/>
          <w:szCs w:val="20"/>
          <w:lang w:eastAsia="pl-PL"/>
        </w:rPr>
        <w:t>”</w:t>
      </w:r>
    </w:p>
    <w:p w14:paraId="0FED7B32" w14:textId="77777777" w:rsidR="00386B52" w:rsidRPr="00880659" w:rsidRDefault="00386B52" w:rsidP="001532A1">
      <w:pPr>
        <w:pStyle w:val="Akapitzlist"/>
        <w:spacing w:after="0" w:line="240" w:lineRule="exact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249BDBD9" w14:textId="77777777" w:rsidR="00386B52" w:rsidRDefault="00386B52" w:rsidP="001532A1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Zamawiający przed wyborem oferty najkorzystniejszej </w:t>
      </w:r>
      <w:r>
        <w:rPr>
          <w:rFonts w:ascii="Arial" w:hAnsi="Arial" w:cs="Arial"/>
          <w:bCs/>
          <w:sz w:val="20"/>
          <w:szCs w:val="20"/>
          <w:lang w:eastAsia="pl-PL"/>
        </w:rPr>
        <w:t>zastrzega sobie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 możliwość przeprowadzenia kontroli w zaproponowanym przez Wykonawcę obie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kcie. </w:t>
      </w:r>
      <w:r w:rsidRPr="002126FE">
        <w:rPr>
          <w:rFonts w:ascii="Arial" w:hAnsi="Arial" w:cs="Arial"/>
          <w:bCs/>
          <w:sz w:val="20"/>
          <w:szCs w:val="20"/>
          <w:lang w:eastAsia="pl-PL"/>
        </w:rPr>
        <w:t>Zakres kontroli obejmować będzie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następujące elementy:</w:t>
      </w:r>
    </w:p>
    <w:p w14:paraId="0A4DCD88" w14:textId="77777777" w:rsidR="00386B52" w:rsidRDefault="00386B52" w:rsidP="001532A1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a) zgodność obiektu z wymogami zawartymi w Ogłoszeniu (wraz załącznikami do Ogłoszenia),</w:t>
      </w:r>
    </w:p>
    <w:p w14:paraId="65D288A3" w14:textId="77777777" w:rsidR="00386B52" w:rsidRDefault="00386B52" w:rsidP="001532A1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b) poziom czystości w obiekcie.</w:t>
      </w:r>
    </w:p>
    <w:p w14:paraId="58D0B1D3" w14:textId="77777777" w:rsidR="00386B52" w:rsidRPr="00966FD5" w:rsidRDefault="00386B52" w:rsidP="001532A1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66FD5">
        <w:rPr>
          <w:rFonts w:ascii="Arial" w:hAnsi="Arial" w:cs="Arial"/>
          <w:bCs/>
          <w:sz w:val="20"/>
          <w:szCs w:val="20"/>
          <w:lang w:eastAsia="pl-PL"/>
        </w:rPr>
        <w:lastRenderedPageBreak/>
        <w:t>Zamawiający z przeprowadzonej kontroli sporządzi protokół. Kontrolę przeprowadzi osoba upoważniona przez Zamawiającego.</w:t>
      </w:r>
    </w:p>
    <w:p w14:paraId="5942D8F9" w14:textId="77777777" w:rsidR="00386B52" w:rsidRPr="004412DC" w:rsidRDefault="00386B52" w:rsidP="001532A1">
      <w:pPr>
        <w:pStyle w:val="Akapitzlist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ab/>
        <w:t xml:space="preserve">Zamawiający informuje, że jeżeli w trakcie kontroli dostrzeże niezgodności z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Ogłoszeniem 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może poinformować organ uprawniony do kontroli obiektów hotelarskich, o którym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mowa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w rozporządzeniu Ministra Gospodarki i Pracy z dnia 19 sierpnia 2004 r. w sprawie obiektów hotelarskich i innych obiektów, w których są świadczone usługi hotelarskie (Dz. U.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br/>
        <w:t xml:space="preserve">z 2006 r. Nr 22, poz. 169, z </w:t>
      </w:r>
      <w:proofErr w:type="spellStart"/>
      <w:r w:rsidRPr="004412DC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. zm.), o stwierdzonych uchybieniach i zwrócić się z prośbą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br/>
        <w:t>o przeprowadzenie kontroli oraz przesłanie informacji o jej wynikach. W przypadku, gdy wyniki kontroli potwierdzą niespełnienie przez obiekt wymagań co do wyposażenia i świadczonych usług, Zamawiający może odrzucić ofertę na podstawie art.</w:t>
      </w:r>
      <w:r w:rsidRPr="008418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pkt. X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4 Ogłoszenia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748AA2D1" w14:textId="3CFAA5ED" w:rsidR="00386B52" w:rsidRPr="004412DC" w:rsidRDefault="00386B52" w:rsidP="001532A1">
      <w:pPr>
        <w:pStyle w:val="Default"/>
        <w:numPr>
          <w:ilvl w:val="0"/>
          <w:numId w:val="20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Jeżeli Wykonawca nie złoży wraz z ofertą wymaganych dokumentów i/lub oświadczeń, </w:t>
      </w:r>
      <w:r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 xml:space="preserve">co powodowałoby brak możliwości wybrania oferty złożonej przez Wykonawcę jako najkorzystniejszej, Zamawiający może odpowiednio wezwać </w:t>
      </w:r>
      <w:r>
        <w:rPr>
          <w:rFonts w:ascii="Arial" w:hAnsi="Arial" w:cs="Arial"/>
          <w:sz w:val="20"/>
          <w:szCs w:val="20"/>
        </w:rPr>
        <w:t xml:space="preserve">Wykonawcę do </w:t>
      </w:r>
      <w:r w:rsidRPr="004412DC">
        <w:rPr>
          <w:rFonts w:ascii="Arial" w:hAnsi="Arial" w:cs="Arial"/>
          <w:sz w:val="20"/>
          <w:szCs w:val="20"/>
        </w:rPr>
        <w:t>uzupełnienia/złożenia dokumentów i/lub oświadczeń.</w:t>
      </w:r>
    </w:p>
    <w:p w14:paraId="05952E61" w14:textId="77777777" w:rsidR="00386B52" w:rsidRPr="004412DC" w:rsidRDefault="00386B52" w:rsidP="001532A1">
      <w:pPr>
        <w:pStyle w:val="Default"/>
        <w:numPr>
          <w:ilvl w:val="0"/>
          <w:numId w:val="20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 xml:space="preserve">się od zawarcia umowy, Zamawiający wybierze jako najkorzystniejszą ofertę kolejną w rankingu punktowym bez przeprowadzania ponownego badania i oceny ofert. </w:t>
      </w:r>
    </w:p>
    <w:p w14:paraId="4720FBDB" w14:textId="77777777" w:rsidR="00386B52" w:rsidRPr="004412DC" w:rsidRDefault="00386B52" w:rsidP="001532A1">
      <w:pPr>
        <w:pStyle w:val="Default"/>
        <w:numPr>
          <w:ilvl w:val="0"/>
          <w:numId w:val="20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>Zamawiający zastrzega sobie prawo do unieważnienia postępowania w przypadku, gdy:</w:t>
      </w:r>
    </w:p>
    <w:p w14:paraId="576AD860" w14:textId="77777777" w:rsidR="00386B52" w:rsidRPr="004412DC" w:rsidRDefault="00386B52" w:rsidP="001532A1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eastAsia="Calibri" w:hAnsi="Arial" w:cs="Arial"/>
          <w:sz w:val="20"/>
          <w:szCs w:val="20"/>
        </w:rPr>
        <w:t>nie złożono żadnej oferty niepodlegającej odrzuceniu,</w:t>
      </w:r>
    </w:p>
    <w:p w14:paraId="38FBB038" w14:textId="5761C01E" w:rsidR="00386B52" w:rsidRPr="004412DC" w:rsidRDefault="00386B52" w:rsidP="001532A1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>cena najkorzystniejszej oferty przewyższa kwotę, którą Zamawiający zamierza przeznaczyć na</w:t>
      </w:r>
      <w:r w:rsidR="001532A1">
        <w:rPr>
          <w:rFonts w:ascii="Arial" w:hAnsi="Arial" w:cs="Arial"/>
          <w:sz w:val="20"/>
          <w:szCs w:val="20"/>
        </w:rPr>
        <w:t> </w:t>
      </w:r>
      <w:r w:rsidRPr="004412DC">
        <w:rPr>
          <w:rFonts w:ascii="Arial" w:hAnsi="Arial" w:cs="Arial"/>
          <w:sz w:val="20"/>
          <w:szCs w:val="20"/>
        </w:rPr>
        <w:t>sfinansowanie zamówienia.</w:t>
      </w:r>
    </w:p>
    <w:p w14:paraId="2AA429EA" w14:textId="77777777" w:rsidR="00386B52" w:rsidRPr="004412DC" w:rsidRDefault="00386B52" w:rsidP="001532A1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</w:p>
    <w:p w14:paraId="76E8BA1D" w14:textId="77777777" w:rsidR="00386B52" w:rsidRPr="004412DC" w:rsidRDefault="00386B52" w:rsidP="001532A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SPOSÓB OBLICZENIA CENY OFERTY</w:t>
      </w:r>
    </w:p>
    <w:p w14:paraId="5938EF02" w14:textId="77777777" w:rsidR="00386B52" w:rsidRPr="004412DC" w:rsidRDefault="00386B52" w:rsidP="001532A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1.</w:t>
      </w:r>
      <w:r w:rsidRPr="00441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12DC">
        <w:rPr>
          <w:rFonts w:ascii="Arial" w:hAnsi="Arial" w:cs="Arial"/>
          <w:color w:val="000000"/>
          <w:sz w:val="20"/>
          <w:szCs w:val="20"/>
        </w:rPr>
        <w:tab/>
        <w:t>Wykonawca w Formularzu „Ofertowym” określi łączną cenę oferty brutto oraz:</w:t>
      </w:r>
    </w:p>
    <w:p w14:paraId="7835FEF5" w14:textId="77777777" w:rsidR="00386B52" w:rsidRPr="004412DC" w:rsidRDefault="00386B52" w:rsidP="001532A1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a) cenę brutto za usługę hotelową, w tym:</w:t>
      </w:r>
    </w:p>
    <w:p w14:paraId="4A82F809" w14:textId="77777777" w:rsidR="00386B52" w:rsidRPr="003F3375" w:rsidRDefault="00386B52" w:rsidP="00695DE9">
      <w:pPr>
        <w:autoSpaceDE w:val="0"/>
        <w:autoSpaceDN w:val="0"/>
        <w:adjustRightInd w:val="0"/>
        <w:spacing w:after="0" w:line="240" w:lineRule="auto"/>
        <w:ind w:left="1134" w:hanging="170"/>
        <w:rPr>
          <w:rFonts w:ascii="Arial" w:hAnsi="Arial" w:cs="Arial"/>
          <w:color w:val="000000"/>
          <w:sz w:val="20"/>
          <w:szCs w:val="20"/>
        </w:rPr>
      </w:pPr>
      <w:r w:rsidRPr="003F3375">
        <w:rPr>
          <w:rFonts w:ascii="Arial" w:hAnsi="Arial" w:cs="Arial"/>
          <w:color w:val="000000"/>
          <w:sz w:val="20"/>
          <w:szCs w:val="20"/>
        </w:rPr>
        <w:t xml:space="preserve">- cenę jednostkową ryczałtową brutto za 1 apartament za dobę, </w:t>
      </w:r>
    </w:p>
    <w:p w14:paraId="1D725500" w14:textId="000BE76C" w:rsidR="00386B52" w:rsidRPr="003F3375" w:rsidRDefault="003F3375" w:rsidP="00695DE9">
      <w:pPr>
        <w:autoSpaceDE w:val="0"/>
        <w:autoSpaceDN w:val="0"/>
        <w:adjustRightInd w:val="0"/>
        <w:spacing w:after="0" w:line="240" w:lineRule="auto"/>
        <w:ind w:left="1134" w:hanging="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386B52" w:rsidRPr="003F3375">
        <w:rPr>
          <w:rFonts w:ascii="Arial" w:hAnsi="Arial" w:cs="Arial"/>
          <w:color w:val="000000"/>
          <w:sz w:val="20"/>
          <w:szCs w:val="20"/>
        </w:rPr>
        <w:t xml:space="preserve">cenę jednostkową ryczałtową brutto za 1 pokój jednoosobowy za dobę, lub cenę jednostkową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86B52" w:rsidRPr="003F3375">
        <w:rPr>
          <w:rFonts w:ascii="Arial" w:hAnsi="Arial" w:cs="Arial"/>
          <w:color w:val="000000"/>
          <w:sz w:val="20"/>
          <w:szCs w:val="20"/>
        </w:rPr>
        <w:t xml:space="preserve">ryczałtową brutto za pokój </w:t>
      </w:r>
      <w:r w:rsidR="00386B52" w:rsidRPr="003F3375">
        <w:rPr>
          <w:rFonts w:ascii="Arial" w:eastAsia="Times New Roman" w:hAnsi="Arial" w:cs="Arial"/>
          <w:bCs/>
          <w:sz w:val="20"/>
          <w:szCs w:val="20"/>
          <w:lang w:eastAsia="pl-PL"/>
        </w:rPr>
        <w:t>wieloosobowy za dobę do pojedynczego wykorzystania</w:t>
      </w:r>
      <w:r w:rsidR="00386B52" w:rsidRPr="003F3375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.</w:t>
      </w:r>
    </w:p>
    <w:p w14:paraId="4633B1C6" w14:textId="77777777" w:rsidR="00386B52" w:rsidRPr="004412DC" w:rsidRDefault="00386B52" w:rsidP="001532A1">
      <w:pPr>
        <w:pStyle w:val="Akapitzlist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b) cenę brutto za usługę gastronomiczną, w tym:</w:t>
      </w:r>
    </w:p>
    <w:p w14:paraId="4837CB6D" w14:textId="24CA7282" w:rsidR="00386B52" w:rsidRPr="003F3375" w:rsidRDefault="00386B52" w:rsidP="00695DE9">
      <w:pPr>
        <w:autoSpaceDE w:val="0"/>
        <w:autoSpaceDN w:val="0"/>
        <w:adjustRightInd w:val="0"/>
        <w:spacing w:after="0" w:line="240" w:lineRule="auto"/>
        <w:ind w:left="964"/>
        <w:jc w:val="both"/>
        <w:rPr>
          <w:rFonts w:ascii="Arial" w:hAnsi="Arial" w:cs="Arial"/>
          <w:color w:val="000000"/>
          <w:sz w:val="20"/>
          <w:szCs w:val="20"/>
        </w:rPr>
      </w:pPr>
      <w:r w:rsidRPr="003F3375">
        <w:rPr>
          <w:rFonts w:ascii="Arial" w:hAnsi="Arial" w:cs="Arial"/>
          <w:color w:val="000000"/>
          <w:sz w:val="20"/>
          <w:szCs w:val="20"/>
        </w:rPr>
        <w:t>- cenę jednostkową ryczałtową brutto za usługę gastronomiczną za osobę;</w:t>
      </w:r>
    </w:p>
    <w:p w14:paraId="1F83EDEA" w14:textId="0CF13AB6" w:rsidR="00386B52" w:rsidRPr="0091785F" w:rsidRDefault="00386B52" w:rsidP="001532A1">
      <w:pPr>
        <w:pStyle w:val="Akapitzlist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c)</w:t>
      </w:r>
      <w:r w:rsidR="003F33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12DC">
        <w:rPr>
          <w:rFonts w:ascii="Arial" w:hAnsi="Arial" w:cs="Arial"/>
          <w:color w:val="000000"/>
          <w:sz w:val="20"/>
          <w:szCs w:val="20"/>
        </w:rPr>
        <w:t>cenę ryczałtową brutto za usługę konferencyjną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Pr="0091785F">
        <w:rPr>
          <w:rFonts w:ascii="Arial" w:hAnsi="Arial" w:cs="Arial"/>
          <w:sz w:val="20"/>
          <w:szCs w:val="20"/>
        </w:rPr>
        <w:t>zapewnienie sali konferencyjnej z</w:t>
      </w:r>
      <w:r w:rsidR="001532A1">
        <w:rPr>
          <w:rFonts w:ascii="Arial" w:hAnsi="Arial" w:cs="Arial"/>
          <w:sz w:val="20"/>
          <w:szCs w:val="20"/>
        </w:rPr>
        <w:t> </w:t>
      </w:r>
      <w:r w:rsidRPr="0091785F">
        <w:rPr>
          <w:rFonts w:ascii="Arial" w:hAnsi="Arial" w:cs="Arial"/>
          <w:sz w:val="20"/>
          <w:szCs w:val="20"/>
        </w:rPr>
        <w:t>wyposażeniem i obsługą techniczną)</w:t>
      </w:r>
      <w:r w:rsidRPr="0091785F">
        <w:rPr>
          <w:rFonts w:ascii="Arial" w:hAnsi="Arial" w:cs="Arial"/>
          <w:color w:val="000000"/>
          <w:sz w:val="20"/>
          <w:szCs w:val="20"/>
        </w:rPr>
        <w:t>;</w:t>
      </w:r>
    </w:p>
    <w:p w14:paraId="234AF144" w14:textId="77777777" w:rsidR="00386B52" w:rsidRPr="00A342F4" w:rsidRDefault="00386B52" w:rsidP="00153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</w:t>
      </w:r>
      <w:r w:rsidRPr="00A342F4">
        <w:rPr>
          <w:rFonts w:ascii="Arial" w:hAnsi="Arial" w:cs="Arial"/>
          <w:color w:val="000000"/>
          <w:sz w:val="20"/>
          <w:szCs w:val="20"/>
        </w:rPr>
        <w:t xml:space="preserve"> cenę ryczałtową brutto za usług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A342F4">
        <w:rPr>
          <w:rFonts w:ascii="Arial" w:hAnsi="Arial" w:cs="Arial"/>
          <w:color w:val="000000"/>
          <w:sz w:val="20"/>
          <w:szCs w:val="20"/>
        </w:rPr>
        <w:t xml:space="preserve"> transportową.</w:t>
      </w:r>
    </w:p>
    <w:p w14:paraId="0D168D95" w14:textId="77777777" w:rsidR="00386B52" w:rsidRPr="004412DC" w:rsidRDefault="00386B52" w:rsidP="001532A1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2.</w:t>
      </w:r>
      <w:r w:rsidRPr="004412DC">
        <w:rPr>
          <w:rFonts w:ascii="Arial" w:hAnsi="Arial" w:cs="Arial"/>
          <w:color w:val="000000"/>
          <w:sz w:val="20"/>
          <w:szCs w:val="20"/>
        </w:rPr>
        <w:tab/>
        <w:t>Wykonawca, uwzględniając wszystkie wymogi, o których mowa w niniejszym Ogłoszeniu, powinien w cenie ofertowej ująć wszelkie koszty związane z wykonaniem zamówienia.</w:t>
      </w:r>
    </w:p>
    <w:p w14:paraId="3542325F" w14:textId="0893ADD6" w:rsidR="00386B52" w:rsidRDefault="00386B52" w:rsidP="001532A1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3.</w:t>
      </w:r>
      <w:r w:rsidRPr="00441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12DC">
        <w:rPr>
          <w:rFonts w:ascii="Arial" w:hAnsi="Arial" w:cs="Arial"/>
          <w:color w:val="000000"/>
          <w:sz w:val="20"/>
          <w:szCs w:val="20"/>
        </w:rPr>
        <w:tab/>
        <w:t>Cena oferty musi być wyrażona w PLN z dokładnością do dwóch miejsc po przecinku.</w:t>
      </w:r>
    </w:p>
    <w:p w14:paraId="24809A53" w14:textId="4F670C93" w:rsidR="00D9166F" w:rsidRPr="004412DC" w:rsidRDefault="00D9166F" w:rsidP="00715897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się rażąco niskie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84729">
        <w:rPr>
          <w:rFonts w:ascii="Arial" w:hAnsi="Arial" w:cs="Arial"/>
          <w:color w:val="000000"/>
          <w:sz w:val="20"/>
          <w:szCs w:val="20"/>
        </w:rPr>
        <w:t>w stosunku do przedmiotu zamówienia i budzą wątpliwości Zamawiającego co do możliwości wykonania przedmiotu zamówienia zgodnie z wymaganiami określonymi przez Zamawiającego, Zamawiający może zwrócić się</w:t>
      </w:r>
      <w:r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14:paraId="4793248D" w14:textId="64C5073C" w:rsidR="00386B52" w:rsidRDefault="00386B52" w:rsidP="001532A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72EE1E58" w14:textId="77777777" w:rsidR="00386B52" w:rsidRPr="004412DC" w:rsidRDefault="00386B52" w:rsidP="001532A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PRZESŁANKI ODRZUCENIA OFERTY</w:t>
      </w:r>
    </w:p>
    <w:p w14:paraId="340F101A" w14:textId="77777777" w:rsidR="00386B52" w:rsidRPr="004412DC" w:rsidRDefault="00386B52" w:rsidP="001532A1">
      <w:pPr>
        <w:pStyle w:val="Default"/>
        <w:ind w:left="426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Zamawiający odrzuci ofertę w przypadku gdy:</w:t>
      </w:r>
    </w:p>
    <w:p w14:paraId="40E99248" w14:textId="648FFA72" w:rsidR="00386B52" w:rsidRPr="004412DC" w:rsidRDefault="00D9166F" w:rsidP="001532A1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</w:t>
      </w:r>
      <w:r w:rsidR="00386B52" w:rsidRPr="004412DC">
        <w:rPr>
          <w:rFonts w:ascii="Arial" w:hAnsi="Arial" w:cs="Arial"/>
          <w:sz w:val="20"/>
          <w:szCs w:val="22"/>
        </w:rPr>
        <w:t>Jest niezgodna z wymaganiami określonymi w Ogłoszeniu.</w:t>
      </w:r>
    </w:p>
    <w:p w14:paraId="5B9DB004" w14:textId="7A35BA48" w:rsidR="00386B52" w:rsidRPr="004412DC" w:rsidRDefault="00D9166F" w:rsidP="001532A1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</w:t>
      </w:r>
      <w:r w:rsidR="00386B52" w:rsidRPr="004412DC">
        <w:rPr>
          <w:rFonts w:ascii="Arial" w:hAnsi="Arial" w:cs="Arial"/>
          <w:sz w:val="20"/>
          <w:szCs w:val="22"/>
        </w:rPr>
        <w:t>Została złożona po wyznaczonym terminie lub/i w niewłaściwym miejscu.</w:t>
      </w:r>
    </w:p>
    <w:p w14:paraId="4B767DD1" w14:textId="77777777" w:rsidR="00386B52" w:rsidRDefault="00386B52" w:rsidP="00D9166F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Zawiera błędy w obliczeni</w:t>
      </w:r>
      <w:r>
        <w:rPr>
          <w:rFonts w:ascii="Arial" w:hAnsi="Arial" w:cs="Arial"/>
          <w:sz w:val="20"/>
          <w:szCs w:val="22"/>
        </w:rPr>
        <w:t>u</w:t>
      </w:r>
      <w:r w:rsidRPr="004412DC">
        <w:rPr>
          <w:rFonts w:ascii="Arial" w:hAnsi="Arial" w:cs="Arial"/>
          <w:sz w:val="20"/>
          <w:szCs w:val="22"/>
        </w:rPr>
        <w:t xml:space="preserve"> ceny.</w:t>
      </w:r>
    </w:p>
    <w:p w14:paraId="1BC59824" w14:textId="1D660DD8" w:rsidR="00386B52" w:rsidRDefault="00386B52" w:rsidP="001532A1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firstLine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wyniku kontroli, o której mowa w pkt VIII.</w:t>
      </w:r>
      <w:r w:rsidR="001532A1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pkt 6 zostaną stwierdzone nieprawidłowości </w:t>
      </w:r>
    </w:p>
    <w:p w14:paraId="1FC424E5" w14:textId="603BFBAA" w:rsidR="00004202" w:rsidRDefault="00386B52" w:rsidP="001532A1">
      <w:pPr>
        <w:pStyle w:val="Teksttreci0"/>
        <w:shd w:val="clear" w:color="auto" w:fill="auto"/>
        <w:spacing w:before="0" w:line="240" w:lineRule="auto"/>
        <w:ind w:left="426" w:firstLine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D9166F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o których mowa w pkt 6 lub zostanie stwierdzona niezgodność z Ogłoszeniem.</w:t>
      </w:r>
    </w:p>
    <w:p w14:paraId="25683427" w14:textId="2622569E" w:rsidR="00D9166F" w:rsidRPr="00B84729" w:rsidRDefault="00D9166F" w:rsidP="00D9166F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Wykonawca nie udzielił wyjaśnień lub jeżeli dokonana ocena wyjaśnień wraz 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14:paraId="7EBBDD56" w14:textId="29A58ED1" w:rsidR="00D9166F" w:rsidRDefault="00D9166F" w:rsidP="001532A1">
      <w:pPr>
        <w:pStyle w:val="Teksttreci0"/>
        <w:shd w:val="clear" w:color="auto" w:fill="auto"/>
        <w:spacing w:before="0" w:line="240" w:lineRule="auto"/>
        <w:ind w:left="426" w:firstLine="0"/>
        <w:jc w:val="both"/>
        <w:rPr>
          <w:rFonts w:ascii="Arial" w:hAnsi="Arial" w:cs="Arial"/>
          <w:sz w:val="20"/>
          <w:szCs w:val="22"/>
        </w:rPr>
      </w:pPr>
    </w:p>
    <w:p w14:paraId="1F385C8E" w14:textId="77777777" w:rsidR="00386B52" w:rsidRPr="004412DC" w:rsidRDefault="00386B52" w:rsidP="001532A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INFORMACJE DODATKOWE</w:t>
      </w:r>
    </w:p>
    <w:p w14:paraId="50437A51" w14:textId="77777777" w:rsidR="00386B52" w:rsidRPr="004412DC" w:rsidRDefault="00386B52" w:rsidP="001532A1">
      <w:pPr>
        <w:pStyle w:val="Default"/>
        <w:numPr>
          <w:ilvl w:val="3"/>
          <w:numId w:val="9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Termin związania ofertą wynosi 30 dni.</w:t>
      </w:r>
    </w:p>
    <w:p w14:paraId="47B8613F" w14:textId="77777777" w:rsidR="00386B52" w:rsidRPr="004412DC" w:rsidRDefault="00386B52" w:rsidP="001532A1">
      <w:pPr>
        <w:pStyle w:val="Default"/>
        <w:numPr>
          <w:ilvl w:val="3"/>
          <w:numId w:val="9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Zamawiający poprawi w ofercie oczywiste omyłki pisarskie, oczywiste omyłki rachunkowe, </w:t>
      </w:r>
      <w:r w:rsidRPr="004412DC">
        <w:rPr>
          <w:rFonts w:ascii="Arial" w:hAnsi="Arial" w:cs="Arial"/>
          <w:sz w:val="20"/>
          <w:szCs w:val="22"/>
        </w:rPr>
        <w:br/>
        <w:t xml:space="preserve">z uwzględnieniem konsekwencji rachunkowych dokonanych poprawek, inne omyłki polegające </w:t>
      </w:r>
      <w:r>
        <w:rPr>
          <w:rFonts w:ascii="Arial" w:hAnsi="Arial" w:cs="Arial"/>
          <w:sz w:val="20"/>
          <w:szCs w:val="22"/>
        </w:rPr>
        <w:br/>
      </w:r>
      <w:r w:rsidRPr="004412DC">
        <w:rPr>
          <w:rFonts w:ascii="Arial" w:hAnsi="Arial" w:cs="Arial"/>
          <w:sz w:val="20"/>
          <w:szCs w:val="22"/>
        </w:rPr>
        <w:t xml:space="preserve">na niezgodności oferty z Ogłoszeniem, niepowodujące istotnych zmian w treści oferty </w:t>
      </w:r>
      <w:r w:rsidRPr="004412DC">
        <w:rPr>
          <w:rFonts w:ascii="Arial" w:hAnsi="Arial" w:cs="Arial"/>
          <w:sz w:val="20"/>
          <w:szCs w:val="22"/>
        </w:rPr>
        <w:br/>
        <w:t>i niezwłocznie zawiadomi o tym Wykonawcę, którego oferta została poprawiona.</w:t>
      </w:r>
    </w:p>
    <w:p w14:paraId="07779657" w14:textId="77777777" w:rsidR="00386B52" w:rsidRPr="004412DC" w:rsidRDefault="00386B52" w:rsidP="001532A1">
      <w:pPr>
        <w:pStyle w:val="Default"/>
        <w:numPr>
          <w:ilvl w:val="3"/>
          <w:numId w:val="9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lastRenderedPageBreak/>
        <w:t xml:space="preserve">Zamawiający zastrzega sobie prawo do zmiany treści </w:t>
      </w:r>
      <w:r>
        <w:rPr>
          <w:rFonts w:ascii="Arial" w:hAnsi="Arial" w:cs="Arial"/>
          <w:sz w:val="20"/>
          <w:szCs w:val="22"/>
        </w:rPr>
        <w:t>O</w:t>
      </w:r>
      <w:r w:rsidRPr="004412DC">
        <w:rPr>
          <w:rFonts w:ascii="Arial" w:hAnsi="Arial" w:cs="Arial"/>
          <w:sz w:val="20"/>
          <w:szCs w:val="22"/>
        </w:rPr>
        <w:t>głoszenia przed upływem terminu składania ofert.</w:t>
      </w:r>
    </w:p>
    <w:p w14:paraId="11CF4307" w14:textId="77777777" w:rsidR="00386B52" w:rsidRPr="009B0362" w:rsidRDefault="00386B52" w:rsidP="001532A1">
      <w:pPr>
        <w:pStyle w:val="Default"/>
        <w:numPr>
          <w:ilvl w:val="3"/>
          <w:numId w:val="9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O wynikach wyboru oferty najkorzystniejszej </w:t>
      </w:r>
      <w:r>
        <w:rPr>
          <w:rFonts w:ascii="Arial" w:hAnsi="Arial" w:cs="Arial"/>
          <w:sz w:val="20"/>
          <w:szCs w:val="22"/>
        </w:rPr>
        <w:t>W</w:t>
      </w:r>
      <w:r w:rsidRPr="004412DC">
        <w:rPr>
          <w:rFonts w:ascii="Arial" w:hAnsi="Arial" w:cs="Arial"/>
          <w:sz w:val="20"/>
          <w:szCs w:val="22"/>
        </w:rPr>
        <w:t xml:space="preserve">ykonawcy zostaną powiadomieni drogą </w:t>
      </w:r>
      <w:r w:rsidRPr="004412DC">
        <w:rPr>
          <w:rFonts w:ascii="Arial" w:hAnsi="Arial" w:cs="Arial"/>
          <w:sz w:val="20"/>
          <w:szCs w:val="22"/>
        </w:rPr>
        <w:br/>
        <w:t>elektroniczną</w:t>
      </w:r>
      <w:r>
        <w:rPr>
          <w:rFonts w:ascii="Arial" w:hAnsi="Arial" w:cs="Arial"/>
          <w:sz w:val="20"/>
          <w:szCs w:val="22"/>
        </w:rPr>
        <w:t>.</w:t>
      </w:r>
    </w:p>
    <w:p w14:paraId="574B1897" w14:textId="77777777" w:rsidR="00386B52" w:rsidRPr="009B0362" w:rsidRDefault="00386B52" w:rsidP="001532A1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B0362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K</w:t>
      </w:r>
      <w:r w:rsidRPr="009B0362">
        <w:rPr>
          <w:rFonts w:ascii="Arial" w:eastAsia="Calibri" w:hAnsi="Arial" w:cs="Arial"/>
          <w:b/>
          <w:sz w:val="20"/>
          <w:szCs w:val="20"/>
          <w:u w:val="single"/>
        </w:rPr>
        <w:t>LAUZULA INFORMACYJNA</w:t>
      </w:r>
    </w:p>
    <w:p w14:paraId="76FB49C5" w14:textId="77777777" w:rsidR="00386B52" w:rsidRPr="009B0362" w:rsidRDefault="00386B52" w:rsidP="001532A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214A0081" w14:textId="77777777" w:rsidR="00386B52" w:rsidRPr="009B0362" w:rsidRDefault="00386B52" w:rsidP="001532A1">
      <w:pPr>
        <w:spacing w:after="0" w:line="240" w:lineRule="auto"/>
        <w:ind w:left="786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F022B1B" w14:textId="77777777" w:rsidR="00386B52" w:rsidRPr="009B0362" w:rsidRDefault="00386B52" w:rsidP="001532A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administratorem Pani/Pana danych osobowych jest </w:t>
      </w:r>
      <w:r w:rsidRPr="009B0362">
        <w:rPr>
          <w:rFonts w:ascii="Arial" w:eastAsia="Calibri" w:hAnsi="Arial" w:cs="Arial"/>
          <w:sz w:val="20"/>
          <w:szCs w:val="20"/>
        </w:rPr>
        <w:t xml:space="preserve">Ministerstwo Sprawiedliwości </w:t>
      </w:r>
      <w:r w:rsidRPr="009B0362">
        <w:rPr>
          <w:rFonts w:ascii="Arial" w:eastAsia="Calibri" w:hAnsi="Arial" w:cs="Arial"/>
          <w:sz w:val="20"/>
          <w:szCs w:val="20"/>
        </w:rPr>
        <w:br/>
        <w:t>z siedzibą w Warszawie przy Al. Ujazdowskich 11, tel. (+ 48 22) 52 12 888;</w:t>
      </w:r>
    </w:p>
    <w:p w14:paraId="013C8746" w14:textId="77777777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inspektorem ochrony danych osobowych w </w:t>
      </w:r>
      <w:r w:rsidRPr="009B0362">
        <w:rPr>
          <w:rFonts w:ascii="Arial" w:eastAsia="Calibri" w:hAnsi="Arial" w:cs="Arial"/>
          <w:sz w:val="20"/>
          <w:szCs w:val="20"/>
        </w:rPr>
        <w:t>Ministerstwie Sprawiedliwości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jest </w:t>
      </w:r>
      <w:r w:rsidRPr="009B0362">
        <w:rPr>
          <w:rFonts w:ascii="Arial" w:eastAsia="Calibri" w:hAnsi="Arial" w:cs="Arial"/>
          <w:sz w:val="20"/>
          <w:szCs w:val="20"/>
        </w:rPr>
        <w:t>Pan Tomasz Osmólski e-mail: iod@ms.gov.pl, tel. (+ 48 22) 23 90 642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0A1E4174" w14:textId="77777777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9B0362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RODO w celu </w:t>
      </w:r>
      <w:r w:rsidRPr="009B0362">
        <w:rPr>
          <w:rFonts w:ascii="Arial" w:eastAsia="Calibri" w:hAnsi="Arial" w:cs="Arial"/>
          <w:sz w:val="20"/>
          <w:szCs w:val="20"/>
        </w:rPr>
        <w:t>związanym z przedmiotowym postępowaniem o udzielenie zamówienia publicznego;</w:t>
      </w:r>
    </w:p>
    <w:p w14:paraId="45C1BB62" w14:textId="77777777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14:paraId="343E8571" w14:textId="77777777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5D921252" w14:textId="4C2B47F0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>, związanym z</w:t>
      </w:r>
      <w:r w:rsidR="001532A1"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udziałem w postępowaniu o udzielenie zamówienia publicznego; konsekwencje niepodania określonych danych wynikają z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14:paraId="47D5BE90" w14:textId="77777777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DFC6DEE" w14:textId="77777777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posiada Pani/Pan:</w:t>
      </w:r>
    </w:p>
    <w:p w14:paraId="08123894" w14:textId="77777777" w:rsidR="00386B52" w:rsidRPr="009B0362" w:rsidRDefault="00386B52" w:rsidP="001532A1">
      <w:pPr>
        <w:numPr>
          <w:ilvl w:val="0"/>
          <w:numId w:val="15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3E1135A5" w14:textId="77777777" w:rsidR="00386B52" w:rsidRPr="009B0362" w:rsidRDefault="00386B52" w:rsidP="001532A1">
      <w:pPr>
        <w:numPr>
          <w:ilvl w:val="0"/>
          <w:numId w:val="15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1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3543D767" w14:textId="77777777" w:rsidR="00386B52" w:rsidRPr="009B0362" w:rsidRDefault="00386B52" w:rsidP="001532A1">
      <w:pPr>
        <w:numPr>
          <w:ilvl w:val="0"/>
          <w:numId w:val="15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2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14:paraId="06AB69CE" w14:textId="77777777" w:rsidR="00386B52" w:rsidRPr="009B0362" w:rsidRDefault="00386B52" w:rsidP="001532A1">
      <w:pPr>
        <w:numPr>
          <w:ilvl w:val="0"/>
          <w:numId w:val="15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906C013" w14:textId="77777777" w:rsidR="00386B52" w:rsidRPr="009B0362" w:rsidRDefault="00386B52" w:rsidP="001532A1">
      <w:pPr>
        <w:numPr>
          <w:ilvl w:val="0"/>
          <w:numId w:val="14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nie przysługuje Pani/Panu:</w:t>
      </w:r>
    </w:p>
    <w:p w14:paraId="13039A9B" w14:textId="77777777" w:rsidR="00386B52" w:rsidRPr="009B0362" w:rsidRDefault="00386B52" w:rsidP="001532A1">
      <w:pPr>
        <w:numPr>
          <w:ilvl w:val="0"/>
          <w:numId w:val="16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C4EEFF9" w14:textId="77777777" w:rsidR="00386B52" w:rsidRPr="009B0362" w:rsidRDefault="00386B52" w:rsidP="001532A1">
      <w:pPr>
        <w:numPr>
          <w:ilvl w:val="0"/>
          <w:numId w:val="16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4B58D7C2" w14:textId="77777777" w:rsidR="00386B52" w:rsidRPr="009B0362" w:rsidRDefault="00386B52" w:rsidP="001532A1">
      <w:pPr>
        <w:numPr>
          <w:ilvl w:val="0"/>
          <w:numId w:val="16"/>
        </w:numPr>
        <w:spacing w:after="0" w:line="240" w:lineRule="auto"/>
        <w:ind w:left="1276" w:hanging="283"/>
        <w:contextualSpacing/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Pr="009B0362">
        <w:rPr>
          <w:rFonts w:ascii="Calibri" w:eastAsia="Calibri" w:hAnsi="Calibri" w:cs="Times New Roman"/>
        </w:rPr>
        <w:t xml:space="preserve"> </w:t>
      </w:r>
    </w:p>
    <w:p w14:paraId="599B4E52" w14:textId="77777777" w:rsidR="00386B52" w:rsidRPr="00371C7D" w:rsidRDefault="00386B52" w:rsidP="001532A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371C7D">
        <w:rPr>
          <w:rFonts w:ascii="Arial" w:eastAsia="Calibri" w:hAnsi="Arial" w:cs="Arial"/>
          <w:bCs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14:paraId="36189880" w14:textId="77777777" w:rsidR="00386B52" w:rsidRPr="004412DC" w:rsidRDefault="00386B52" w:rsidP="001532A1">
      <w:pPr>
        <w:spacing w:after="0" w:line="240" w:lineRule="auto"/>
        <w:jc w:val="both"/>
        <w:rPr>
          <w:rFonts w:ascii="Arial" w:hAnsi="Arial" w:cs="Arial"/>
          <w:b/>
        </w:rPr>
      </w:pPr>
    </w:p>
    <w:p w14:paraId="689F31E0" w14:textId="77777777" w:rsidR="00386B52" w:rsidRPr="00DC28EC" w:rsidRDefault="00386B52" w:rsidP="001532A1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DC28EC">
        <w:rPr>
          <w:rFonts w:ascii="Arial" w:hAnsi="Arial" w:cs="Arial"/>
          <w:b/>
          <w:sz w:val="20"/>
        </w:rPr>
        <w:t>Załączniki:</w:t>
      </w:r>
    </w:p>
    <w:p w14:paraId="3E49543D" w14:textId="1CBEC7EC" w:rsidR="00386B52" w:rsidRPr="0031433E" w:rsidRDefault="00386B52" w:rsidP="001532A1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31433E">
        <w:rPr>
          <w:rFonts w:ascii="Arial" w:hAnsi="Arial" w:cs="Arial"/>
          <w:i/>
          <w:iCs/>
          <w:sz w:val="20"/>
        </w:rPr>
        <w:t>Załącznik nr 1 do Ogłoszenia</w:t>
      </w:r>
      <w:r w:rsidR="0031433E" w:rsidRPr="0031433E">
        <w:rPr>
          <w:rFonts w:ascii="Arial" w:hAnsi="Arial" w:cs="Arial"/>
          <w:i/>
          <w:iCs/>
          <w:sz w:val="20"/>
        </w:rPr>
        <w:t xml:space="preserve"> </w:t>
      </w:r>
      <w:r w:rsidRPr="0031433E">
        <w:rPr>
          <w:rFonts w:ascii="Arial" w:hAnsi="Arial" w:cs="Arial"/>
          <w:i/>
          <w:iCs/>
          <w:sz w:val="20"/>
        </w:rPr>
        <w:t>– Formularz „Oferty”</w:t>
      </w:r>
      <w:r w:rsidR="0031433E">
        <w:rPr>
          <w:rFonts w:ascii="Arial" w:hAnsi="Arial" w:cs="Arial"/>
          <w:i/>
          <w:iCs/>
          <w:sz w:val="20"/>
        </w:rPr>
        <w:t>.</w:t>
      </w:r>
    </w:p>
    <w:p w14:paraId="3E352302" w14:textId="455546C1" w:rsidR="00386B52" w:rsidRPr="004412DC" w:rsidRDefault="00386B52" w:rsidP="001532A1">
      <w:pPr>
        <w:spacing w:after="0" w:line="240" w:lineRule="auto"/>
        <w:jc w:val="both"/>
        <w:rPr>
          <w:rFonts w:ascii="Arial" w:hAnsi="Arial" w:cs="Arial"/>
        </w:rPr>
      </w:pPr>
      <w:r w:rsidRPr="0031433E">
        <w:rPr>
          <w:rFonts w:ascii="Arial" w:hAnsi="Arial" w:cs="Arial"/>
          <w:i/>
          <w:iCs/>
          <w:sz w:val="20"/>
        </w:rPr>
        <w:t>Załącznik nr 2 do Ogłoszenia</w:t>
      </w:r>
      <w:r w:rsidR="0031433E" w:rsidRPr="0031433E">
        <w:rPr>
          <w:rFonts w:ascii="Arial" w:hAnsi="Arial" w:cs="Arial"/>
          <w:i/>
          <w:iCs/>
          <w:sz w:val="20"/>
        </w:rPr>
        <w:t xml:space="preserve"> </w:t>
      </w:r>
      <w:r w:rsidRPr="0031433E">
        <w:rPr>
          <w:rFonts w:ascii="Arial" w:hAnsi="Arial" w:cs="Arial"/>
          <w:i/>
          <w:iCs/>
          <w:sz w:val="20"/>
        </w:rPr>
        <w:t>– Wzór umowy wraz z załącznikami.</w:t>
      </w:r>
      <w:r w:rsidRPr="00DC28EC">
        <w:rPr>
          <w:rFonts w:ascii="Arial" w:hAnsi="Arial" w:cs="Arial"/>
          <w:sz w:val="20"/>
        </w:rPr>
        <w:tab/>
      </w:r>
      <w:r w:rsidRPr="00DC28EC">
        <w:rPr>
          <w:rFonts w:ascii="Arial" w:hAnsi="Arial" w:cs="Arial"/>
          <w:sz w:val="20"/>
        </w:rPr>
        <w:tab/>
      </w:r>
      <w:r w:rsidRPr="00DC28EC">
        <w:rPr>
          <w:rFonts w:ascii="Arial" w:hAnsi="Arial" w:cs="Arial"/>
          <w:sz w:val="20"/>
        </w:rPr>
        <w:tab/>
      </w:r>
    </w:p>
    <w:p w14:paraId="48BFC606" w14:textId="77777777" w:rsidR="008A54B2" w:rsidRDefault="008A54B2" w:rsidP="001532A1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</w:p>
    <w:p w14:paraId="178CCF42" w14:textId="73882351" w:rsidR="00386B52" w:rsidRPr="004412DC" w:rsidRDefault="00386B52" w:rsidP="001532A1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  <w:r w:rsidRPr="004412DC">
        <w:rPr>
          <w:rFonts w:ascii="Arial" w:hAnsi="Arial" w:cs="Arial"/>
          <w:b/>
        </w:rPr>
        <w:t>ZATWIERDZAM:</w:t>
      </w:r>
    </w:p>
    <w:p w14:paraId="0FF7CE0D" w14:textId="21C3A6D6" w:rsidR="00386B52" w:rsidRDefault="00386B52" w:rsidP="001532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E4244D" w14:textId="70517F87" w:rsidR="00FF1775" w:rsidRDefault="00FF1775" w:rsidP="001532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964AEB" w14:textId="7DC4C9FF" w:rsidR="00FF1775" w:rsidRDefault="00FF1775" w:rsidP="001532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86F917" w14:textId="001CA7BB" w:rsidR="00ED2EB7" w:rsidRDefault="008A54B2" w:rsidP="00ED2EB7">
      <w:pPr>
        <w:pStyle w:val="Nagwek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65B5259" wp14:editId="73B8AC4F">
            <wp:simplePos x="900752" y="723331"/>
            <wp:positionH relativeFrom="margin">
              <wp:align>left</wp:align>
            </wp:positionH>
            <wp:positionV relativeFrom="margin">
              <wp:align>top</wp:align>
            </wp:positionV>
            <wp:extent cx="2524125" cy="733425"/>
            <wp:effectExtent l="0" t="0" r="952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EA026" w14:textId="7F68DA2D" w:rsidR="009D2B59" w:rsidRPr="0031433E" w:rsidRDefault="009D2B59" w:rsidP="003D7307">
      <w:pPr>
        <w:pStyle w:val="Nagwek"/>
        <w:jc w:val="right"/>
        <w:rPr>
          <w:rFonts w:ascii="Arial" w:hAnsi="Arial" w:cs="Arial"/>
          <w:i/>
          <w:iCs/>
          <w:sz w:val="20"/>
          <w:szCs w:val="20"/>
        </w:rPr>
      </w:pPr>
      <w:r w:rsidRPr="0031433E">
        <w:rPr>
          <w:rFonts w:ascii="Arial" w:hAnsi="Arial" w:cs="Arial"/>
          <w:i/>
          <w:iCs/>
          <w:sz w:val="20"/>
          <w:szCs w:val="20"/>
        </w:rPr>
        <w:t>Załącznik nr 1 do Ogłoszenia</w:t>
      </w:r>
    </w:p>
    <w:p w14:paraId="60DE13A1" w14:textId="0EB73AB4" w:rsidR="00FF1775" w:rsidRDefault="00FF1775" w:rsidP="001532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53C35D" w14:textId="767A948F" w:rsidR="008A54B2" w:rsidRDefault="008A54B2" w:rsidP="001532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7A2209E" w14:textId="01CA322E" w:rsidR="008A54B2" w:rsidRDefault="008A54B2" w:rsidP="001532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F3CDF3" w14:textId="5830C8CE" w:rsidR="008A54B2" w:rsidRDefault="008A54B2" w:rsidP="001532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054"/>
      </w:tblGrid>
      <w:tr w:rsidR="00FF1775" w:rsidRPr="00FF1775" w14:paraId="7AACC968" w14:textId="77777777" w:rsidTr="007C06F6">
        <w:trPr>
          <w:trHeight w:val="116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AA10B0" w14:textId="77777777" w:rsidR="00FF1775" w:rsidRPr="00FF1775" w:rsidRDefault="00FF1775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14:paraId="314F128B" w14:textId="77777777" w:rsidR="00FF1775" w:rsidRPr="00FF1775" w:rsidRDefault="00FF1775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14:paraId="418739D5" w14:textId="77777777" w:rsidR="00FF1775" w:rsidRPr="00FF1775" w:rsidRDefault="00FF1775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14:paraId="7BC28A53" w14:textId="77777777" w:rsidR="00FF1775" w:rsidRPr="00FF1775" w:rsidRDefault="00FF1775" w:rsidP="001532A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17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(nazwa Wykonawcy/Wykonawców)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418C35" w14:textId="77777777" w:rsidR="00FF1775" w:rsidRPr="00FF1775" w:rsidRDefault="00FF1775" w:rsidP="007C06F6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pacing w:val="30"/>
                <w:sz w:val="20"/>
                <w:szCs w:val="20"/>
                <w:lang w:eastAsia="pl-PL"/>
              </w:rPr>
            </w:pPr>
            <w:r w:rsidRPr="007C06F6">
              <w:rPr>
                <w:rFonts w:ascii="Arial" w:eastAsia="Times New Roman" w:hAnsi="Arial" w:cs="Arial"/>
                <w:b/>
                <w:bCs/>
                <w:spacing w:val="30"/>
                <w:lang w:eastAsia="pl-PL"/>
              </w:rPr>
              <w:t>OFERTA</w:t>
            </w:r>
          </w:p>
        </w:tc>
      </w:tr>
    </w:tbl>
    <w:p w14:paraId="51B79A3C" w14:textId="77777777" w:rsidR="00FF1775" w:rsidRPr="00FF1775" w:rsidRDefault="00FF1775" w:rsidP="001532A1">
      <w:pPr>
        <w:tabs>
          <w:tab w:val="left" w:pos="5529"/>
          <w:tab w:val="left" w:leader="dot" w:pos="9360"/>
        </w:tabs>
        <w:spacing w:after="0" w:line="240" w:lineRule="auto"/>
        <w:ind w:left="5529" w:right="2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A4C897" w14:textId="77777777" w:rsidR="00FF1775" w:rsidRPr="00FF1775" w:rsidRDefault="00FF1775" w:rsidP="001532A1">
      <w:pPr>
        <w:tabs>
          <w:tab w:val="left" w:pos="5529"/>
          <w:tab w:val="left" w:leader="dot" w:pos="9360"/>
        </w:tabs>
        <w:spacing w:after="0" w:line="240" w:lineRule="auto"/>
        <w:ind w:left="5529" w:right="2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</w:p>
    <w:p w14:paraId="4BB005B2" w14:textId="77777777" w:rsidR="00FF1775" w:rsidRPr="00FF1775" w:rsidRDefault="00FF1775" w:rsidP="001532A1">
      <w:pPr>
        <w:spacing w:after="0" w:line="240" w:lineRule="auto"/>
        <w:ind w:left="5491" w:firstLine="3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Ministerstwa Sprawiedliwości </w:t>
      </w:r>
    </w:p>
    <w:p w14:paraId="3AD76A63" w14:textId="77777777" w:rsidR="00FF1775" w:rsidRPr="00FF1775" w:rsidRDefault="00FF1775" w:rsidP="001532A1">
      <w:pPr>
        <w:spacing w:after="0" w:line="240" w:lineRule="auto"/>
        <w:ind w:left="5491" w:firstLine="3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751920F1" w14:textId="77777777" w:rsidR="00FF1775" w:rsidRPr="00FF1775" w:rsidRDefault="00FF1775" w:rsidP="001532A1">
      <w:pPr>
        <w:spacing w:after="0" w:line="240" w:lineRule="auto"/>
        <w:ind w:left="5491" w:firstLine="3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pl-PL"/>
        </w:rPr>
        <w:t>00-567 Warszawa</w:t>
      </w:r>
    </w:p>
    <w:p w14:paraId="6011BA9B" w14:textId="77777777" w:rsidR="00FF1775" w:rsidRPr="00FF1775" w:rsidRDefault="00FF1775" w:rsidP="001532A1">
      <w:pPr>
        <w:spacing w:after="0" w:line="240" w:lineRule="auto"/>
        <w:ind w:left="3870" w:firstLine="3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30AC4B" w14:textId="77777777" w:rsidR="00FF1775" w:rsidRPr="00FF1775" w:rsidRDefault="00FF1775" w:rsidP="001532A1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Nawiązując do Ogłoszenia o zamówieniu w postępowaniu na usługi społeczne, </w:t>
      </w:r>
      <w:proofErr w:type="spellStart"/>
      <w:r w:rsidRPr="00FF1775">
        <w:rPr>
          <w:rFonts w:ascii="Arial" w:eastAsia="Times New Roman" w:hAnsi="Arial" w:cs="Arial"/>
          <w:bCs/>
          <w:sz w:val="20"/>
          <w:szCs w:val="20"/>
          <w:lang w:eastAsia="ar-SA"/>
        </w:rPr>
        <w:t>pn</w:t>
      </w:r>
      <w:proofErr w:type="spellEnd"/>
      <w:r w:rsidRPr="00FF177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: </w:t>
      </w:r>
    </w:p>
    <w:p w14:paraId="1D4E86E0" w14:textId="77777777" w:rsidR="00FF1775" w:rsidRPr="00FF1775" w:rsidRDefault="00FF1775" w:rsidP="001532A1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Zapewnienie usługi hotelowej, gastronomicznej, konferencyjnej i transportowej</w:t>
      </w:r>
      <w:r w:rsidRPr="00FF1775">
        <w:rPr>
          <w:rFonts w:ascii="Arial" w:eastAsia="Times New Roman" w:hAnsi="Arial" w:cs="Arial"/>
          <w:spacing w:val="-2"/>
          <w:sz w:val="20"/>
          <w:szCs w:val="20"/>
          <w:lang w:eastAsia="ar-SA"/>
        </w:rPr>
        <w:t>” .Znak sprawy:</w:t>
      </w:r>
    </w:p>
    <w:p w14:paraId="6898F9BE" w14:textId="77777777" w:rsidR="00FF1775" w:rsidRPr="00FF1775" w:rsidRDefault="00FF1775" w:rsidP="001532A1">
      <w:pPr>
        <w:tabs>
          <w:tab w:val="left" w:pos="709"/>
          <w:tab w:val="left" w:leader="dot" w:pos="9360"/>
        </w:tabs>
        <w:suppressAutoHyphens/>
        <w:spacing w:after="0" w:line="240" w:lineRule="auto"/>
        <w:ind w:right="7371"/>
        <w:jc w:val="both"/>
        <w:rPr>
          <w:rFonts w:ascii="Arial" w:eastAsia="Times New Roman" w:hAnsi="Arial" w:cs="Arial"/>
          <w:b/>
          <w:bCs/>
          <w:spacing w:val="-2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/>
          <w:bCs/>
          <w:spacing w:val="-2"/>
          <w:sz w:val="20"/>
          <w:szCs w:val="20"/>
          <w:lang w:eastAsia="ar-SA"/>
        </w:rPr>
        <w:t>BF-II.3710.5.2020</w:t>
      </w:r>
    </w:p>
    <w:p w14:paraId="4FB1DAF8" w14:textId="77777777" w:rsidR="00FF1775" w:rsidRPr="00FF1775" w:rsidRDefault="00FF1775" w:rsidP="001532A1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52A39FA" w14:textId="77777777" w:rsidR="00FF1775" w:rsidRPr="00FF1775" w:rsidRDefault="00FF1775" w:rsidP="001532A1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>MY NIŻEJ PODPISANI</w:t>
      </w:r>
    </w:p>
    <w:p w14:paraId="6FFF1C83" w14:textId="77777777" w:rsidR="00FF1775" w:rsidRPr="00FF1775" w:rsidRDefault="00FF1775" w:rsidP="001532A1">
      <w:pPr>
        <w:tabs>
          <w:tab w:val="left" w:leader="underscore" w:pos="900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_______________________________________________________________________ </w:t>
      </w:r>
    </w:p>
    <w:p w14:paraId="28F5AEA0" w14:textId="77777777" w:rsidR="00FF1775" w:rsidRPr="00FF1775" w:rsidRDefault="00FF1775" w:rsidP="001532A1">
      <w:pPr>
        <w:tabs>
          <w:tab w:val="left" w:leader="underscore" w:pos="900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_______________________________________________________________________ </w:t>
      </w:r>
    </w:p>
    <w:p w14:paraId="7438EC4A" w14:textId="77777777" w:rsidR="00FF1775" w:rsidRPr="00FF1775" w:rsidRDefault="00FF1775" w:rsidP="001532A1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>działając w imieniu i na rzecz</w:t>
      </w:r>
    </w:p>
    <w:p w14:paraId="46CDCD9E" w14:textId="77777777" w:rsidR="00FF1775" w:rsidRPr="00FF1775" w:rsidRDefault="00FF1775" w:rsidP="001532A1">
      <w:pPr>
        <w:tabs>
          <w:tab w:val="left" w:leader="underscore" w:pos="900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_______________________________________________________________________ </w:t>
      </w:r>
    </w:p>
    <w:p w14:paraId="6055EE41" w14:textId="77777777" w:rsidR="00FF1775" w:rsidRPr="00FF1775" w:rsidRDefault="00FF1775" w:rsidP="001532A1">
      <w:pPr>
        <w:tabs>
          <w:tab w:val="left" w:leader="underscore" w:pos="900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_______________________________________________________________________ </w:t>
      </w:r>
    </w:p>
    <w:p w14:paraId="5BA214DE" w14:textId="77777777" w:rsidR="00FF1775" w:rsidRPr="00FF1775" w:rsidRDefault="00FF1775" w:rsidP="001532A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  <w:r w:rsidRPr="00FF1775">
        <w:rPr>
          <w:rFonts w:ascii="Arial" w:eastAsia="Times New Roman" w:hAnsi="Arial" w:cs="Arial"/>
          <w:i/>
          <w:sz w:val="18"/>
          <w:szCs w:val="20"/>
          <w:lang w:eastAsia="ar-SA"/>
        </w:rPr>
        <w:t xml:space="preserve"> (nazwa (firma) dokładny adres Wykonawcy/Wykonawców)</w:t>
      </w:r>
    </w:p>
    <w:p w14:paraId="74078002" w14:textId="77777777" w:rsidR="00FF1775" w:rsidRPr="00FF1775" w:rsidRDefault="00FF1775" w:rsidP="001532A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  <w:r w:rsidRPr="00FF1775">
        <w:rPr>
          <w:rFonts w:ascii="Arial" w:eastAsia="Times New Roman" w:hAnsi="Arial" w:cs="Arial"/>
          <w:i/>
          <w:sz w:val="18"/>
          <w:szCs w:val="20"/>
          <w:lang w:eastAsia="ar-SA"/>
        </w:rPr>
        <w:t>(w przypadku składania oferty przez podmioty występujące wspólnie podać nazwy(firmy) i dokładne adresy wszystkich wspólników spółki cywilnej lub członków konsorcjum)</w:t>
      </w:r>
    </w:p>
    <w:p w14:paraId="5EC6B420" w14:textId="77777777" w:rsidR="00FF1775" w:rsidRPr="00FF1775" w:rsidRDefault="00FF1775" w:rsidP="001532A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07F922F2" w14:textId="77777777" w:rsidR="00FF1775" w:rsidRPr="00FF1775" w:rsidRDefault="00FF1775" w:rsidP="001532A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1</w:t>
      </w:r>
      <w:r w:rsidRPr="00FF1775">
        <w:rPr>
          <w:rFonts w:ascii="Arial" w:eastAsia="Times New Roman" w:hAnsi="Arial" w:cs="Arial"/>
          <w:spacing w:val="2"/>
          <w:sz w:val="20"/>
          <w:szCs w:val="20"/>
          <w:lang w:eastAsia="pl-PL"/>
        </w:rPr>
        <w:t>.</w:t>
      </w:r>
      <w:r w:rsidRPr="00FF1775">
        <w:rPr>
          <w:rFonts w:ascii="Arial" w:eastAsia="Times New Roman" w:hAnsi="Arial" w:cs="Arial"/>
          <w:b/>
          <w:spacing w:val="2"/>
          <w:sz w:val="20"/>
          <w:szCs w:val="20"/>
          <w:lang w:eastAsia="pl-PL"/>
        </w:rPr>
        <w:t xml:space="preserve"> </w:t>
      </w:r>
      <w:r w:rsidRPr="00FF1775">
        <w:rPr>
          <w:rFonts w:ascii="Arial" w:eastAsia="Times New Roman" w:hAnsi="Arial" w:cs="Arial"/>
          <w:b/>
          <w:spacing w:val="2"/>
          <w:sz w:val="20"/>
          <w:szCs w:val="20"/>
          <w:lang w:eastAsia="pl-PL"/>
        </w:rPr>
        <w:tab/>
      </w:r>
      <w:r w:rsidRPr="00FF1775"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r w:rsidRPr="00FF1775">
        <w:rPr>
          <w:rFonts w:ascii="Arial" w:eastAsia="Times New Roman" w:hAnsi="Arial" w:cs="Arial"/>
          <w:spacing w:val="2"/>
          <w:sz w:val="20"/>
          <w:szCs w:val="20"/>
          <w:lang w:eastAsia="pl-PL"/>
        </w:rPr>
        <w:t xml:space="preserve">, że jako Wykonawca jesteśmy małym/średnim przedsiębiorcą: </w:t>
      </w:r>
      <w:r w:rsidRPr="00FF1775">
        <w:rPr>
          <w:rFonts w:ascii="Arial" w:eastAsia="Times New Roman" w:hAnsi="Arial" w:cs="Arial"/>
          <w:b/>
          <w:spacing w:val="2"/>
          <w:sz w:val="20"/>
          <w:szCs w:val="20"/>
          <w:lang w:eastAsia="pl-PL"/>
        </w:rPr>
        <w:t>TAK/NIE*</w:t>
      </w:r>
      <w:r w:rsidRPr="00FF1775">
        <w:rPr>
          <w:rFonts w:ascii="Arial" w:eastAsia="Times New Roman" w:hAnsi="Arial" w:cs="Arial"/>
          <w:spacing w:val="2"/>
          <w:sz w:val="20"/>
          <w:szCs w:val="20"/>
          <w:lang w:eastAsia="pl-PL"/>
        </w:rPr>
        <w:t>.</w:t>
      </w:r>
    </w:p>
    <w:p w14:paraId="7BBE3FEE" w14:textId="64F6E1CD" w:rsidR="00FF1775" w:rsidRPr="00FF1775" w:rsidRDefault="00FF1775" w:rsidP="001532A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2. 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F1775"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 Zamawiającego, a</w:t>
      </w:r>
      <w:r w:rsidR="003D7307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>cena oferty podana w pkt. 3 zawiera wszystkie koszty związane z realizacją przedmiotu zamówienia.</w:t>
      </w:r>
    </w:p>
    <w:p w14:paraId="4CA77922" w14:textId="77777777" w:rsidR="00FF1775" w:rsidRPr="00FF1775" w:rsidRDefault="00FF1775" w:rsidP="001532A1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>3.</w:t>
      </w: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ab/>
        <w:t>OFERUJEMY:</w:t>
      </w:r>
    </w:p>
    <w:p w14:paraId="4FDEE7F0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>3.1.</w:t>
      </w: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>Wykonanie przedmiotu zamówienia</w:t>
      </w: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za łączną cenę brutto: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…………………………………….. zł </w:t>
      </w:r>
    </w:p>
    <w:p w14:paraId="3574D32E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ab/>
        <w:t>(słownie złotych:…..………………………………………………………………………………………),</w:t>
      </w:r>
    </w:p>
    <w:p w14:paraId="5DD66240" w14:textId="77777777" w:rsidR="00FF1775" w:rsidRPr="00FF1775" w:rsidRDefault="00FF1775" w:rsidP="001532A1">
      <w:pPr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tym, oferujemy wykonanie: </w:t>
      </w:r>
    </w:p>
    <w:p w14:paraId="04842997" w14:textId="77777777" w:rsidR="00FF1775" w:rsidRPr="00FF1775" w:rsidRDefault="00FF1775" w:rsidP="001532A1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>3.2.</w:t>
      </w: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usługi hotelowej za łączną cenę </w:t>
      </w:r>
      <w:r w:rsidRPr="00FF1775">
        <w:rPr>
          <w:rFonts w:ascii="Arial" w:eastAsia="Times New Roman" w:hAnsi="Arial" w:cs="Arial"/>
          <w:sz w:val="20"/>
          <w:szCs w:val="20"/>
          <w:lang w:eastAsia="pl-PL"/>
        </w:rPr>
        <w:t>brutto: …………………………………….. zł</w:t>
      </w:r>
    </w:p>
    <w:p w14:paraId="5D3C2E64" w14:textId="77777777" w:rsidR="00FF1775" w:rsidRPr="00FF1775" w:rsidRDefault="00FF1775" w:rsidP="001532A1">
      <w:pPr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sz w:val="20"/>
          <w:szCs w:val="20"/>
          <w:lang w:eastAsia="pl-PL"/>
        </w:rPr>
        <w:t>(słownie złotych:…..………………………………………………………………………………………),</w:t>
      </w:r>
    </w:p>
    <w:p w14:paraId="68CC966E" w14:textId="77777777" w:rsidR="00FF1775" w:rsidRPr="00FF1775" w:rsidRDefault="00FF1775" w:rsidP="001532A1">
      <w:pPr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>wyliczonej na podstawie poniższej tabeli:</w:t>
      </w: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297"/>
        <w:gridCol w:w="1252"/>
        <w:gridCol w:w="719"/>
        <w:gridCol w:w="1126"/>
        <w:gridCol w:w="1701"/>
        <w:gridCol w:w="1559"/>
      </w:tblGrid>
      <w:tr w:rsidR="001441FD" w:rsidRPr="00FF1775" w14:paraId="089D1B00" w14:textId="77777777" w:rsidTr="00CD62F2">
        <w:trPr>
          <w:trHeight w:val="585"/>
          <w:jc w:val="center"/>
        </w:trPr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bottom"/>
            <w:hideMark/>
          </w:tcPr>
          <w:p w14:paraId="0BB3ED94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Apartament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/>
            <w:vAlign w:val="bottom"/>
          </w:tcPr>
          <w:p w14:paraId="10AE04A9" w14:textId="56B070DD" w:rsidR="001441FD" w:rsidRPr="00336FFA" w:rsidRDefault="001441FD" w:rsidP="0007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6FFA">
              <w:rPr>
                <w:rFonts w:ascii="Arial" w:hAnsi="Arial" w:cs="Arial"/>
                <w:sz w:val="18"/>
                <w:szCs w:val="18"/>
              </w:rPr>
              <w:t>Pokój jednoosobowy lub wieloosobowy do pojedynczego wykorzystania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  <w:hideMark/>
          </w:tcPr>
          <w:p w14:paraId="341715A8" w14:textId="77777777" w:rsidR="00CD62F2" w:rsidRPr="00CD62F2" w:rsidRDefault="00CD62F2" w:rsidP="00CD6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62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cena za usługę hotelową</w:t>
            </w:r>
          </w:p>
          <w:p w14:paraId="2AAB4C5B" w14:textId="20DE69D7" w:rsidR="00071957" w:rsidRPr="00336FFA" w:rsidRDefault="00CD62F2" w:rsidP="00CD6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(brutto)</w:t>
            </w:r>
          </w:p>
        </w:tc>
      </w:tr>
      <w:tr w:rsidR="001441FD" w:rsidRPr="00FF1775" w14:paraId="3D36599C" w14:textId="77777777" w:rsidTr="00CD62F2">
        <w:trPr>
          <w:trHeight w:val="326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E217D9C" w14:textId="5E00CF03" w:rsidR="001441FD" w:rsidRPr="00336FFA" w:rsidRDefault="001441FD" w:rsidP="00621A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5DC7C66" w14:textId="426C0BFE" w:rsidR="001441FD" w:rsidRPr="00336FFA" w:rsidRDefault="001441FD" w:rsidP="00621A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69D2DC5" w14:textId="5C37FD59" w:rsidR="001441FD" w:rsidRPr="00336FFA" w:rsidRDefault="001441FD" w:rsidP="00621A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6F1BACE" w14:textId="73EE28D0" w:rsidR="001441FD" w:rsidRPr="00336FFA" w:rsidRDefault="00621A00" w:rsidP="00621A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DB2B8CD" w14:textId="712D5736" w:rsidR="001441FD" w:rsidRPr="00336FFA" w:rsidRDefault="00621A00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</w:p>
          <w:p w14:paraId="72983B50" w14:textId="4A30A321" w:rsidR="001441FD" w:rsidRPr="00336FFA" w:rsidRDefault="001441FD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5285B08" w14:textId="7377A76D" w:rsidR="001441FD" w:rsidRPr="00336FFA" w:rsidRDefault="00621A00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8391C33" w14:textId="505F07B1" w:rsidR="001441FD" w:rsidRPr="00336FFA" w:rsidRDefault="00621A00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CA9CEDC" w14:textId="68B6FE52" w:rsidR="001441FD" w:rsidRPr="00336FFA" w:rsidRDefault="00621A00" w:rsidP="009969C3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76" w:lineRule="auto"/>
              <w:ind w:left="159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</w:t>
            </w:r>
          </w:p>
          <w:p w14:paraId="3842DAFF" w14:textId="5218711D" w:rsidR="001441FD" w:rsidRPr="00336FFA" w:rsidRDefault="001441FD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  <w:hideMark/>
          </w:tcPr>
          <w:p w14:paraId="7C358DA4" w14:textId="77777777" w:rsidR="00CD62F2" w:rsidRDefault="00CD62F2" w:rsidP="00CD6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</w:t>
            </w:r>
          </w:p>
          <w:p w14:paraId="77D83A02" w14:textId="0E5DE5B0" w:rsidR="001441FD" w:rsidRPr="00336FFA" w:rsidRDefault="001441FD" w:rsidP="00CD6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441FD" w:rsidRPr="00FF1775" w14:paraId="2CD1B47A" w14:textId="77777777" w:rsidTr="007C06F6">
        <w:trPr>
          <w:trHeight w:hRule="exact" w:val="11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C974708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BD1E695" w14:textId="028CE9BB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Cena jednostkowa brutto za 1  </w:t>
            </w:r>
            <w:proofErr w:type="spellStart"/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</w:t>
            </w:r>
            <w:proofErr w:type="spellEnd"/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za dobę</w:t>
            </w:r>
            <w:r w:rsidRPr="00336FF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E3E3722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3D5DC67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E87C004" w14:textId="6E755F70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dób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/>
            <w:vAlign w:val="center"/>
          </w:tcPr>
          <w:p w14:paraId="72274CFA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8C117F7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DE23C8" w14:textId="52C15664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</w:t>
            </w: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apart</w:t>
            </w:r>
            <w:proofErr w:type="spellEnd"/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/>
            <w:vAlign w:val="center"/>
          </w:tcPr>
          <w:p w14:paraId="2FD68388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80D1CB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AF493C3" w14:textId="77777777" w:rsidR="001441FD" w:rsidRPr="00336FFA" w:rsidRDefault="00621A00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cena</w:t>
            </w:r>
            <w:r w:rsidR="001441FD"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</w:t>
            </w:r>
            <w:r w:rsidR="001441FD"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="001441FD"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apart</w:t>
            </w:r>
            <w:proofErr w:type="spellEnd"/>
            <w:r w:rsidR="001441FD"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1441FD"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(brutto)</w:t>
            </w:r>
          </w:p>
          <w:p w14:paraId="5D0F90B0" w14:textId="68AC7558" w:rsidR="00621A00" w:rsidRPr="00336FFA" w:rsidRDefault="00336FFA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 = a x b x c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92E9265" w14:textId="6884D01C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jednostkowa brutto za 1 pok. za dobę</w:t>
            </w:r>
            <w:r w:rsidRPr="00336FF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6320BC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0EB9846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AB2FA18" w14:textId="293D9650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dób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2FF01C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01B527D" w14:textId="77777777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F31368C" w14:textId="73386A09" w:rsidR="001441FD" w:rsidRPr="00336FFA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</w:t>
            </w: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pok.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1A28F6" w14:textId="77777777" w:rsidR="001441FD" w:rsidRPr="00336FFA" w:rsidRDefault="001441FD" w:rsidP="001441FD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76" w:lineRule="auto"/>
              <w:ind w:left="159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7CA25CCD" w14:textId="2D815AEF" w:rsidR="001441FD" w:rsidRPr="00336FFA" w:rsidRDefault="00336FFA" w:rsidP="001441FD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76" w:lineRule="auto"/>
              <w:ind w:left="159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Łączna</w:t>
            </w:r>
            <w:r w:rsidR="001441FD" w:rsidRPr="00336F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cena za pokój za </w:t>
            </w:r>
            <w:r w:rsidR="001441FD"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dobę</w:t>
            </w:r>
            <w:r w:rsidR="001441FD" w:rsidRPr="00336FF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122EF8AB" w14:textId="77777777" w:rsidR="001441FD" w:rsidRDefault="001441FD" w:rsidP="00144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(brutto)</w:t>
            </w:r>
          </w:p>
          <w:p w14:paraId="2E066BCE" w14:textId="5EE5555A" w:rsidR="00336FFA" w:rsidRPr="00336FFA" w:rsidRDefault="00336FFA" w:rsidP="00336F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h = e x f x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923C"/>
            <w:vAlign w:val="center"/>
          </w:tcPr>
          <w:p w14:paraId="068A993B" w14:textId="77777777" w:rsidR="00CD62F2" w:rsidRDefault="00CD62F2" w:rsidP="00CD6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E2510ED" w14:textId="77777777" w:rsidR="00CD62F2" w:rsidRDefault="00CD62F2" w:rsidP="00CD6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7629A99" w14:textId="3F07192F" w:rsidR="001441FD" w:rsidRPr="00336FFA" w:rsidRDefault="00CD62F2" w:rsidP="00CD6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= d+ h</w:t>
            </w:r>
          </w:p>
        </w:tc>
      </w:tr>
      <w:tr w:rsidR="009969C3" w:rsidRPr="00FF1775" w14:paraId="77997813" w14:textId="77777777" w:rsidTr="00F23AC6">
        <w:trPr>
          <w:trHeight w:val="6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8B50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DA56D80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E66C7D9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DD5E1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F0EE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71AC49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BEB2D7B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CB407" w14:textId="60EA1695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36368" w14:textId="77777777" w:rsidR="009969C3" w:rsidRPr="00336FFA" w:rsidRDefault="009969C3" w:rsidP="00996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5A0754D" w14:textId="77777777" w:rsidR="00FF1775" w:rsidRPr="00FF1775" w:rsidRDefault="00FF1775" w:rsidP="001532A1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16"/>
          <w:szCs w:val="20"/>
          <w:lang w:eastAsia="pl-PL"/>
        </w:rPr>
        <w:t>1.  Cena jednostkowa brutto za 1 apartament za dobę jest ceną ryczałtową.</w:t>
      </w:r>
    </w:p>
    <w:p w14:paraId="07C0E351" w14:textId="77777777" w:rsidR="00FF1775" w:rsidRPr="00FF1775" w:rsidRDefault="00FF1775" w:rsidP="001532A1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16"/>
          <w:szCs w:val="20"/>
          <w:lang w:eastAsia="pl-PL"/>
        </w:rPr>
        <w:t xml:space="preserve">2. Cena jednostkowa brutto za 1 pokój jednoosobowy lub  </w:t>
      </w:r>
      <w:r w:rsidRPr="00FF1775">
        <w:rPr>
          <w:rFonts w:ascii="Arial" w:eastAsia="Times New Roman" w:hAnsi="Arial" w:cs="Arial"/>
          <w:bCs/>
          <w:iCs/>
          <w:sz w:val="16"/>
          <w:szCs w:val="20"/>
          <w:lang w:eastAsia="pl-PL"/>
        </w:rPr>
        <w:t xml:space="preserve">wieloosobowy do pojedynczego wykorzystania </w:t>
      </w:r>
      <w:r w:rsidRPr="00FF1775">
        <w:rPr>
          <w:rFonts w:ascii="Arial" w:eastAsia="Times New Roman" w:hAnsi="Arial" w:cs="Arial"/>
          <w:iCs/>
          <w:sz w:val="16"/>
          <w:szCs w:val="20"/>
          <w:lang w:eastAsia="pl-PL"/>
        </w:rPr>
        <w:t>za dobę jest ceną ryczałtową.</w:t>
      </w:r>
    </w:p>
    <w:p w14:paraId="7EE57E5F" w14:textId="15DF2F35" w:rsidR="00FF1775" w:rsidRPr="00FF1775" w:rsidRDefault="00FF1775" w:rsidP="001532A1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 xml:space="preserve">3.3. </w:t>
      </w: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usługi gastronomicznej  za łączną cenę </w:t>
      </w:r>
      <w:r w:rsidRPr="00FF1775">
        <w:rPr>
          <w:rFonts w:ascii="Arial" w:eastAsia="Times New Roman" w:hAnsi="Arial" w:cs="Arial"/>
          <w:sz w:val="20"/>
          <w:szCs w:val="20"/>
          <w:lang w:eastAsia="pl-PL"/>
        </w:rPr>
        <w:t>brutto: …………………………………….. zł</w:t>
      </w:r>
    </w:p>
    <w:p w14:paraId="0E4DF922" w14:textId="070BBA4C" w:rsidR="00FF1775" w:rsidRPr="00FF1775" w:rsidRDefault="00FF1775" w:rsidP="001532A1">
      <w:pPr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sz w:val="20"/>
          <w:szCs w:val="20"/>
          <w:lang w:eastAsia="pl-PL"/>
        </w:rPr>
        <w:t>(słownie złotych:…..………………………………………………………………………………………),</w:t>
      </w:r>
    </w:p>
    <w:p w14:paraId="605B4F70" w14:textId="77777777" w:rsidR="00FF1775" w:rsidRPr="00FF1775" w:rsidRDefault="00FF1775" w:rsidP="001532A1">
      <w:pPr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>wyliczonej na podstawie poniższej tabeli: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0"/>
        <w:gridCol w:w="3062"/>
        <w:gridCol w:w="9"/>
        <w:gridCol w:w="3071"/>
      </w:tblGrid>
      <w:tr w:rsidR="00FF1775" w:rsidRPr="00FF1775" w14:paraId="64783747" w14:textId="77777777" w:rsidTr="005C7FD1">
        <w:trPr>
          <w:trHeight w:val="168"/>
          <w:jc w:val="center"/>
        </w:trPr>
        <w:tc>
          <w:tcPr>
            <w:tcW w:w="9212" w:type="dxa"/>
            <w:gridSpan w:val="5"/>
            <w:shd w:val="clear" w:color="auto" w:fill="76923C"/>
          </w:tcPr>
          <w:p w14:paraId="5E25A001" w14:textId="5DD5BADC" w:rsidR="00FF1775" w:rsidRPr="00FF1775" w:rsidRDefault="00FF1775" w:rsidP="00C9407B">
            <w:pPr>
              <w:jc w:val="center"/>
              <w:rPr>
                <w:rFonts w:cs="Arial"/>
                <w:b/>
                <w:iCs/>
              </w:rPr>
            </w:pPr>
            <w:r w:rsidRPr="00FF1775">
              <w:rPr>
                <w:rFonts w:cs="Arial"/>
                <w:b/>
                <w:iCs/>
              </w:rPr>
              <w:t>Usługa gastronomiczna</w:t>
            </w:r>
          </w:p>
        </w:tc>
      </w:tr>
      <w:tr w:rsidR="005C7FD1" w:rsidRPr="00FF1775" w14:paraId="5BE8E739" w14:textId="79A0D487" w:rsidTr="005C7FD1">
        <w:trPr>
          <w:trHeight w:val="288"/>
          <w:jc w:val="center"/>
        </w:trPr>
        <w:tc>
          <w:tcPr>
            <w:tcW w:w="3060" w:type="dxa"/>
            <w:shd w:val="clear" w:color="auto" w:fill="76923C"/>
          </w:tcPr>
          <w:p w14:paraId="48861BE4" w14:textId="4C0B8D30" w:rsidR="005C7FD1" w:rsidRPr="005C7FD1" w:rsidRDefault="005C7FD1" w:rsidP="005C7FD1">
            <w:pPr>
              <w:jc w:val="center"/>
              <w:rPr>
                <w:rFonts w:cs="Arial"/>
                <w:bCs/>
                <w:iCs/>
              </w:rPr>
            </w:pPr>
            <w:r w:rsidRPr="005C7FD1">
              <w:rPr>
                <w:rFonts w:cs="Arial"/>
                <w:bCs/>
                <w:iCs/>
              </w:rPr>
              <w:t>a</w:t>
            </w:r>
          </w:p>
        </w:tc>
        <w:tc>
          <w:tcPr>
            <w:tcW w:w="3072" w:type="dxa"/>
            <w:gridSpan w:val="2"/>
            <w:shd w:val="clear" w:color="auto" w:fill="76923C"/>
          </w:tcPr>
          <w:p w14:paraId="4A77FF88" w14:textId="723450C9" w:rsidR="005C7FD1" w:rsidRPr="005C7FD1" w:rsidRDefault="005C7FD1" w:rsidP="005C7FD1">
            <w:pPr>
              <w:jc w:val="center"/>
              <w:rPr>
                <w:rFonts w:cs="Arial"/>
                <w:bCs/>
                <w:iCs/>
              </w:rPr>
            </w:pPr>
            <w:r w:rsidRPr="005C7FD1">
              <w:rPr>
                <w:rFonts w:cs="Arial"/>
                <w:bCs/>
                <w:iCs/>
              </w:rPr>
              <w:t>b</w:t>
            </w:r>
          </w:p>
        </w:tc>
        <w:tc>
          <w:tcPr>
            <w:tcW w:w="3080" w:type="dxa"/>
            <w:gridSpan w:val="2"/>
            <w:shd w:val="clear" w:color="auto" w:fill="76923C"/>
          </w:tcPr>
          <w:p w14:paraId="2A063AD3" w14:textId="5C0C33DE" w:rsidR="005C7FD1" w:rsidRPr="005C7FD1" w:rsidRDefault="005C7FD1" w:rsidP="005C7FD1">
            <w:pPr>
              <w:jc w:val="center"/>
              <w:rPr>
                <w:rFonts w:cs="Arial"/>
                <w:bCs/>
                <w:iCs/>
              </w:rPr>
            </w:pPr>
            <w:r w:rsidRPr="005C7FD1">
              <w:rPr>
                <w:rFonts w:cs="Arial"/>
                <w:bCs/>
                <w:iCs/>
              </w:rPr>
              <w:t>c</w:t>
            </w:r>
          </w:p>
        </w:tc>
      </w:tr>
      <w:tr w:rsidR="00FF1775" w:rsidRPr="00FF1775" w14:paraId="38DEDE38" w14:textId="77777777" w:rsidTr="00FF1775">
        <w:trPr>
          <w:jc w:val="center"/>
        </w:trPr>
        <w:tc>
          <w:tcPr>
            <w:tcW w:w="3070" w:type="dxa"/>
            <w:gridSpan w:val="2"/>
            <w:shd w:val="clear" w:color="auto" w:fill="C2D69B"/>
          </w:tcPr>
          <w:p w14:paraId="72ED94BA" w14:textId="77777777" w:rsidR="00FF1775" w:rsidRPr="00FF1775" w:rsidRDefault="00FF1775" w:rsidP="001532A1">
            <w:pPr>
              <w:spacing w:before="60"/>
              <w:jc w:val="both"/>
              <w:rPr>
                <w:rFonts w:ascii="Arial" w:hAnsi="Arial" w:cs="Arial"/>
                <w:iCs/>
                <w:vertAlign w:val="superscript"/>
              </w:rPr>
            </w:pPr>
            <w:r w:rsidRPr="00FF1775">
              <w:rPr>
                <w:rFonts w:ascii="Arial" w:hAnsi="Arial" w:cs="Arial"/>
                <w:iCs/>
              </w:rPr>
              <w:t>Cena jednostkowa brutto za usługę gastronomiczną za osobę (w tym: 3 x śniadanie, 2 x obiad, 3 x kolacja, serwis kawowy)</w:t>
            </w:r>
            <w:r w:rsidRPr="00FF1775">
              <w:rPr>
                <w:rFonts w:ascii="Arial" w:hAnsi="Arial" w:cs="Arial"/>
                <w:iCs/>
                <w:vertAlign w:val="superscript"/>
              </w:rPr>
              <w:t>1</w:t>
            </w:r>
          </w:p>
        </w:tc>
        <w:tc>
          <w:tcPr>
            <w:tcW w:w="3071" w:type="dxa"/>
            <w:gridSpan w:val="2"/>
            <w:shd w:val="clear" w:color="auto" w:fill="D6E3BC"/>
          </w:tcPr>
          <w:p w14:paraId="1F6FA007" w14:textId="77777777" w:rsidR="00FF1775" w:rsidRPr="00FF1775" w:rsidRDefault="00FF1775" w:rsidP="00071957">
            <w:pPr>
              <w:spacing w:before="60"/>
              <w:jc w:val="center"/>
              <w:rPr>
                <w:rFonts w:ascii="Arial" w:hAnsi="Arial" w:cs="Arial"/>
                <w:iCs/>
              </w:rPr>
            </w:pPr>
            <w:r w:rsidRPr="00FF1775">
              <w:rPr>
                <w:rFonts w:ascii="Arial" w:hAnsi="Arial" w:cs="Arial"/>
                <w:iCs/>
              </w:rPr>
              <w:t>Ilość osób</w:t>
            </w:r>
          </w:p>
          <w:p w14:paraId="185AFB25" w14:textId="77777777" w:rsidR="00FF1775" w:rsidRPr="00FF1775" w:rsidRDefault="00FF1775" w:rsidP="00071957">
            <w:pPr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EAF1DD"/>
          </w:tcPr>
          <w:p w14:paraId="7E349C8D" w14:textId="77777777" w:rsidR="002F4456" w:rsidRDefault="00C9407B" w:rsidP="001532A1">
            <w:pPr>
              <w:spacing w:before="6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Łączna cena za</w:t>
            </w:r>
            <w:r w:rsidRPr="00AA72DD">
              <w:rPr>
                <w:rFonts w:ascii="Arial" w:hAnsi="Arial" w:cs="Arial"/>
                <w:iCs/>
              </w:rPr>
              <w:t xml:space="preserve"> usług</w:t>
            </w:r>
            <w:r>
              <w:rPr>
                <w:rFonts w:ascii="Arial" w:hAnsi="Arial" w:cs="Arial"/>
                <w:iCs/>
              </w:rPr>
              <w:t>ę</w:t>
            </w:r>
            <w:r w:rsidRPr="00AA72DD">
              <w:rPr>
                <w:rFonts w:ascii="Arial" w:hAnsi="Arial" w:cs="Arial"/>
                <w:iCs/>
              </w:rPr>
              <w:t xml:space="preserve"> gastronomiczn</w:t>
            </w:r>
            <w:r>
              <w:rPr>
                <w:rFonts w:ascii="Arial" w:hAnsi="Arial" w:cs="Arial"/>
                <w:iCs/>
              </w:rPr>
              <w:t>ą (</w:t>
            </w:r>
            <w:r w:rsidRPr="00AA72DD">
              <w:rPr>
                <w:rFonts w:ascii="Arial" w:hAnsi="Arial" w:cs="Arial"/>
                <w:iCs/>
              </w:rPr>
              <w:t xml:space="preserve"> brutto</w:t>
            </w:r>
            <w:r>
              <w:rPr>
                <w:rFonts w:ascii="Arial" w:hAnsi="Arial" w:cs="Arial"/>
                <w:iCs/>
              </w:rPr>
              <w:t>)</w:t>
            </w:r>
            <w:r w:rsidR="005C7FD1">
              <w:rPr>
                <w:rFonts w:ascii="Arial" w:hAnsi="Arial" w:cs="Arial"/>
                <w:iCs/>
              </w:rPr>
              <w:t xml:space="preserve"> </w:t>
            </w:r>
          </w:p>
          <w:p w14:paraId="756182AB" w14:textId="4AB146A0" w:rsidR="00FF1775" w:rsidRPr="00FF1775" w:rsidRDefault="002F4456" w:rsidP="002F4456">
            <w:pPr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 </w:t>
            </w:r>
            <w:r w:rsidR="005C7FD1">
              <w:rPr>
                <w:rFonts w:ascii="Arial" w:hAnsi="Arial" w:cs="Arial"/>
                <w:iCs/>
              </w:rPr>
              <w:t xml:space="preserve">= a </w:t>
            </w:r>
            <w:r>
              <w:rPr>
                <w:rFonts w:ascii="Arial" w:hAnsi="Arial" w:cs="Arial"/>
                <w:iCs/>
              </w:rPr>
              <w:t>x b</w:t>
            </w:r>
          </w:p>
        </w:tc>
      </w:tr>
      <w:tr w:rsidR="00FF1775" w:rsidRPr="00FF1775" w14:paraId="5ED4564B" w14:textId="77777777" w:rsidTr="005C7FD1">
        <w:trPr>
          <w:jc w:val="center"/>
        </w:trPr>
        <w:tc>
          <w:tcPr>
            <w:tcW w:w="3070" w:type="dxa"/>
            <w:gridSpan w:val="2"/>
            <w:shd w:val="clear" w:color="auto" w:fill="FFFFFF" w:themeFill="background1"/>
          </w:tcPr>
          <w:p w14:paraId="58FFED2C" w14:textId="77777777" w:rsidR="00FF1775" w:rsidRPr="00FF1775" w:rsidRDefault="00FF1775" w:rsidP="001532A1">
            <w:pPr>
              <w:jc w:val="both"/>
              <w:rPr>
                <w:rFonts w:ascii="Arial" w:hAnsi="Arial" w:cs="Arial"/>
                <w:iCs/>
              </w:rPr>
            </w:pPr>
          </w:p>
          <w:p w14:paraId="6D3AA139" w14:textId="77777777" w:rsidR="00FF1775" w:rsidRPr="00FF1775" w:rsidRDefault="00FF1775" w:rsidP="001532A1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gridSpan w:val="2"/>
            <w:shd w:val="clear" w:color="auto" w:fill="D6E3BC"/>
          </w:tcPr>
          <w:p w14:paraId="7D480BA7" w14:textId="77777777" w:rsidR="00FF1775" w:rsidRPr="00FF1775" w:rsidRDefault="00FF1775" w:rsidP="00D917A1">
            <w:pPr>
              <w:jc w:val="center"/>
              <w:rPr>
                <w:rFonts w:ascii="Arial" w:hAnsi="Arial" w:cs="Arial"/>
                <w:iCs/>
              </w:rPr>
            </w:pPr>
            <w:r w:rsidRPr="00FF1775">
              <w:rPr>
                <w:rFonts w:ascii="Arial" w:hAnsi="Arial" w:cs="Arial"/>
                <w:iCs/>
              </w:rPr>
              <w:t>70</w:t>
            </w:r>
          </w:p>
        </w:tc>
        <w:tc>
          <w:tcPr>
            <w:tcW w:w="3071" w:type="dxa"/>
            <w:shd w:val="clear" w:color="auto" w:fill="FFFFFF" w:themeFill="background1"/>
          </w:tcPr>
          <w:p w14:paraId="4FF400ED" w14:textId="77777777" w:rsidR="00FF1775" w:rsidRPr="00FF1775" w:rsidRDefault="00FF1775" w:rsidP="001532A1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12FF5F0E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6"/>
          <w:szCs w:val="20"/>
          <w:lang w:eastAsia="ar-SA"/>
        </w:rPr>
      </w:pPr>
      <w:r w:rsidRPr="00FF1775">
        <w:rPr>
          <w:rFonts w:ascii="Arial" w:eastAsia="Times New Roman" w:hAnsi="Arial" w:cs="Arial"/>
          <w:sz w:val="16"/>
          <w:szCs w:val="20"/>
          <w:lang w:eastAsia="ar-SA"/>
        </w:rPr>
        <w:t>1. Cena jednostkowa brutto za usługę gastronomiczną za osobę jest ceną ryczałtową.</w:t>
      </w:r>
    </w:p>
    <w:p w14:paraId="69EE4D76" w14:textId="77777777" w:rsidR="00FF1775" w:rsidRPr="00FF1775" w:rsidRDefault="00FF1775" w:rsidP="001532A1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761E9C9A" w14:textId="77777777" w:rsidR="00FF1775" w:rsidRPr="00FF1775" w:rsidRDefault="00FF1775" w:rsidP="001532A1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>3.4.</w:t>
      </w: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usługi konferencyjnej za cenę ryczałtową </w:t>
      </w:r>
      <w:r w:rsidRPr="00FF1775">
        <w:rPr>
          <w:rFonts w:ascii="Arial" w:eastAsia="Times New Roman" w:hAnsi="Arial" w:cs="Arial"/>
          <w:sz w:val="20"/>
          <w:szCs w:val="20"/>
          <w:lang w:eastAsia="pl-PL"/>
        </w:rPr>
        <w:t>brutto: …………………………………….. zł</w:t>
      </w:r>
    </w:p>
    <w:p w14:paraId="0F6AC000" w14:textId="77777777" w:rsidR="00FF1775" w:rsidRPr="00FF1775" w:rsidRDefault="00FF1775" w:rsidP="001532A1">
      <w:pPr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sz w:val="20"/>
          <w:szCs w:val="20"/>
          <w:lang w:eastAsia="pl-PL"/>
        </w:rPr>
        <w:t>(słownie złotych:…..………………………………………………………………………………………),</w:t>
      </w:r>
    </w:p>
    <w:p w14:paraId="0D5483D0" w14:textId="77777777" w:rsidR="00FF1775" w:rsidRPr="00FF1775" w:rsidRDefault="00FF1775" w:rsidP="001532A1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>3.5.</w:t>
      </w: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usługi transportowej za cenę ryczałtową </w:t>
      </w:r>
      <w:r w:rsidRPr="00FF1775">
        <w:rPr>
          <w:rFonts w:ascii="Arial" w:eastAsia="Times New Roman" w:hAnsi="Arial" w:cs="Arial"/>
          <w:sz w:val="20"/>
          <w:szCs w:val="20"/>
          <w:lang w:eastAsia="pl-PL"/>
        </w:rPr>
        <w:t>brutto: …………………………………….. zł</w:t>
      </w:r>
    </w:p>
    <w:p w14:paraId="7E5184CC" w14:textId="77777777" w:rsidR="00FF1775" w:rsidRPr="00FF1775" w:rsidRDefault="00FF1775" w:rsidP="001532A1">
      <w:pPr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sz w:val="20"/>
          <w:szCs w:val="20"/>
          <w:lang w:eastAsia="pl-PL"/>
        </w:rPr>
        <w:t>(słownie złotych:…..………………………………………………………………………………………),</w:t>
      </w:r>
    </w:p>
    <w:p w14:paraId="186075D5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Pr="00FF17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>OŚWIADCZAMY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>, że usługa realizowana będzie w obiekcie:</w:t>
      </w:r>
    </w:p>
    <w:p w14:paraId="47951943" w14:textId="3B619377" w:rsidR="00FF1775" w:rsidRPr="00FF1775" w:rsidRDefault="00BC7981" w:rsidP="001532A1">
      <w:pPr>
        <w:tabs>
          <w:tab w:val="left" w:pos="0"/>
          <w:tab w:val="left" w:pos="567"/>
        </w:tabs>
        <w:suppressAutoHyphens/>
        <w:spacing w:after="0" w:line="360" w:lineRule="exact"/>
        <w:ind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FF1775" w:rsidRPr="00FF1775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_____________________________________________________________________</w:t>
      </w:r>
    </w:p>
    <w:p w14:paraId="3DF6F19D" w14:textId="7648797D" w:rsidR="00FF1775" w:rsidRPr="00FF1775" w:rsidRDefault="00BC7981" w:rsidP="001532A1">
      <w:pPr>
        <w:tabs>
          <w:tab w:val="left" w:pos="0"/>
          <w:tab w:val="left" w:pos="567"/>
        </w:tabs>
        <w:suppressAutoHyphens/>
        <w:spacing w:after="0" w:line="360" w:lineRule="exact"/>
        <w:ind w:hanging="567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 w:rsidR="00FF1775" w:rsidRPr="00FF1775">
        <w:rPr>
          <w:rFonts w:ascii="Arial" w:eastAsia="Times New Roman" w:hAnsi="Arial" w:cs="Arial"/>
          <w:i/>
          <w:sz w:val="18"/>
          <w:szCs w:val="20"/>
          <w:lang w:eastAsia="ar-SA"/>
        </w:rPr>
        <w:t>(nazwa obiektu)</w:t>
      </w:r>
    </w:p>
    <w:p w14:paraId="459FD872" w14:textId="6970012E" w:rsidR="00FF1775" w:rsidRPr="00FF1775" w:rsidRDefault="00BC7981" w:rsidP="001532A1">
      <w:pPr>
        <w:tabs>
          <w:tab w:val="left" w:pos="0"/>
          <w:tab w:val="left" w:pos="567"/>
        </w:tabs>
        <w:suppressAutoHyphens/>
        <w:spacing w:after="0" w:line="360" w:lineRule="exact"/>
        <w:ind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FF1775" w:rsidRPr="00FF1775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_____________________________________________________________________</w:t>
      </w:r>
    </w:p>
    <w:p w14:paraId="203F6109" w14:textId="50FA1C2E" w:rsidR="00FF1775" w:rsidRPr="00FF1775" w:rsidRDefault="00BC7981" w:rsidP="001532A1">
      <w:pPr>
        <w:tabs>
          <w:tab w:val="left" w:pos="0"/>
          <w:tab w:val="left" w:pos="567"/>
        </w:tabs>
        <w:suppressAutoHyphens/>
        <w:spacing w:after="0" w:line="360" w:lineRule="exact"/>
        <w:ind w:hanging="567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 w:rsidR="00FF1775" w:rsidRPr="00FF1775">
        <w:rPr>
          <w:rFonts w:ascii="Arial" w:eastAsia="Times New Roman" w:hAnsi="Arial" w:cs="Arial"/>
          <w:i/>
          <w:sz w:val="18"/>
          <w:szCs w:val="20"/>
          <w:lang w:eastAsia="ar-SA"/>
        </w:rPr>
        <w:t>(adres obiektu: ulica, miejscowość)</w:t>
      </w:r>
    </w:p>
    <w:p w14:paraId="3A7A6505" w14:textId="77777777" w:rsidR="00FF1775" w:rsidRPr="00FF1775" w:rsidRDefault="00FF1775" w:rsidP="001532A1">
      <w:pPr>
        <w:numPr>
          <w:ilvl w:val="0"/>
          <w:numId w:val="22"/>
        </w:numPr>
        <w:tabs>
          <w:tab w:val="left" w:pos="567"/>
        </w:tabs>
        <w:suppressAutoHyphens/>
        <w:spacing w:after="0" w:line="360" w:lineRule="exact"/>
        <w:ind w:left="567" w:hanging="567"/>
        <w:jc w:val="both"/>
        <w:rPr>
          <w:rFonts w:ascii="Arial" w:eastAsia="Times New Roman" w:hAnsi="Arial" w:cs="Arial"/>
          <w:b/>
          <w:vanish/>
          <w:sz w:val="20"/>
          <w:szCs w:val="20"/>
          <w:lang w:eastAsia="ar-SA"/>
        </w:rPr>
      </w:pPr>
    </w:p>
    <w:p w14:paraId="048246FD" w14:textId="77777777" w:rsidR="00FF1775" w:rsidRPr="00FF1775" w:rsidRDefault="00FF1775" w:rsidP="001532A1">
      <w:pPr>
        <w:numPr>
          <w:ilvl w:val="0"/>
          <w:numId w:val="22"/>
        </w:numPr>
        <w:tabs>
          <w:tab w:val="left" w:pos="567"/>
        </w:tabs>
        <w:suppressAutoHyphens/>
        <w:spacing w:after="0" w:line="360" w:lineRule="exact"/>
        <w:ind w:left="567" w:hanging="567"/>
        <w:jc w:val="both"/>
        <w:rPr>
          <w:rFonts w:ascii="Arial" w:eastAsia="Times New Roman" w:hAnsi="Arial" w:cs="Arial"/>
          <w:b/>
          <w:vanish/>
          <w:sz w:val="20"/>
          <w:szCs w:val="20"/>
          <w:lang w:eastAsia="ar-SA"/>
        </w:rPr>
      </w:pPr>
    </w:p>
    <w:p w14:paraId="6EA97224" w14:textId="77777777" w:rsidR="00BC7981" w:rsidRPr="00BC7981" w:rsidRDefault="00BC7981" w:rsidP="001532A1">
      <w:pPr>
        <w:pStyle w:val="Akapitzlist"/>
        <w:numPr>
          <w:ilvl w:val="0"/>
          <w:numId w:val="11"/>
        </w:numPr>
        <w:tabs>
          <w:tab w:val="left" w:pos="567"/>
        </w:tabs>
        <w:suppressAutoHyphens/>
        <w:spacing w:after="0" w:line="36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vanish/>
          <w:sz w:val="20"/>
          <w:szCs w:val="20"/>
          <w:lang w:eastAsia="ar-SA"/>
        </w:rPr>
      </w:pPr>
    </w:p>
    <w:p w14:paraId="14EA070B" w14:textId="6A7391B3" w:rsidR="00FF1775" w:rsidRPr="00FF1775" w:rsidRDefault="00FF1775" w:rsidP="001532A1">
      <w:pPr>
        <w:numPr>
          <w:ilvl w:val="0"/>
          <w:numId w:val="11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>OŚWIADCZAMY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>, że spełniamy warunki udziału w postępowaniu.</w:t>
      </w:r>
    </w:p>
    <w:p w14:paraId="711CEE23" w14:textId="77777777" w:rsidR="00FF1775" w:rsidRPr="00FF1775" w:rsidRDefault="00FF1775" w:rsidP="001532A1">
      <w:pPr>
        <w:numPr>
          <w:ilvl w:val="0"/>
          <w:numId w:val="11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ZAMÓWIENIE ZREALIZUJEMY 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FF1775" w:rsidRPr="00FF1775" w14:paraId="3D3CC60D" w14:textId="77777777" w:rsidTr="00FF1775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896F1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  <w:r w:rsidRPr="00FF1775">
              <w:rPr>
                <w:rFonts w:ascii="Arial" w:eastAsia="Calibri" w:hAnsi="Arial" w:cs="Arial"/>
                <w:sz w:val="20"/>
                <w:lang w:val="x-none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5EF3A0D9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  <w:r w:rsidRPr="00FF1775">
              <w:rPr>
                <w:rFonts w:ascii="Arial" w:eastAsia="Calibri" w:hAnsi="Arial" w:cs="Arial"/>
                <w:sz w:val="20"/>
                <w:lang w:val="x-none"/>
              </w:rPr>
              <w:t>Podwykonawca</w:t>
            </w:r>
          </w:p>
          <w:p w14:paraId="436E8411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  <w:r w:rsidRPr="00FF1775">
              <w:rPr>
                <w:rFonts w:ascii="Arial" w:eastAsia="Calibri" w:hAnsi="Arial" w:cs="Arial"/>
                <w:sz w:val="20"/>
                <w:lang w:val="x-none"/>
              </w:rPr>
              <w:t>(nazwa i adres)</w:t>
            </w:r>
          </w:p>
          <w:p w14:paraId="01CD54D9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i/>
                <w:sz w:val="20"/>
                <w:lang w:val="x-none"/>
              </w:rPr>
            </w:pPr>
          </w:p>
        </w:tc>
      </w:tr>
      <w:tr w:rsidR="00FF1775" w:rsidRPr="00FF1775" w14:paraId="442C2E99" w14:textId="77777777" w:rsidTr="009D2B59">
        <w:trPr>
          <w:trHeight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A38F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  <w:r w:rsidRPr="00FF1775">
              <w:rPr>
                <w:rFonts w:ascii="Arial" w:eastAsia="Calibri" w:hAnsi="Arial" w:cs="Arial"/>
                <w:sz w:val="20"/>
                <w:lang w:val="x-none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96B1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</w:p>
        </w:tc>
        <w:tc>
          <w:tcPr>
            <w:tcW w:w="3119" w:type="dxa"/>
            <w:vAlign w:val="center"/>
          </w:tcPr>
          <w:p w14:paraId="14CAD3CD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</w:p>
        </w:tc>
      </w:tr>
      <w:tr w:rsidR="00FF1775" w:rsidRPr="00FF1775" w14:paraId="31ABBAFD" w14:textId="77777777" w:rsidTr="00B41EA7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63A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  <w:r w:rsidRPr="00FF1775">
              <w:rPr>
                <w:rFonts w:ascii="Arial" w:eastAsia="Calibri" w:hAnsi="Arial" w:cs="Arial"/>
                <w:sz w:val="20"/>
                <w:lang w:val="x-none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7652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</w:p>
        </w:tc>
        <w:tc>
          <w:tcPr>
            <w:tcW w:w="3119" w:type="dxa"/>
            <w:vAlign w:val="center"/>
          </w:tcPr>
          <w:p w14:paraId="5D200D51" w14:textId="77777777" w:rsidR="00FF1775" w:rsidRPr="00FF1775" w:rsidRDefault="00FF1775" w:rsidP="001532A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lang w:val="x-none"/>
              </w:rPr>
            </w:pPr>
          </w:p>
        </w:tc>
      </w:tr>
    </w:tbl>
    <w:p w14:paraId="2431383B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F46EB61" w14:textId="77777777" w:rsidR="00FF1775" w:rsidRPr="00FF1775" w:rsidRDefault="00FF1775" w:rsidP="001532A1">
      <w:pPr>
        <w:numPr>
          <w:ilvl w:val="0"/>
          <w:numId w:val="11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>WSZELKĄ KORESPONDENCJĘ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 w sprawie postępowania należy kierować na poniższy adres:</w:t>
      </w:r>
    </w:p>
    <w:p w14:paraId="2EC0A7B4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>Imię i nazwisko: ______________________________________________________</w:t>
      </w:r>
    </w:p>
    <w:p w14:paraId="2FEE7876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>Adres:______________________________________________________________</w:t>
      </w:r>
    </w:p>
    <w:p w14:paraId="6A901910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>tel. _______________ fax _______________ e-mail: ________________________</w:t>
      </w:r>
    </w:p>
    <w:p w14:paraId="351E5E9E" w14:textId="77777777" w:rsidR="00FF1775" w:rsidRPr="00FF1775" w:rsidRDefault="00FF1775" w:rsidP="001532A1">
      <w:pPr>
        <w:numPr>
          <w:ilvl w:val="0"/>
          <w:numId w:val="11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b/>
          <w:sz w:val="20"/>
          <w:szCs w:val="20"/>
          <w:lang w:eastAsia="ar-SA"/>
        </w:rPr>
        <w:t>WRAZ Z OFERTĄ</w:t>
      </w: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 składamy następujące oświadczenia i dokumenty na __ stronach:</w:t>
      </w:r>
    </w:p>
    <w:p w14:paraId="623205D4" w14:textId="584997D2" w:rsidR="00FF1775" w:rsidRPr="00FF1775" w:rsidRDefault="00FF1775" w:rsidP="001532A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sz w:val="20"/>
          <w:szCs w:val="20"/>
          <w:lang w:eastAsia="pl-PL"/>
        </w:rPr>
        <w:tab/>
        <w:t>- ______________________________________________________________________</w:t>
      </w:r>
    </w:p>
    <w:p w14:paraId="3416801D" w14:textId="77777777" w:rsidR="00FF1775" w:rsidRPr="00FF1775" w:rsidRDefault="00FF1775" w:rsidP="001532A1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ab/>
        <w:t>__________________ dnia __ __ ____ roku</w:t>
      </w:r>
    </w:p>
    <w:p w14:paraId="62CA8650" w14:textId="77777777" w:rsidR="007C06F6" w:rsidRDefault="00FF1775" w:rsidP="001532A1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  <w:r w:rsidRPr="00FF1775">
        <w:rPr>
          <w:rFonts w:ascii="Arial" w:eastAsia="Times New Roman" w:hAnsi="Arial" w:cs="Arial"/>
          <w:i/>
          <w:sz w:val="18"/>
          <w:szCs w:val="20"/>
          <w:lang w:eastAsia="ar-SA"/>
        </w:rPr>
        <w:t xml:space="preserve">                                                                                          </w:t>
      </w:r>
    </w:p>
    <w:p w14:paraId="36B5F7E1" w14:textId="77777777" w:rsidR="007C06F6" w:rsidRDefault="007C06F6" w:rsidP="001532A1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</w:p>
    <w:p w14:paraId="77F630A5" w14:textId="77777777" w:rsidR="007C06F6" w:rsidRDefault="007C06F6" w:rsidP="001532A1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</w:p>
    <w:p w14:paraId="50DFB90D" w14:textId="77777777" w:rsidR="007C06F6" w:rsidRDefault="007C06F6" w:rsidP="001532A1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</w:p>
    <w:p w14:paraId="57CAB7A9" w14:textId="1BB4718B" w:rsidR="007C06F6" w:rsidRDefault="007C06F6" w:rsidP="001532A1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18"/>
          <w:szCs w:val="20"/>
          <w:lang w:eastAsia="ar-SA"/>
        </w:rPr>
      </w:pP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</w:r>
      <w:r>
        <w:rPr>
          <w:rFonts w:ascii="Arial" w:eastAsia="Times New Roman" w:hAnsi="Arial" w:cs="Arial"/>
          <w:i/>
          <w:sz w:val="18"/>
          <w:szCs w:val="20"/>
          <w:lang w:eastAsia="ar-SA"/>
        </w:rPr>
        <w:tab/>
        <w:t>……………………………………….</w:t>
      </w:r>
    </w:p>
    <w:p w14:paraId="011BD11A" w14:textId="31CB1AAA" w:rsidR="00FF1775" w:rsidRPr="00FF1775" w:rsidRDefault="00FF1775" w:rsidP="007C06F6">
      <w:pPr>
        <w:tabs>
          <w:tab w:val="left" w:pos="567"/>
        </w:tabs>
        <w:suppressAutoHyphens/>
        <w:spacing w:after="0" w:line="240" w:lineRule="auto"/>
        <w:ind w:left="567" w:hanging="567"/>
        <w:jc w:val="right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i/>
          <w:sz w:val="18"/>
          <w:szCs w:val="20"/>
          <w:lang w:eastAsia="ar-SA"/>
        </w:rPr>
        <w:t xml:space="preserve">   (podpis Wykonawcy/Pełnomocnika)</w:t>
      </w:r>
    </w:p>
    <w:p w14:paraId="42E9B757" w14:textId="77777777" w:rsidR="007C06F6" w:rsidRDefault="009D2B59" w:rsidP="006F2D9C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F1775">
        <w:rPr>
          <w:rFonts w:ascii="Arial" w:eastAsia="Times New Roman" w:hAnsi="Arial" w:cs="Arial"/>
          <w:sz w:val="20"/>
          <w:szCs w:val="20"/>
          <w:lang w:eastAsia="ar-SA"/>
        </w:rPr>
        <w:t xml:space="preserve">      </w:t>
      </w:r>
    </w:p>
    <w:p w14:paraId="6923B4F9" w14:textId="77777777" w:rsidR="007C06F6" w:rsidRDefault="007C06F6" w:rsidP="006F2D9C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6960776" w14:textId="77777777" w:rsidR="007C06F6" w:rsidRDefault="007C06F6" w:rsidP="006F2D9C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9CE93E9" w14:textId="19E2A30E" w:rsidR="0031433E" w:rsidRDefault="009D2B59" w:rsidP="006F2D9C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C06F6">
        <w:rPr>
          <w:rFonts w:ascii="Arial" w:eastAsia="Times New Roman" w:hAnsi="Arial" w:cs="Arial"/>
          <w:sz w:val="18"/>
          <w:szCs w:val="18"/>
          <w:lang w:eastAsia="ar-SA"/>
        </w:rPr>
        <w:tab/>
        <w:t>* niepotrzebne skreślić</w:t>
      </w:r>
      <w:r w:rsidR="0031433E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64AC8DFA" w14:textId="6D07A840" w:rsidR="009D2B59" w:rsidRPr="0031433E" w:rsidRDefault="009D2B59" w:rsidP="003D7307">
      <w:pPr>
        <w:tabs>
          <w:tab w:val="center" w:pos="4536"/>
          <w:tab w:val="left" w:pos="8222"/>
          <w:tab w:val="right" w:pos="9072"/>
        </w:tabs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31433E">
        <w:rPr>
          <w:rFonts w:ascii="Arial" w:hAnsi="Arial" w:cs="Arial"/>
          <w:i/>
          <w:iCs/>
          <w:sz w:val="20"/>
          <w:szCs w:val="20"/>
        </w:rPr>
        <w:lastRenderedPageBreak/>
        <w:t>Załącznik nr 2 do Ogłoszenia</w:t>
      </w:r>
    </w:p>
    <w:p w14:paraId="54431A14" w14:textId="0FFADFA2" w:rsidR="009D2B59" w:rsidRDefault="006F2EC6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62063F" wp14:editId="70603587">
            <wp:simplePos x="900752" y="941696"/>
            <wp:positionH relativeFrom="margin">
              <wp:align>left</wp:align>
            </wp:positionH>
            <wp:positionV relativeFrom="margin">
              <wp:align>top</wp:align>
            </wp:positionV>
            <wp:extent cx="2129051" cy="618630"/>
            <wp:effectExtent l="0" t="0" r="508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051" cy="61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5B6EB" w14:textId="35F278F3" w:rsid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216D453" w14:textId="30DC4A05" w:rsidR="006F2EC6" w:rsidRDefault="006F2EC6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1081CE" w14:textId="77777777" w:rsidR="006F2EC6" w:rsidRDefault="006F2EC6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8D07F2" w14:textId="2D4C4E54" w:rsidR="009D2B59" w:rsidRPr="009D2B59" w:rsidRDefault="009D2B59" w:rsidP="009215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sz w:val="20"/>
          <w:szCs w:val="20"/>
          <w:lang w:eastAsia="pl-PL"/>
        </w:rPr>
        <w:t>Umowa nr …………………</w:t>
      </w:r>
    </w:p>
    <w:p w14:paraId="1676A41C" w14:textId="77777777" w:rsidR="009D2B59" w:rsidRPr="009D2B59" w:rsidRDefault="009D2B59" w:rsidP="0031433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zawarta w dniu ………………… w Warszawie pomiędzy:</w:t>
      </w:r>
    </w:p>
    <w:p w14:paraId="60828DCD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86E431" w14:textId="237557AE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Ministrem Sprawiedliwości </w:t>
      </w:r>
      <w:proofErr w:type="spellStart"/>
      <w:r w:rsidRPr="009D2B59">
        <w:rPr>
          <w:rFonts w:ascii="Arial" w:eastAsia="Times New Roman" w:hAnsi="Arial" w:cs="Arial"/>
          <w:sz w:val="20"/>
          <w:szCs w:val="20"/>
          <w:lang w:eastAsia="pl-PL"/>
        </w:rPr>
        <w:t>statio</w:t>
      </w:r>
      <w:proofErr w:type="spellEnd"/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9D2B59">
        <w:rPr>
          <w:rFonts w:ascii="Arial" w:eastAsia="Times New Roman" w:hAnsi="Arial" w:cs="Arial"/>
          <w:sz w:val="20"/>
          <w:szCs w:val="20"/>
          <w:lang w:eastAsia="pl-PL"/>
        </w:rPr>
        <w:t>fisci</w:t>
      </w:r>
      <w:proofErr w:type="spellEnd"/>
      <w:r w:rsidRPr="009D2B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Skarbu Państwa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</w:t>
      </w:r>
      <w:r w:rsidR="0092153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imieniu którego na podstawie upoważnienia nr MS/49/2018 z dnia 18.06.2018 r. działa:</w:t>
      </w:r>
    </w:p>
    <w:p w14:paraId="50ECE2CC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Pan Jarosław Wyżgowski – dyrektor Biura Finansów Ministerstwa Sprawiedliwości</w:t>
      </w:r>
    </w:p>
    <w:p w14:paraId="2AC59263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788DB77A" w14:textId="12A3EE9D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921536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921536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….. z siedzibą w</w:t>
      </w:r>
      <w:r w:rsidR="0092153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………………….…………</w:t>
      </w:r>
      <w:r w:rsidR="00921536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…,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ul. ………………………….., …-…… ……………, wpisanym do rejestru przedsiębiorców Krajowego Rejestru Sądowego prowadzonego przez</w:t>
      </w:r>
      <w:r w:rsidR="0092153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……………………………….………………………………………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…………………………, …………………………………………………… pod numerem …………………., NIP: …………………...…., REGON: …………..……..…….., zwanym dalej „Wykonawcą”, reprezentowanym przez: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………………………….………….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(PESEL …………….……………….)</w:t>
      </w:r>
    </w:p>
    <w:p w14:paraId="6FC4C984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73B314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zwanymi dalej łącznie „Stronami” lub każda z osobna „Stroną"</w:t>
      </w:r>
    </w:p>
    <w:p w14:paraId="50A9F648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5A1747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 wyniku rozstrzygniętego postępowania o udzielenie zamówienia publicznego prowadzonego zgodnie z przepisami art. 138 ustawy z dnia 29 stycznia 2004 r. - Prawo zamówień publicznych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D2B59">
        <w:rPr>
          <w:rFonts w:ascii="Arial" w:eastAsia="Calibri" w:hAnsi="Arial" w:cs="Arial"/>
          <w:spacing w:val="3"/>
          <w:sz w:val="20"/>
          <w:szCs w:val="20"/>
          <w:lang w:eastAsia="pl-PL"/>
        </w:rPr>
        <w:t>(Dz.U. z 2019 r. poz. 1843)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o następującej treści:</w:t>
      </w:r>
    </w:p>
    <w:p w14:paraId="523BC094" w14:textId="3605A606" w:rsidR="009D2B59" w:rsidRPr="009D2B59" w:rsidRDefault="009D2B59" w:rsidP="001532A1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A54772B" w14:textId="77777777" w:rsidR="009D2B59" w:rsidRPr="009D2B59" w:rsidRDefault="009D2B59" w:rsidP="009215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14:paraId="1CEB4B83" w14:textId="2B294F15" w:rsidR="009D2B59" w:rsidRPr="009D2B59" w:rsidRDefault="009D2B59" w:rsidP="00921536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świadczenia usługi hotelowej, gastronomicznej, konferencyjnej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i transportowej na potrzeby szkolenia kadry kierowniczej, na zasadach określonych w niniejszej Umowie, a Zamawiaj</w:t>
      </w:r>
      <w:r w:rsidRPr="009D2B59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cy zobowi</w:t>
      </w:r>
      <w:r w:rsidRPr="009D2B59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zuje si</w:t>
      </w:r>
      <w:r w:rsidRPr="009D2B59"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zapłaci</w:t>
      </w:r>
      <w:r w:rsidRPr="009D2B59">
        <w:rPr>
          <w:rFonts w:ascii="Arial" w:eastAsia="TimesNewRoman" w:hAnsi="Arial" w:cs="Arial"/>
          <w:sz w:val="20"/>
          <w:szCs w:val="20"/>
          <w:lang w:eastAsia="pl-PL"/>
        </w:rPr>
        <w:t xml:space="preserve">ć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za wykonany przedmiot umowy wynagrodzenie okre</w:t>
      </w:r>
      <w:r w:rsidRPr="009D2B59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lone w § 11 ust.</w:t>
      </w:r>
      <w:r w:rsidR="0092580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9BC9604" w14:textId="77777777" w:rsidR="009D2B59" w:rsidRPr="009D2B59" w:rsidRDefault="009D2B59" w:rsidP="009215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14:paraId="22D3DE7D" w14:textId="77777777" w:rsidR="009D2B59" w:rsidRPr="009D2B59" w:rsidRDefault="009D2B59" w:rsidP="001532A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Organizacja szkolenia polegać będzie na zapewnieniu przez Wykonawcę usługi hotelowej, gastronomicznej, konferencyjnej i transportowej dla 70 osób – uczestników szkolenia. </w:t>
      </w:r>
    </w:p>
    <w:p w14:paraId="7C0E4E00" w14:textId="796904CC" w:rsidR="003D7307" w:rsidRDefault="009D2B59" w:rsidP="001532A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 zapewni świadczenie usługi hotelowej, gastronomicznej, konferencyjnej i transportowej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w Hotelu ………………………………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……….. znajdującym się w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…………………………………………przy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ul. 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350B1C61" w14:textId="23D9780E" w:rsidR="009D2B59" w:rsidRPr="009D2B59" w:rsidRDefault="009D4D72" w:rsidP="009D4D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="009D2B59" w:rsidRPr="009D2B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="009D2B59" w:rsidRPr="009D2B59">
        <w:rPr>
          <w:rFonts w:ascii="Arial" w:eastAsia="Times New Roman" w:hAnsi="Arial" w:cs="Arial"/>
          <w:sz w:val="20"/>
          <w:szCs w:val="20"/>
          <w:lang w:eastAsia="pl-PL"/>
        </w:rPr>
        <w:t>… (pełen adres), zwanym dalej „Hotelem”.</w:t>
      </w:r>
    </w:p>
    <w:p w14:paraId="064C8D35" w14:textId="77777777" w:rsidR="009D2B59" w:rsidRPr="009D2B59" w:rsidRDefault="009D2B59" w:rsidP="001532A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 oświadcza, że Hotel posiada decyzje o zaszeregowaniu jako hotel oraz nadaniu kategorii ………………….. zgodnie z rozporządzeniem Ministra Gospodarki i Pracy z dnia 19 sierpnia 2004 r. w sprawie obiektów hotelarskich i innych obiektów, w których są świadczone usługi hotelarskie (</w:t>
      </w:r>
      <w:proofErr w:type="spellStart"/>
      <w:r w:rsidRPr="009D2B59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D2B59">
        <w:rPr>
          <w:rFonts w:ascii="Arial" w:eastAsia="Times New Roman" w:hAnsi="Arial" w:cs="Arial"/>
          <w:sz w:val="20"/>
          <w:szCs w:val="20"/>
          <w:lang w:eastAsia="pl-PL"/>
        </w:rPr>
        <w:t>. Dz. U. z 2017 r. poz. 2166).</w:t>
      </w:r>
    </w:p>
    <w:p w14:paraId="41D1E72C" w14:textId="77777777" w:rsidR="009D2B59" w:rsidRPr="009D2B59" w:rsidRDefault="009D2B59" w:rsidP="001532A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Szczegółowy zakres przedmiotu umowy okre</w:t>
      </w:r>
      <w:r w:rsidRPr="009D2B59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lono w Zał</w:t>
      </w:r>
      <w:r w:rsidRPr="009D2B59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czniku nr 1 do Umowy „Opis Przedmiotu Zamówienia”.</w:t>
      </w:r>
    </w:p>
    <w:p w14:paraId="2C9E5050" w14:textId="77777777" w:rsidR="009D2B59" w:rsidRPr="009D2B59" w:rsidRDefault="009D2B59" w:rsidP="001532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07BD1EC" w14:textId="77777777" w:rsidR="009D2B59" w:rsidRPr="009D2B59" w:rsidRDefault="009D2B59" w:rsidP="009215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14:paraId="393121CD" w14:textId="77777777" w:rsidR="009D2B59" w:rsidRPr="009D2B59" w:rsidRDefault="009D2B59" w:rsidP="001532A1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Liczba uczestników szkolenia wynosi 70 osób.</w:t>
      </w:r>
    </w:p>
    <w:p w14:paraId="2CEA91DC" w14:textId="5B4A8E92" w:rsidR="009D2B59" w:rsidRPr="009D2B59" w:rsidRDefault="009D2B59" w:rsidP="001532A1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możliwość zmniejszenia (o nie więcej niż </w:t>
      </w:r>
      <w:r w:rsidR="00FA069A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osób) liczby uczestników szkolenia określonej w § 3 ust. 1.</w:t>
      </w:r>
    </w:p>
    <w:p w14:paraId="3DEA7D56" w14:textId="77777777" w:rsidR="009D2B59" w:rsidRPr="009D2B59" w:rsidRDefault="009D2B59" w:rsidP="001532A1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Zamawiający zobowiązuje się do dostarczenia Wykonawcy nie później niż do dnia 30 marca 2020 r. ostatecznej liczby uczestników szkolenia, na podstawie której nastąpi rozliczenie Umowy. </w:t>
      </w:r>
    </w:p>
    <w:p w14:paraId="67D732F7" w14:textId="77777777" w:rsidR="009D2B59" w:rsidRPr="009D2B59" w:rsidRDefault="009D2B59" w:rsidP="001532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CB2F0F" w14:textId="77777777" w:rsidR="009D2B59" w:rsidRPr="009D2B59" w:rsidRDefault="009D2B59" w:rsidP="009215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14:paraId="1ED9198F" w14:textId="77777777" w:rsidR="009D2B59" w:rsidRPr="009D2B59" w:rsidRDefault="009D2B59" w:rsidP="001532A1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Szkolenie odbędzie się w terminie od 31 marca do 03 kwietnia 2020 r. zgodnie z harmonogramem szkolenia, który zostanie dostarczony Wykonawcy przez Zamawiającego do dnia 30 marca 2020 r.</w:t>
      </w:r>
    </w:p>
    <w:p w14:paraId="09B644E4" w14:textId="77777777" w:rsidR="009D2B59" w:rsidRPr="009D2B59" w:rsidRDefault="009D2B59" w:rsidP="001532A1">
      <w:pPr>
        <w:numPr>
          <w:ilvl w:val="0"/>
          <w:numId w:val="2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Szkolenie rozpocznie się w dniu 31 marca 2020 r. od przyjazdu uczestników szkolenia (zakwaterowanie od godziny 16</w:t>
      </w:r>
      <w:r w:rsidRPr="009D2B5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00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), a zakończy w dniu 03 kwietnia 2020 r. wyjazdem uczestników szkolenia około godziny 11</w:t>
      </w:r>
      <w:r w:rsidRPr="009D2B5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00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307D8C50" w14:textId="77777777" w:rsidR="009D2B59" w:rsidRPr="009D2B59" w:rsidRDefault="009D2B59" w:rsidP="00921536">
      <w:pPr>
        <w:tabs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 5</w:t>
      </w:r>
    </w:p>
    <w:p w14:paraId="5E936327" w14:textId="77777777" w:rsidR="003D3BD0" w:rsidRDefault="009D2B59" w:rsidP="003D3BD0">
      <w:pPr>
        <w:numPr>
          <w:ilvl w:val="0"/>
          <w:numId w:val="30"/>
        </w:numPr>
        <w:tabs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 celu odbycia szkolenia Wykonawca udostępni Zamawiającemu salę konferencyjną, z dostępem </w:t>
      </w:r>
    </w:p>
    <w:p w14:paraId="5B7C965A" w14:textId="77437E1E" w:rsidR="009D2B59" w:rsidRPr="009D2B59" w:rsidRDefault="003D3BD0" w:rsidP="003D3BD0">
      <w:pPr>
        <w:tabs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9D2B59"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proofErr w:type="spellStart"/>
      <w:r w:rsidR="009D2B59" w:rsidRPr="009D2B59">
        <w:rPr>
          <w:rFonts w:ascii="Arial" w:eastAsia="Times New Roman" w:hAnsi="Arial" w:cs="Arial"/>
          <w:sz w:val="20"/>
          <w:szCs w:val="20"/>
          <w:lang w:eastAsia="pl-PL"/>
        </w:rPr>
        <w:t>internetu</w:t>
      </w:r>
      <w:proofErr w:type="spellEnd"/>
      <w:r w:rsidR="009D2B59"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mogącą pomieścić co najmniej 70 osób.</w:t>
      </w:r>
    </w:p>
    <w:p w14:paraId="55A0EADD" w14:textId="77777777" w:rsidR="009D2B59" w:rsidRPr="009D2B59" w:rsidRDefault="009D2B59" w:rsidP="001532A1">
      <w:pPr>
        <w:numPr>
          <w:ilvl w:val="0"/>
          <w:numId w:val="30"/>
        </w:numPr>
        <w:tabs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Wykonawca zapewni wyposażenie i obsługę techniczną sali konferencyjnej. </w:t>
      </w:r>
    </w:p>
    <w:p w14:paraId="195EF6E8" w14:textId="77777777" w:rsidR="009D2B59" w:rsidRPr="009D2B59" w:rsidRDefault="009D2B59" w:rsidP="001532A1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B32D4DB" w14:textId="77777777" w:rsidR="009D2B59" w:rsidRPr="009D2B59" w:rsidRDefault="009D2B59" w:rsidP="00921536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14:paraId="181CC6B4" w14:textId="77777777" w:rsidR="009D2B59" w:rsidRPr="009D2B59" w:rsidRDefault="009D2B59" w:rsidP="001532A1">
      <w:pPr>
        <w:numPr>
          <w:ilvl w:val="0"/>
          <w:numId w:val="3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 ramach usługi gastronomicznej Wykonawca zapewnia każdemu uczestnikowi szkolenia wyżywienie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w postaci śniadań, obiadów i kolacji, a także serwisu kawowego.</w:t>
      </w:r>
    </w:p>
    <w:p w14:paraId="22FFA5A8" w14:textId="77777777" w:rsidR="009D2B59" w:rsidRPr="009D2B59" w:rsidRDefault="009D2B59" w:rsidP="001532A1">
      <w:pPr>
        <w:widowControl w:val="0"/>
        <w:numPr>
          <w:ilvl w:val="0"/>
          <w:numId w:val="3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będzie do przedstawienia do dnia 25 marca 2020 r. szczegółowego menu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akceptacji Zamawiającego. Zamawiający zastrzega sobie możliwość wniesienie uwag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do przedstawionego menu, a Wykonawca zobowiązuje się do ich uwzględnienia.</w:t>
      </w:r>
    </w:p>
    <w:p w14:paraId="4482F5B3" w14:textId="77777777" w:rsidR="009D2B59" w:rsidRPr="009D2B59" w:rsidRDefault="009D2B59" w:rsidP="001532A1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F189B6E" w14:textId="77777777" w:rsidR="009D2B59" w:rsidRPr="00921536" w:rsidRDefault="009D2B59" w:rsidP="00921536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eastAsia="pl-PL"/>
        </w:rPr>
      </w:pPr>
      <w:r w:rsidRPr="00921536">
        <w:rPr>
          <w:rFonts w:ascii="Arial" w:eastAsia="Calibri" w:hAnsi="Arial" w:cs="Arial"/>
          <w:b/>
          <w:caps/>
          <w:sz w:val="20"/>
          <w:szCs w:val="20"/>
          <w:lang w:eastAsia="pl-PL"/>
        </w:rPr>
        <w:t>§ 7</w:t>
      </w:r>
    </w:p>
    <w:p w14:paraId="1E0FCF23" w14:textId="22E97873" w:rsidR="009D2B59" w:rsidRPr="009D2B59" w:rsidRDefault="009D2B59" w:rsidP="001532A1">
      <w:pPr>
        <w:numPr>
          <w:ilvl w:val="2"/>
          <w:numId w:val="3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W ramach usługi hotelowej Wykonawca zapewnia zakwaterowanie, pobyt i nocleg</w:t>
      </w:r>
      <w:r w:rsidR="003D730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dla wszystkich uczestników szkolenia w terminie określonym w § 4 ust. 1, tj. 3 noclegi dla każdego uczestnika, w</w:t>
      </w:r>
      <w:r w:rsidR="003D7307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następujących pokojach:</w:t>
      </w:r>
    </w:p>
    <w:p w14:paraId="5F8A3513" w14:textId="77777777" w:rsidR="009D2B59" w:rsidRPr="009D2B59" w:rsidRDefault="009D2B59" w:rsidP="001532A1">
      <w:pPr>
        <w:numPr>
          <w:ilvl w:val="0"/>
          <w:numId w:val="3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2 apartamenty;</w:t>
      </w:r>
    </w:p>
    <w:p w14:paraId="5422FF0E" w14:textId="77777777" w:rsidR="009D2B59" w:rsidRPr="009D2B59" w:rsidRDefault="009D2B59" w:rsidP="001532A1">
      <w:pPr>
        <w:numPr>
          <w:ilvl w:val="0"/>
          <w:numId w:val="3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68 pokoi jednoosobowych lub wieloosobowych do pojedynczego wykorzystania.</w:t>
      </w:r>
    </w:p>
    <w:p w14:paraId="5D9F9E2A" w14:textId="77777777" w:rsidR="009D2B59" w:rsidRPr="009D2B59" w:rsidRDefault="009D2B59" w:rsidP="001532A1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2.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Zamawiający dopuszcza możliwość zakwaterowania jednej osoby w pokoju wieloosobowym, za cenę noclegu w pokoju jednoosobowym.</w:t>
      </w:r>
    </w:p>
    <w:p w14:paraId="4F83A88B" w14:textId="77777777" w:rsidR="009D2B59" w:rsidRPr="009D2B59" w:rsidRDefault="009D2B59" w:rsidP="001532A1">
      <w:pPr>
        <w:numPr>
          <w:ilvl w:val="0"/>
          <w:numId w:val="3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We wszystkich pokojach zapewniony będzie bezpłatny dostęp do </w:t>
      </w:r>
      <w:proofErr w:type="spellStart"/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internetu</w:t>
      </w:r>
      <w:proofErr w:type="spellEnd"/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8E5BCEF" w14:textId="411F0DD1" w:rsidR="009D2B59" w:rsidRDefault="009D2B59" w:rsidP="001532A1">
      <w:pPr>
        <w:numPr>
          <w:ilvl w:val="0"/>
          <w:numId w:val="3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Najpóźniej do 25 marca 2020 r., Wykonawca dostarczy Zamawiającemu rozmieszczenie </w:t>
      </w:r>
      <w:r w:rsidR="003D7307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dostępnionych pokoi w obiekcie, a Zamawiający na tej podstawie nie później niż do 30 marca 2020 r. przekaże Wykonawcy rozmieszczenie poszczególnych uczestników szkolenia w pokojach. Na tej podstawie Wykonawca dokona zakwaterowania uczestników szkolenia.</w:t>
      </w:r>
    </w:p>
    <w:p w14:paraId="4BCB2B45" w14:textId="77777777" w:rsidR="004A29D0" w:rsidRDefault="004A29D0" w:rsidP="004A29D0">
      <w:pPr>
        <w:pStyle w:val="Style4"/>
        <w:numPr>
          <w:ilvl w:val="0"/>
          <w:numId w:val="38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 xml:space="preserve">Wykonawca zobowiązuje się przestrzegać </w:t>
      </w:r>
      <w:r>
        <w:rPr>
          <w:rFonts w:ascii="Arial" w:hAnsi="Arial" w:cs="Arial"/>
          <w:bCs/>
          <w:sz w:val="20"/>
          <w:szCs w:val="20"/>
        </w:rPr>
        <w:t>zasad</w:t>
      </w:r>
      <w:r w:rsidRPr="000F051F">
        <w:rPr>
          <w:rFonts w:ascii="Arial" w:hAnsi="Arial" w:cs="Arial"/>
          <w:bCs/>
          <w:sz w:val="20"/>
          <w:szCs w:val="20"/>
        </w:rPr>
        <w:t xml:space="preserve"> przetwarzania</w:t>
      </w:r>
      <w:r>
        <w:rPr>
          <w:rFonts w:ascii="Arial" w:hAnsi="Arial" w:cs="Arial"/>
          <w:bCs/>
          <w:sz w:val="20"/>
          <w:szCs w:val="20"/>
        </w:rPr>
        <w:t xml:space="preserve"> powierzonych</w:t>
      </w:r>
      <w:r w:rsidRPr="000F051F">
        <w:rPr>
          <w:rFonts w:ascii="Arial" w:hAnsi="Arial" w:cs="Arial"/>
          <w:bCs/>
          <w:sz w:val="20"/>
          <w:szCs w:val="20"/>
        </w:rPr>
        <w:t xml:space="preserve"> danych osobowych</w:t>
      </w:r>
      <w:r>
        <w:rPr>
          <w:rFonts w:ascii="Arial" w:hAnsi="Arial" w:cs="Arial"/>
          <w:bCs/>
          <w:sz w:val="20"/>
          <w:szCs w:val="20"/>
        </w:rPr>
        <w:t>, które</w:t>
      </w:r>
      <w:r w:rsidRPr="000F051F">
        <w:rPr>
          <w:rFonts w:ascii="Arial" w:hAnsi="Arial" w:cs="Arial"/>
          <w:bCs/>
          <w:sz w:val="20"/>
          <w:szCs w:val="20"/>
        </w:rPr>
        <w:t xml:space="preserve"> zostały szczegółowo uregulowane w Umowie o powierzenie przetwarzania danych osobowych, stanowiącej Załącznik nr 5 do Umowy. </w:t>
      </w:r>
    </w:p>
    <w:p w14:paraId="4C47C51E" w14:textId="77777777" w:rsidR="004A29D0" w:rsidRPr="000F051F" w:rsidRDefault="004A29D0" w:rsidP="004A29D0">
      <w:pPr>
        <w:pStyle w:val="Style4"/>
        <w:numPr>
          <w:ilvl w:val="0"/>
          <w:numId w:val="38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Wzór upoważnienia do przetwarzania danych osobowych stanowi załącznik nr 6 do Umowy.</w:t>
      </w:r>
    </w:p>
    <w:p w14:paraId="5F61F399" w14:textId="77777777" w:rsidR="004A29D0" w:rsidRPr="009D2B59" w:rsidRDefault="004A29D0" w:rsidP="004A29D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08DC788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A2C9AC7" w14:textId="77777777" w:rsidR="009D2B59" w:rsidRPr="009D2B59" w:rsidRDefault="009D2B59" w:rsidP="009215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14:paraId="6C3A8D32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ramach usługi transportowej Wykonawca zapewni uczestnikom szkolenia transport z Hotelu do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Akademii Marynarki Wojennej pod adresem: ul. Śmidowicza 69, 81-127 Gdynia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a także powrót do Hotelu. </w:t>
      </w:r>
    </w:p>
    <w:p w14:paraId="1D47AD41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CE5447" w14:textId="77777777" w:rsidR="009D2B59" w:rsidRPr="009D2B59" w:rsidRDefault="009D2B59" w:rsidP="009215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14:paraId="43841470" w14:textId="77777777" w:rsidR="009D2B59" w:rsidRPr="009D2B59" w:rsidRDefault="009D2B59" w:rsidP="001532A1">
      <w:pPr>
        <w:widowControl w:val="0"/>
        <w:numPr>
          <w:ilvl w:val="0"/>
          <w:numId w:val="2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posiada odpowiednie uprawnienia, wiedzę i doświadczenie niezbędne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do realizacji przedmiotu umowy oraz zrealizuje przedmiot umowy w sposób profesjonalny, z należytą starannością wynikającą z zawodowego wykonywania działalności.</w:t>
      </w:r>
    </w:p>
    <w:p w14:paraId="3D10F510" w14:textId="77777777" w:rsidR="009D2B59" w:rsidRPr="009D2B59" w:rsidRDefault="009D2B59" w:rsidP="001532A1">
      <w:pPr>
        <w:numPr>
          <w:ilvl w:val="0"/>
          <w:numId w:val="2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 zobowiązany jest w ramach realizacji przedmiotu umowy zapewnić odpowiedni sprzęt, wyposażenie oraz produkty najwyższej jakości.</w:t>
      </w:r>
    </w:p>
    <w:p w14:paraId="4E9641A0" w14:textId="77777777" w:rsidR="009D2B59" w:rsidRPr="009D2B59" w:rsidRDefault="009D2B59" w:rsidP="001532A1">
      <w:pPr>
        <w:widowControl w:val="0"/>
        <w:numPr>
          <w:ilvl w:val="0"/>
          <w:numId w:val="2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 oświadcza, że do realizacji usług objętych przedmiotem umowy skieruje osoby, które posiadają należyte przygotowanie do wykonywania tego typu czynności, posiadające stosowną wiedzę, kwalifikacje, doświadczenie oraz wymagane przepisami prawa badania.</w:t>
      </w:r>
    </w:p>
    <w:p w14:paraId="756076A8" w14:textId="7F71FE23" w:rsidR="009D2B59" w:rsidRPr="009D2B59" w:rsidRDefault="009D2B59" w:rsidP="001532A1">
      <w:pPr>
        <w:numPr>
          <w:ilvl w:val="0"/>
          <w:numId w:val="2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 jest zobowiązany do niezwłocznego pisemnego informowania Zamawiającego o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zaistnieniu sytuacji zagrażających niedotrzymaniu terminu realizacji przedmiotu umowy oraz o</w:t>
      </w:r>
      <w:r w:rsidR="003D730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okolicznościach, które mogą wpłynąć na sposób realizacji przedmiotu umowy.</w:t>
      </w:r>
    </w:p>
    <w:p w14:paraId="10B4FB94" w14:textId="77777777" w:rsidR="009D2B59" w:rsidRPr="009D2B59" w:rsidRDefault="009D2B59" w:rsidP="001532A1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</w:rPr>
        <w:t>W razie powierzenia realizacji części przedmiotu umowy osobom trzecim, za działania lub zaniechania osób trzecich Wykonawca ponosi odpowiedzialność jak za własne działania lub zaniechania.</w:t>
      </w:r>
    </w:p>
    <w:p w14:paraId="0A2409A7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392F794" w14:textId="77777777" w:rsidR="009D2B59" w:rsidRPr="009D2B59" w:rsidRDefault="009D2B59" w:rsidP="009215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14:paraId="5830AD2D" w14:textId="77777777" w:rsidR="009D2B59" w:rsidRPr="009D2B59" w:rsidRDefault="009D2B59" w:rsidP="001532A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Umowę uważa się za wykonaną po podpisaniu przez Zamawiającego protokołu potwierdzającego należyte wykonanie Umowy, którego wzór stanowi załącznik nr 2 do Umowy.</w:t>
      </w:r>
    </w:p>
    <w:p w14:paraId="5E706AF7" w14:textId="77777777" w:rsidR="009D2B59" w:rsidRPr="009D2B59" w:rsidRDefault="009D2B59" w:rsidP="001532A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Do realizacji umowy, w tym podpisania protokołu, o którym mowa w ust. 1, Zamawiający wyznacza Dyrektora Biura Ochrony Ministerstwa Sprawiedliwości lub osobę przez niego upoważnioną.</w:t>
      </w:r>
    </w:p>
    <w:p w14:paraId="19C47AD9" w14:textId="1C3C48F3" w:rsidR="00E51510" w:rsidRDefault="00E51510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 w:type="page"/>
      </w:r>
    </w:p>
    <w:p w14:paraId="4FC75231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1A986A3" w14:textId="77777777" w:rsidR="009D2B59" w:rsidRPr="009D2B59" w:rsidRDefault="009D2B59" w:rsidP="00921536">
      <w:pPr>
        <w:autoSpaceDE w:val="0"/>
        <w:autoSpaceDN w:val="0"/>
        <w:adjustRightInd w:val="0"/>
        <w:spacing w:after="0" w:line="240" w:lineRule="auto"/>
        <w:ind w:left="426" w:hanging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14:paraId="7F9EF0B4" w14:textId="6D3F6797" w:rsidR="009D2B59" w:rsidRPr="009D2B59" w:rsidRDefault="009D2B59" w:rsidP="001532A1">
      <w:pPr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Strony ustaliły faktyczne wynagrodzenie za wykonanie przedmiotu umowy w wysokości równej sumie poniższych</w:t>
      </w:r>
      <w:r w:rsidR="00E51510"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elementów: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a)</w:t>
      </w:r>
      <w:r w:rsidR="0001081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usługa hotelowa:</w:t>
      </w:r>
    </w:p>
    <w:p w14:paraId="0F853343" w14:textId="154AA79A" w:rsidR="009D2B59" w:rsidRPr="009D2B59" w:rsidRDefault="00010818" w:rsidP="00E51510">
      <w:pPr>
        <w:autoSpaceDE w:val="0"/>
        <w:autoSpaceDN w:val="0"/>
        <w:adjustRightInd w:val="0"/>
        <w:spacing w:after="0" w:line="240" w:lineRule="auto"/>
        <w:ind w:left="73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>usług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a</w:t>
      </w: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hotelow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a</w:t>
      </w:r>
      <w:r w:rsidRPr="00FF177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 łączną cenę </w:t>
      </w:r>
      <w:r w:rsidRPr="00FF1775">
        <w:rPr>
          <w:rFonts w:ascii="Arial" w:eastAsia="Times New Roman" w:hAnsi="Arial" w:cs="Arial"/>
          <w:sz w:val="20"/>
          <w:szCs w:val="20"/>
          <w:lang w:eastAsia="pl-PL"/>
        </w:rPr>
        <w:t>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……………………….</w:t>
      </w:r>
      <w:r w:rsidRPr="000108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zgodnie z z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ałącznik</w:t>
      </w:r>
      <w:r>
        <w:rPr>
          <w:rFonts w:ascii="Arial" w:eastAsia="Times New Roman" w:hAnsi="Arial" w:cs="Arial"/>
          <w:sz w:val="20"/>
          <w:szCs w:val="20"/>
          <w:lang w:eastAsia="pl-PL"/>
        </w:rPr>
        <w:t>iem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nr 3 „Zestawienie cen” i faktycznej ilości osób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.</w:t>
      </w:r>
      <w:r w:rsidR="009D2B59"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zastrzeżeniem § 3 ust. 2, </w:t>
      </w:r>
    </w:p>
    <w:p w14:paraId="040C4D36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ab/>
        <w:t>usługa gastronomiczna:</w:t>
      </w:r>
    </w:p>
    <w:p w14:paraId="66FAC91C" w14:textId="3C9F3871" w:rsidR="009D2B59" w:rsidRPr="009D2B59" w:rsidRDefault="00010818" w:rsidP="001532A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 łączną cenę brutto ……………………..</w:t>
      </w:r>
      <w:r w:rsidR="009D2B59" w:rsidRPr="009D2B59">
        <w:rPr>
          <w:rFonts w:ascii="Arial" w:eastAsia="Times New Roman" w:hAnsi="Arial" w:cs="Arial"/>
          <w:sz w:val="20"/>
          <w:szCs w:val="20"/>
          <w:lang w:eastAsia="pl-PL"/>
        </w:rPr>
        <w:t>za usługę gastronomiczną wskazanych w Załączniku nr 3 „Zestawienie cen” i faktycznej ilości osób, z zastrzeżeniem § 3 ust. 2,</w:t>
      </w:r>
    </w:p>
    <w:p w14:paraId="75D3F264" w14:textId="534A4670" w:rsidR="009D2B59" w:rsidRPr="009D2B59" w:rsidRDefault="009D2B59" w:rsidP="00E51510">
      <w:pPr>
        <w:widowControl w:val="0"/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c) cena ryczałtowa brutto z tytułu realizacji usługi konferencyjnej (zapewnienie sali konferencyjnej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z wyposażeniem i obsługą techniczną przez cały okres pobytu):  …………………………………….. zł</w:t>
      </w:r>
      <w:r w:rsidR="00E515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 w:rsidR="00E51510">
        <w:rPr>
          <w:rFonts w:ascii="Arial" w:eastAsia="Times New Roman" w:hAnsi="Arial" w:cs="Arial"/>
          <w:sz w:val="20"/>
          <w:szCs w:val="20"/>
          <w:lang w:eastAsia="pl-PL"/>
        </w:rPr>
        <w:t> z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łotych:…..……………………………………………………………………………………),</w:t>
      </w:r>
    </w:p>
    <w:p w14:paraId="5F06CDA7" w14:textId="77777777" w:rsidR="009D2B59" w:rsidRPr="009D2B59" w:rsidRDefault="009D2B59" w:rsidP="001532A1">
      <w:pPr>
        <w:widowControl w:val="0"/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d)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ab/>
        <w:t>cena ryczałtowa brutto z tytułu realizacji usługi transportowej: …………………………………….. zł</w:t>
      </w:r>
    </w:p>
    <w:p w14:paraId="230C6C17" w14:textId="77777777" w:rsidR="009D2B59" w:rsidRPr="009D2B59" w:rsidRDefault="009D2B59" w:rsidP="001532A1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(słownie złotych:…..………………………………………………………………………………………),</w:t>
      </w:r>
    </w:p>
    <w:p w14:paraId="2E9B81D4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ab/>
        <w:t>Ceny jednostkowe za poszczególne usługi określone w Załączniku nr 3 są cenami ryczałtowymi brutto.</w:t>
      </w:r>
    </w:p>
    <w:p w14:paraId="1ED062D5" w14:textId="51544CAD" w:rsidR="009D2B59" w:rsidRPr="009D2B59" w:rsidRDefault="009D2B59" w:rsidP="001532A1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D2B59">
        <w:rPr>
          <w:rFonts w:ascii="Arial" w:eastAsia="Times New Roman" w:hAnsi="Arial" w:cs="Arial"/>
          <w:sz w:val="20"/>
          <w:szCs w:val="20"/>
        </w:rPr>
        <w:t>„Wynagrodzenie ustalone zgodnie z ust. 1 nie może być wyższe niż ……………………… (słownie złotych: …………………………………………………….) brutto, w tym podatek VAT i obejmuje wszelkie koszty Wykonawcy związane z realizacją przedmiotu umowy, w tym podatki oraz wszelkie należności publicznoprawne,  koszty związane z: zapewnieniem całodobowej ochrony obiektu, opłatą miejscową, sprzątaniem, wynajęciem środków transportu z kierowcami, a także obsługą sali konferencyjnej, zapewnieniem serwisu kawowego, przygotowaniem posiłków i zapewnieniem produktów do ich przygotowania, ubezpieczeniem w trakcie pobytu uczestników szkolenia w obiekcie, jak również w</w:t>
      </w:r>
      <w:r w:rsidR="00E51510">
        <w:rPr>
          <w:rFonts w:ascii="Arial" w:eastAsia="Times New Roman" w:hAnsi="Arial" w:cs="Arial"/>
          <w:sz w:val="20"/>
          <w:szCs w:val="20"/>
        </w:rPr>
        <w:t> </w:t>
      </w:r>
      <w:r w:rsidRPr="009D2B59">
        <w:rPr>
          <w:rFonts w:ascii="Arial" w:eastAsia="Times New Roman" w:hAnsi="Arial" w:cs="Arial"/>
          <w:sz w:val="20"/>
          <w:szCs w:val="20"/>
        </w:rPr>
        <w:t>czasie transportu.”</w:t>
      </w:r>
    </w:p>
    <w:p w14:paraId="3B6C3D6D" w14:textId="77777777" w:rsidR="009D2B59" w:rsidRPr="009D2B59" w:rsidRDefault="009D2B59" w:rsidP="001532A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Zamawiający zapłaci Wykonawcy wynagrodzenie ustalone zgodnie z ust. 1 po protokolarnym potwierdzeniu należytego wykonania przedmiotu umowy (w tym potwierdzającym faktyczną ilość uczestników szkolenia), w terminie do 30 dni od daty dostarczenia prawidłowo wystawionej faktury do siedziby Zamawiającego, przelewem na konto Wykonawcy wskazane w fakturze.</w:t>
      </w:r>
    </w:p>
    <w:p w14:paraId="427D5357" w14:textId="77777777" w:rsidR="009D2B59" w:rsidRPr="009D2B59" w:rsidRDefault="009D2B59" w:rsidP="001532A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Za dzień zapłaty uznaje się datę dokonania polecenia przelewu przez Zamawiającego.</w:t>
      </w:r>
    </w:p>
    <w:p w14:paraId="5CF31B27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5658C3E" w14:textId="77777777" w:rsidR="009D2B59" w:rsidRPr="009D2B59" w:rsidRDefault="009D2B59" w:rsidP="00921536">
      <w:pPr>
        <w:tabs>
          <w:tab w:val="center" w:pos="4876"/>
          <w:tab w:val="left" w:pos="6868"/>
        </w:tabs>
        <w:autoSpaceDE w:val="0"/>
        <w:autoSpaceDN w:val="0"/>
        <w:adjustRightInd w:val="0"/>
        <w:spacing w:after="0" w:line="240" w:lineRule="auto"/>
        <w:ind w:left="426" w:hanging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14:paraId="53C22800" w14:textId="77777777" w:rsidR="009D2B59" w:rsidRPr="009D2B59" w:rsidRDefault="009D2B59" w:rsidP="001532A1">
      <w:pPr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Strony Umowy zobowiązują się do współdziałania, mającego na celu należyte wykonanie przedmiotu umowy.</w:t>
      </w:r>
    </w:p>
    <w:p w14:paraId="5A855D0B" w14:textId="77777777" w:rsidR="009D2B59" w:rsidRPr="009D2B59" w:rsidRDefault="009D2B59" w:rsidP="001532A1">
      <w:pPr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Osoby wyznaczone do współdziałania w ramach realizacji Umowy:</w:t>
      </w:r>
    </w:p>
    <w:p w14:paraId="494F4F0E" w14:textId="77777777" w:rsidR="009D2B59" w:rsidRPr="009D2B59" w:rsidRDefault="009D2B59" w:rsidP="001532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ze strony Zamawiającego</w:t>
      </w:r>
    </w:p>
    <w:p w14:paraId="0298A0AF" w14:textId="77777777" w:rsidR="009D2B59" w:rsidRPr="009D2B59" w:rsidRDefault="009D2B59" w:rsidP="00E515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590FD3" w14:textId="77777777" w:rsidR="009D2B59" w:rsidRPr="009D2B59" w:rsidRDefault="009D2B59" w:rsidP="001532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ze strony Wykonawcy</w:t>
      </w:r>
    </w:p>
    <w:p w14:paraId="57C0D89C" w14:textId="1EBF98DA" w:rsidR="009D2B59" w:rsidRPr="009D2B59" w:rsidRDefault="009D2B59" w:rsidP="00E515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E51510">
        <w:rPr>
          <w:rFonts w:ascii="Arial" w:eastAsia="Times New Roman" w:hAnsi="Arial" w:cs="Arial"/>
          <w:bCs/>
          <w:sz w:val="20"/>
          <w:szCs w:val="20"/>
          <w:lang w:eastAsia="pl-PL"/>
        </w:rPr>
        <w:t>……………..….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</w:p>
    <w:p w14:paraId="1C42CA0A" w14:textId="0978ADBB" w:rsidR="009D2B59" w:rsidRPr="009D2B59" w:rsidRDefault="009D2B59" w:rsidP="00E515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1510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………</w:t>
      </w:r>
    </w:p>
    <w:p w14:paraId="494DB4A7" w14:textId="77777777" w:rsidR="009D2B59" w:rsidRPr="009D2B59" w:rsidRDefault="009D2B59" w:rsidP="001532A1">
      <w:pPr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Zmiana osób wyznaczonych do merytorycznego współdziałania, o których mowa w ust. 2, może nastąpić poprzez pisemne powiadomienie drugiej Strony Umowy.</w:t>
      </w:r>
    </w:p>
    <w:p w14:paraId="45184E66" w14:textId="77777777" w:rsidR="009D2B59" w:rsidRPr="009D2B59" w:rsidRDefault="009D2B59" w:rsidP="001532A1">
      <w:pPr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nie ponosi odpowiedzialności za szkody wyrządzone przez uczestników biorących udział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szkoleniu.</w:t>
      </w:r>
    </w:p>
    <w:p w14:paraId="50846FD4" w14:textId="77777777" w:rsidR="009D2B59" w:rsidRPr="009D2B59" w:rsidRDefault="009D2B59" w:rsidP="001532A1">
      <w:pPr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Zamawiający zobowiązuje się do współpracy mającej na celu pomoc w ustaleniu sprawcy wyrządzenia szkody.</w:t>
      </w:r>
    </w:p>
    <w:p w14:paraId="03C2EA84" w14:textId="77777777" w:rsidR="009D2B59" w:rsidRPr="009D2B59" w:rsidRDefault="009D2B59" w:rsidP="001532A1">
      <w:pPr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 podpisaniu Umowy wszelkie informacje (harmonogram szkolenia, menu, rozmieszczenie pokoi, oświadczenia, wnioski, zawiadomienia oraz pozostałe informacje) przekazywane są przez strony wyłącznie w formie pisemnej (listownie, pocztą kurierską, faksem, osobiście) lub elektronicznej.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przypadku otrzymania każdego z dokumentów każda ze stron może zażądać potwierdzenie faktu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ich otrzymania.</w:t>
      </w:r>
    </w:p>
    <w:p w14:paraId="67AB7CE7" w14:textId="3B215DC5" w:rsidR="009D2B59" w:rsidRPr="009D2B59" w:rsidRDefault="009D2B59" w:rsidP="001532A1">
      <w:pPr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 moment dostarczenia jakiegokolwiek dokumentu/materiału Zamawiającemu przyjmuje się moment wpływu danego dokumentu/materiału do biura podawczego Ministerstwa Sprawiedliwości w budynku przy Al. Ujazdowskich 11, 00-950 Warszawa, lub moment uzyskania potwierdzenia odbioru w</w:t>
      </w:r>
      <w:r w:rsidR="00E5151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przypadku dokumentów/materiałów przekazywanych za pośrednictwem faksu lub poczty elektronicznej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br/>
        <w:t>(w sytuacjach, gdy dostarczenie dokumentów/materiałów drogą faksową i/lub elektroniczną jest dopuszczone przez Zamawiającego) przy czym Wykonawca nie komunikuje się w zakresie realizacji Umowy z Zamawiającym poza dniami tygodnia od poniedziałku do piątku w godzinach 8</w:t>
      </w:r>
      <w:r w:rsidRPr="009D2B59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15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–16</w:t>
      </w:r>
      <w:r w:rsidRPr="009D2B59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15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. Numer faksu oraz adresy poczty elektronicznej zostały wskazane w § 12 ust. 2 Umowy.</w:t>
      </w:r>
    </w:p>
    <w:p w14:paraId="38E3978A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E395902" w14:textId="77777777" w:rsidR="009D2B59" w:rsidRPr="009D2B59" w:rsidRDefault="009D2B59" w:rsidP="00921536">
      <w:pPr>
        <w:autoSpaceDE w:val="0"/>
        <w:autoSpaceDN w:val="0"/>
        <w:adjustRightInd w:val="0"/>
        <w:spacing w:after="0" w:line="240" w:lineRule="auto"/>
        <w:ind w:left="426" w:hanging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14:paraId="49186D54" w14:textId="77777777" w:rsidR="009D2B59" w:rsidRPr="009D2B59" w:rsidRDefault="009D2B59" w:rsidP="00723217">
      <w:pPr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Wszelkie zmiany niniejszej Umowy wymagają formy pisemnej pod rygorem nieważności z wyjątkiem zmiany danych, o których mowa w § 12 ust. 2.</w:t>
      </w:r>
    </w:p>
    <w:p w14:paraId="492713EB" w14:textId="77777777" w:rsidR="009D2B59" w:rsidRPr="009D2B59" w:rsidRDefault="009D2B59" w:rsidP="007232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97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Zamawiający przewiduje możliwość dokonania następujących zmian niniejszej Umowy:</w:t>
      </w:r>
    </w:p>
    <w:p w14:paraId="7B34077E" w14:textId="77777777" w:rsidR="009D2B59" w:rsidRPr="009D2B59" w:rsidRDefault="009D2B59" w:rsidP="001532A1">
      <w:pPr>
        <w:numPr>
          <w:ilvl w:val="0"/>
          <w:numId w:val="33"/>
        </w:numPr>
        <w:tabs>
          <w:tab w:val="num" w:pos="45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 zakresie zmiany terminu szkolenia, o którym mowa w § 4 ust. 1-2, wyłącznie z przyczyn leżących po stronie Zamawiającego,</w:t>
      </w:r>
    </w:p>
    <w:p w14:paraId="161066E9" w14:textId="24511FFE" w:rsidR="009D2B59" w:rsidRPr="009D2B59" w:rsidRDefault="009D2B59" w:rsidP="001532A1">
      <w:pPr>
        <w:numPr>
          <w:ilvl w:val="0"/>
          <w:numId w:val="33"/>
        </w:numPr>
        <w:tabs>
          <w:tab w:val="num" w:pos="453"/>
          <w:tab w:val="left" w:pos="54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 zakresie zmiany Hotelu w przypadku niemożliwości wykonania przez Wykonawcę usługi z</w:t>
      </w:r>
      <w:r w:rsidR="00E515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powodu działania siły wyższej bądź zdarzeń takich jak pożar Hotelu, pod warunkiem, że</w:t>
      </w:r>
      <w:r w:rsidR="00E515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zaproponowany inny Hotel spełni wszystkie warunki wykonania usługi określone w Umowie, a</w:t>
      </w:r>
      <w:r w:rsidR="00E515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usługi będą świadczone w takim samym lub wyższym standardzie,</w:t>
      </w:r>
    </w:p>
    <w:p w14:paraId="0E48AF1F" w14:textId="7B267F61" w:rsidR="009D2B59" w:rsidRPr="009D2B59" w:rsidRDefault="009D2B59" w:rsidP="001532A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Zmiany Umowy określone w ust. 2 nie będą skutkowały zmianą wynagrodzenia określonego w § 11 ust. </w:t>
      </w:r>
      <w:r w:rsidR="00D917A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, ani naliczeniem kar umownych.</w:t>
      </w:r>
    </w:p>
    <w:p w14:paraId="1572EDC3" w14:textId="77777777" w:rsidR="009D2B59" w:rsidRPr="009D2B59" w:rsidRDefault="009D2B59" w:rsidP="001532A1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Zamawiający zapłaci Wykonawcy wynagrodzenie tylko za faktycznie wykonane usługi.</w:t>
      </w:r>
    </w:p>
    <w:p w14:paraId="75181FD6" w14:textId="77777777" w:rsidR="009D2B59" w:rsidRPr="009D2B59" w:rsidRDefault="009D2B59" w:rsidP="001532A1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 razie zaistnienia istotnej zmiany okoliczności powodującej, że wykonanie Umowy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nie leży w interesie publicznym (czego nie można było przewidzieć w chwili jej zawarcia), Zamawiający może od Umowy odstąpić w terminie do 30 dni od powzięcia wiadomości o tych okolicznościach.</w:t>
      </w:r>
    </w:p>
    <w:p w14:paraId="398A5851" w14:textId="6A3F6CF1" w:rsidR="009D2B59" w:rsidRDefault="009D2B59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E4336C4" w14:textId="77777777" w:rsidR="00F13862" w:rsidRPr="009D2B59" w:rsidRDefault="00F13862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6AF3C5" w14:textId="77777777" w:rsidR="009D2B59" w:rsidRPr="009D2B59" w:rsidRDefault="009D2B59" w:rsidP="007232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14</w:t>
      </w:r>
    </w:p>
    <w:p w14:paraId="211685F7" w14:textId="01725D68" w:rsidR="009D2B59" w:rsidRPr="009D2B59" w:rsidRDefault="009D2B59" w:rsidP="001532A1">
      <w:pPr>
        <w:numPr>
          <w:ilvl w:val="0"/>
          <w:numId w:val="2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Zamawiającemu przysługuje prawo do naliczenia kary umownej w wysokości 10%</w:t>
      </w:r>
      <w:r w:rsidRPr="009D2B5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wynagrodzenia określonego w § 11 ust. </w:t>
      </w:r>
      <w:r w:rsidR="003D3BD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za odstąpienie Wykonawcy od Umowy albo w przypadku odstąpienia Zamawiającego od Umowy z przyczyn leżących po stronie Wykonawcy, bądź w przypadku niewykonania Umowy przez Wykonawcę.</w:t>
      </w:r>
    </w:p>
    <w:p w14:paraId="781E0D73" w14:textId="77777777" w:rsidR="009D2B59" w:rsidRPr="009D2B59" w:rsidRDefault="009D2B59" w:rsidP="001532A1">
      <w:pPr>
        <w:numPr>
          <w:ilvl w:val="0"/>
          <w:numId w:val="2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</w:rPr>
        <w:t>Zamawiający może odstąpić od Umowy ze skutkiem natychmiastowym w przypadku, gdy:</w:t>
      </w:r>
    </w:p>
    <w:p w14:paraId="33F6E1E0" w14:textId="77777777" w:rsidR="009D2B59" w:rsidRPr="009D2B59" w:rsidRDefault="009D2B59" w:rsidP="001532A1">
      <w:pPr>
        <w:numPr>
          <w:ilvl w:val="0"/>
          <w:numId w:val="28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 nie przystąpił do wykonania Umowy w terminie określonym w § 4 ust. 1 lub w terminie ustalonym zgodnie z § 13 ust. 2 pkt 1);</w:t>
      </w:r>
    </w:p>
    <w:p w14:paraId="214413D6" w14:textId="46EF0398" w:rsidR="009D2B59" w:rsidRPr="009D2B59" w:rsidRDefault="009D2B59" w:rsidP="001532A1">
      <w:pPr>
        <w:numPr>
          <w:ilvl w:val="0"/>
          <w:numId w:val="28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Wykonawca, pomimo pisemnego wezwania ze strony Zamawiającego, określającego termin usunięcia stwierdzonych naruszeń, nie wykonuje Umowy zgodnie z warunkami umownymi lub w</w:t>
      </w:r>
      <w:r w:rsidR="006C7FA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rażący sposób zaniedbuje lub narusza zobowiązania umowne;</w:t>
      </w:r>
    </w:p>
    <w:p w14:paraId="4BB9BAD4" w14:textId="77777777" w:rsidR="009D2B59" w:rsidRPr="009D2B59" w:rsidRDefault="009D2B59" w:rsidP="001532A1">
      <w:pPr>
        <w:numPr>
          <w:ilvl w:val="0"/>
          <w:numId w:val="28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Wykonawca przystąpił do likwidacji swojej firmy, z wyjątkiem likwidacji przeprowadzanej w celu przekształcenia lub restrukturyzacji;</w:t>
      </w:r>
    </w:p>
    <w:p w14:paraId="2F4138CC" w14:textId="77777777" w:rsidR="009D2B59" w:rsidRPr="009D2B59" w:rsidRDefault="009D2B59" w:rsidP="001532A1">
      <w:pPr>
        <w:numPr>
          <w:ilvl w:val="0"/>
          <w:numId w:val="28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Wykonawca powierzył wykonanie Umowy osobie trzeciej niezgodnie z oświadczeniem złożonym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w ofercie.</w:t>
      </w:r>
    </w:p>
    <w:p w14:paraId="742CC585" w14:textId="77777777" w:rsidR="009D2B59" w:rsidRPr="009D2B59" w:rsidRDefault="009D2B59" w:rsidP="001532A1">
      <w:pPr>
        <w:numPr>
          <w:ilvl w:val="0"/>
          <w:numId w:val="2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 celu skorzystania z prawa odstąpienia od Umowy, Zamawiający zawiadomi na piśmie Wykonawcę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terminie do 14 dni od dnia powzięcia informacji stanowiącej podstawę odstąpienia od Umowy (ust. 2). </w:t>
      </w:r>
    </w:p>
    <w:p w14:paraId="74A2703B" w14:textId="1A70CD9F" w:rsidR="009D2B59" w:rsidRPr="009D2B59" w:rsidRDefault="009D2B59" w:rsidP="001532A1">
      <w:pPr>
        <w:numPr>
          <w:ilvl w:val="0"/>
          <w:numId w:val="2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nienależytego wykonania Umowy, czyli wykonaniu przedmiotu umowy niezgodnie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z wymaganiami określonymi w Umowie, Opisie Przedmiotu Zamówienia lub Ogłoszeniu w</w:t>
      </w:r>
      <w:r w:rsidR="00E5151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postepowaniu nr BF-II.3710.5.2020, a w szczególności prowadzenia prac remontowych lub budowlanych w obiekcie, nie zapewnienia należytego poziomu obsługi w zakresie usługi gastronomicznej (np. brak obsługi kelnerskiej podczas oficjalnej kolacji ), zakwaterowania (np. brak pełnego węzła </w:t>
      </w:r>
      <w:proofErr w:type="spellStart"/>
      <w:r w:rsidRPr="009D2B59">
        <w:rPr>
          <w:rFonts w:ascii="Arial" w:eastAsia="Times New Roman" w:hAnsi="Arial" w:cs="Arial"/>
          <w:sz w:val="20"/>
          <w:szCs w:val="20"/>
          <w:lang w:eastAsia="pl-PL"/>
        </w:rPr>
        <w:t>higieniczno</w:t>
      </w:r>
      <w:proofErr w:type="spellEnd"/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 – sanitarnego w pokoju) oraz przygotowania sali konferencyjnej (np. zakłócenia ze strony osób, nie biorących udziału w szkoleniu), niezależnie od wykonania Umowy, Wykonawca zapłaci Zamawiającemu karę umowną w wysokości 2% wynagrodzenia określonego w</w:t>
      </w:r>
      <w:r w:rsidR="006C7FA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6C7FA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11 ust. </w:t>
      </w:r>
      <w:r w:rsidR="003D3BD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 za każdy stwierdzony przypadek nienależytego wykonania Umowy.</w:t>
      </w:r>
    </w:p>
    <w:p w14:paraId="16B87D73" w14:textId="77777777" w:rsidR="009D2B59" w:rsidRPr="009D2B59" w:rsidRDefault="009D2B59" w:rsidP="001532A1">
      <w:pPr>
        <w:numPr>
          <w:ilvl w:val="0"/>
          <w:numId w:val="2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Zastrzeżone kary umowne nie wyłączają możliwości dochodzenia na zasadach ogólnych odszkodowania przenoszącego wysokość kar umownych.</w:t>
      </w:r>
    </w:p>
    <w:p w14:paraId="3EB15B8D" w14:textId="77777777" w:rsidR="009D2B59" w:rsidRPr="009D2B59" w:rsidRDefault="009D2B59" w:rsidP="001532A1">
      <w:pPr>
        <w:numPr>
          <w:ilvl w:val="0"/>
          <w:numId w:val="2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Kary umowne przewidziane w niniejszej Umowie mogą zostać potrącone przez Zamawiającego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br/>
        <w:t>z wynagrodzenia Wykonawcy.</w:t>
      </w:r>
    </w:p>
    <w:p w14:paraId="3C1AFBEF" w14:textId="77777777" w:rsidR="00427356" w:rsidRPr="00427356" w:rsidRDefault="00427356" w:rsidP="00427356">
      <w:pPr>
        <w:pStyle w:val="Style5"/>
        <w:widowControl/>
        <w:numPr>
          <w:ilvl w:val="0"/>
          <w:numId w:val="27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do zapłaty kar umownych określonych w załączniku na 5 - Umowa </w:t>
      </w:r>
      <w:r>
        <w:rPr>
          <w:rFonts w:ascii="Arial" w:hAnsi="Arial" w:cs="Arial"/>
          <w:sz w:val="20"/>
          <w:szCs w:val="20"/>
        </w:rPr>
        <w:br/>
      </w:r>
      <w:r w:rsidRPr="00427356">
        <w:rPr>
          <w:rFonts w:ascii="Arial" w:hAnsi="Arial" w:cs="Arial"/>
          <w:sz w:val="20"/>
          <w:szCs w:val="20"/>
        </w:rPr>
        <w:t>o</w:t>
      </w:r>
      <w:r w:rsidRPr="004273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7356">
        <w:rPr>
          <w:rStyle w:val="FontStyle13"/>
          <w:rFonts w:ascii="Arial" w:hAnsi="Arial" w:cs="Arial"/>
          <w:b w:val="0"/>
          <w:bCs w:val="0"/>
          <w:sz w:val="20"/>
          <w:szCs w:val="20"/>
        </w:rPr>
        <w:t>powierzenie przetwarzania danych osobowych za naruszenie określonych w tej umowie zasad przetwarzania powierzonych danych osobowych.</w:t>
      </w:r>
    </w:p>
    <w:p w14:paraId="76193829" w14:textId="24AAA081" w:rsidR="001275FF" w:rsidRDefault="001275FF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0DC2AF6" w14:textId="5968FEC0" w:rsidR="00427356" w:rsidRDefault="00427356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C01EE5B" w14:textId="77777777" w:rsidR="00427356" w:rsidRPr="009D2B59" w:rsidRDefault="00427356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ED4081A" w14:textId="77777777" w:rsidR="009D2B59" w:rsidRPr="009D2B59" w:rsidRDefault="009D2B59" w:rsidP="007232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15</w:t>
      </w:r>
    </w:p>
    <w:p w14:paraId="774785CA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ab/>
        <w:t>Bez uprzedniej, pisemnej zgody Zamawiającego, Wykonawca nie może przenieść na osobę trzecią wierzytelności wynikających z niniejszej Umowy, ani regulować ich w drodze kompensaty.</w:t>
      </w:r>
    </w:p>
    <w:p w14:paraId="0DE48701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Wymienione w Umowie załączniki stanowią jej integralną część. </w:t>
      </w:r>
    </w:p>
    <w:p w14:paraId="131BE524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Wszelkie spory, jakie mogą wyniknąć w związku z realizacją niniejszej Umowy będą rozstrzygane przez sądy powszechne właściwe miejscowo dla siedziby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Zamawiającego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325D43" w14:textId="33941868" w:rsidR="009D2B59" w:rsidRDefault="009D2B59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37929A4" w14:textId="77777777" w:rsidR="00F13862" w:rsidRPr="009D2B59" w:rsidRDefault="00F13862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7309C3F" w14:textId="77777777" w:rsidR="009D2B59" w:rsidRPr="009D2B59" w:rsidRDefault="009D2B59" w:rsidP="007232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16</w:t>
      </w:r>
    </w:p>
    <w:p w14:paraId="3EE6EC9C" w14:textId="77777777" w:rsidR="009D2B59" w:rsidRPr="009D2B59" w:rsidRDefault="009D2B59" w:rsidP="001532A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egzemplarze dla Zamawiającego, jeden dla Wykonawcy.</w:t>
      </w:r>
    </w:p>
    <w:p w14:paraId="3C1000B4" w14:textId="77777777" w:rsidR="009D2B59" w:rsidRPr="009D2B59" w:rsidRDefault="009D2B59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CF7BFAC" w14:textId="77777777" w:rsidR="009D2B59" w:rsidRPr="009D2B59" w:rsidRDefault="009D2B59" w:rsidP="001532A1">
      <w:pPr>
        <w:numPr>
          <w:ilvl w:val="0"/>
          <w:numId w:val="43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Załącznik nr 1 - Opis Przedmiotu Zamówienia</w:t>
      </w:r>
    </w:p>
    <w:p w14:paraId="578111DC" w14:textId="77777777" w:rsidR="009D2B59" w:rsidRPr="009D2B59" w:rsidRDefault="009D2B59" w:rsidP="001532A1">
      <w:pPr>
        <w:numPr>
          <w:ilvl w:val="0"/>
          <w:numId w:val="43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Załącznik nr 2 - Protokół odbioru</w:t>
      </w:r>
    </w:p>
    <w:p w14:paraId="0D96FFBD" w14:textId="77777777" w:rsidR="009D2B59" w:rsidRPr="009D2B59" w:rsidRDefault="009D2B59" w:rsidP="001532A1">
      <w:pPr>
        <w:numPr>
          <w:ilvl w:val="0"/>
          <w:numId w:val="43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Załącznik nr 3 - Zestawienie cen</w:t>
      </w:r>
    </w:p>
    <w:p w14:paraId="74DDAED4" w14:textId="77777777" w:rsidR="009D2B59" w:rsidRPr="009D2B59" w:rsidRDefault="009D2B59" w:rsidP="001532A1">
      <w:pPr>
        <w:numPr>
          <w:ilvl w:val="0"/>
          <w:numId w:val="43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Załącznik nr 4 - Plan szkolenia</w:t>
      </w:r>
    </w:p>
    <w:p w14:paraId="7788EB8E" w14:textId="24E687B3" w:rsidR="009D2B59" w:rsidRPr="009D2B59" w:rsidRDefault="009D2B59" w:rsidP="001532A1">
      <w:pPr>
        <w:numPr>
          <w:ilvl w:val="0"/>
          <w:numId w:val="43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Załącznik nr 5 -</w:t>
      </w:r>
      <w:r w:rsidR="006C7F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Umowa o powierzenie przetwarzania danych osobowych</w:t>
      </w:r>
    </w:p>
    <w:p w14:paraId="5AC1A031" w14:textId="77777777" w:rsidR="009D2B59" w:rsidRPr="009D2B59" w:rsidRDefault="009D2B59" w:rsidP="001532A1">
      <w:pPr>
        <w:numPr>
          <w:ilvl w:val="0"/>
          <w:numId w:val="43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Cs/>
          <w:sz w:val="20"/>
          <w:szCs w:val="20"/>
          <w:lang w:eastAsia="pl-PL"/>
        </w:rPr>
        <w:t>Załącznik nr 6 -  Wzór upoważnienia do przetwarzania danych osobowych</w:t>
      </w:r>
    </w:p>
    <w:p w14:paraId="512B7082" w14:textId="77777777" w:rsidR="009D2B59" w:rsidRPr="009D2B59" w:rsidRDefault="009D2B59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A881CF9" w14:textId="35F5EE8B" w:rsidR="009D2B59" w:rsidRDefault="009D2B59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6CD0949" w14:textId="72EA1799" w:rsidR="006F2EC6" w:rsidRDefault="006F2EC6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9983FDF" w14:textId="00D70816" w:rsidR="006F2EC6" w:rsidRDefault="006F2EC6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5DDEB3" w14:textId="30356766" w:rsidR="006F2EC6" w:rsidRDefault="006F2EC6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CC885A" w14:textId="4097A56F" w:rsidR="006F2EC6" w:rsidRPr="006F2EC6" w:rsidRDefault="006F2EC6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B26AC5" w14:textId="77B9E0E8" w:rsidR="006F2EC6" w:rsidRPr="006F2EC6" w:rsidRDefault="006F2EC6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2EC6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6F2EC6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</w:p>
    <w:p w14:paraId="4C0D0859" w14:textId="77777777" w:rsidR="006F2EC6" w:rsidRPr="009D2B59" w:rsidRDefault="006F2EC6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CC2598" w14:textId="77777777" w:rsidR="009D2B59" w:rsidRPr="009D2B59" w:rsidRDefault="009D2B59" w:rsidP="001532A1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</w:t>
      </w:r>
      <w:r w:rsidRPr="009D2B59">
        <w:rPr>
          <w:rFonts w:ascii="Arial" w:eastAsia="Times New Roman" w:hAnsi="Arial" w:cs="Arial"/>
          <w:b/>
          <w:sz w:val="20"/>
          <w:szCs w:val="20"/>
          <w:lang w:eastAsia="pl-PL"/>
        </w:rPr>
        <w:t>Ą</w:t>
      </w: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CY</w:t>
      </w:r>
      <w:r w:rsidRPr="009D2B5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WYKONAWCA</w:t>
      </w:r>
    </w:p>
    <w:p w14:paraId="0CCB0759" w14:textId="77777777" w:rsidR="009D2B59" w:rsidRPr="009D2B59" w:rsidRDefault="009D2B59" w:rsidP="001532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3E58D9D" w14:textId="77777777" w:rsidR="009D2B59" w:rsidRPr="009D2B59" w:rsidRDefault="009D2B59" w:rsidP="001532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876A749" w14:textId="77777777" w:rsidR="009D2B59" w:rsidRPr="009D2B59" w:rsidRDefault="009D2B59" w:rsidP="001532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AFC80E5" w14:textId="77777777" w:rsidR="009D2B59" w:rsidRPr="009D2B59" w:rsidRDefault="009D2B59" w:rsidP="001532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3E9C841" w14:textId="77777777" w:rsidR="009D2B59" w:rsidRPr="009D2B59" w:rsidRDefault="009D2B59" w:rsidP="001532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AB43136" w14:textId="77777777" w:rsidR="009D2B59" w:rsidRPr="009D2B59" w:rsidRDefault="009D2B59" w:rsidP="001532A1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5FAFBDC5" w14:textId="77777777" w:rsidR="00B41EA7" w:rsidRDefault="009D2B59" w:rsidP="001532A1">
      <w:pPr>
        <w:autoSpaceDE w:val="0"/>
        <w:autoSpaceDN w:val="0"/>
        <w:adjustRightInd w:val="0"/>
        <w:spacing w:after="0" w:line="274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D2B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 w:type="page"/>
      </w:r>
      <w:bookmarkStart w:id="10" w:name="_Hlk32495050"/>
    </w:p>
    <w:p w14:paraId="2A07A273" w14:textId="08E3C575" w:rsidR="00B41EA7" w:rsidRPr="0031433E" w:rsidRDefault="00B41EA7" w:rsidP="006C7FAA">
      <w:pPr>
        <w:autoSpaceDE w:val="0"/>
        <w:autoSpaceDN w:val="0"/>
        <w:adjustRightInd w:val="0"/>
        <w:spacing w:after="0" w:line="274" w:lineRule="exact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31433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ab/>
      </w:r>
      <w:r w:rsidRPr="0031433E">
        <w:rPr>
          <w:rFonts w:ascii="Arial" w:hAnsi="Arial" w:cs="Arial"/>
          <w:i/>
          <w:iCs/>
          <w:sz w:val="18"/>
          <w:szCs w:val="20"/>
          <w:lang w:eastAsia="ar-SA"/>
        </w:rPr>
        <w:t>Załącznik nr 1 do Umowy nr …………../20, z dnia ……....2020</w:t>
      </w:r>
    </w:p>
    <w:p w14:paraId="7933C506" w14:textId="77777777" w:rsidR="00B41EA7" w:rsidRDefault="00B41EA7" w:rsidP="001532A1">
      <w:pPr>
        <w:autoSpaceDE w:val="0"/>
        <w:autoSpaceDN w:val="0"/>
        <w:adjustRightInd w:val="0"/>
        <w:spacing w:after="0" w:line="274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2169543" w14:textId="77777777" w:rsidR="00F13862" w:rsidRDefault="00F13862" w:rsidP="001532A1">
      <w:pPr>
        <w:autoSpaceDE w:val="0"/>
        <w:autoSpaceDN w:val="0"/>
        <w:adjustRightInd w:val="0"/>
        <w:spacing w:after="0" w:line="274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D00E38C" w14:textId="251AD97F" w:rsidR="00B41EA7" w:rsidRDefault="00F13862" w:rsidP="001532A1">
      <w:pPr>
        <w:autoSpaceDE w:val="0"/>
        <w:autoSpaceDN w:val="0"/>
        <w:adjustRightInd w:val="0"/>
        <w:spacing w:after="0" w:line="274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3855778" wp14:editId="7F702BB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29051" cy="618630"/>
            <wp:effectExtent l="0" t="0" r="508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051" cy="61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277A4" w14:textId="7361F033" w:rsidR="00B41EA7" w:rsidRPr="00B41EA7" w:rsidRDefault="00F13862" w:rsidP="00F13862">
      <w:pPr>
        <w:tabs>
          <w:tab w:val="left" w:pos="2010"/>
          <w:tab w:val="center" w:pos="4677"/>
        </w:tabs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B41EA7"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Przedmiotu Zamówienia</w:t>
      </w:r>
    </w:p>
    <w:p w14:paraId="05A49337" w14:textId="062649FB" w:rsidR="00B41EA7" w:rsidRDefault="00B41EA7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BE596E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5B06725" w14:textId="77777777" w:rsidR="00B41EA7" w:rsidRPr="00B41EA7" w:rsidRDefault="00B41EA7" w:rsidP="006C7FAA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 nadana zamówieniu przez Zamawiającego. Przedmiot zamówienia:</w:t>
      </w:r>
    </w:p>
    <w:p w14:paraId="44CC744F" w14:textId="5B38280F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Obsługa szkolenia obronnego dla dyrektorów sądów apelacyjnych i dyrektorów sądów okręgowych. pn. „Zapewnienie usługi hotelowej, gastronomicznej, konferencyjnej i transportowej”.</w:t>
      </w:r>
    </w:p>
    <w:p w14:paraId="7296C5A0" w14:textId="77777777" w:rsidR="00B41EA7" w:rsidRPr="00B41EA7" w:rsidRDefault="00B41EA7" w:rsidP="006C7FAA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Standard hotelu.</w:t>
      </w:r>
    </w:p>
    <w:p w14:paraId="1D287D8B" w14:textId="220104A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Zamawiane usługi świadczone są w hotelu  posiadającym decyzje o zaszeregowaniu do rodzaju – hotel oraz nadaniu kategorii co najmniej hotelu trzygwiazdkowego, zgodnie z uregulowaniami zawartymi w</w:t>
      </w:r>
      <w:r w:rsidR="006C7FAA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rozporządzeniu Ministra Gospodarki i Pracy z dnia 19 sierpnia 2004 r. </w:t>
      </w:r>
      <w:r w:rsidRPr="00B41EA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 sprawie obiektów hotelarskich i</w:t>
      </w:r>
      <w:r w:rsidR="006C7FAA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innych obiektów, w których są świadczone usługi hotelarskie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(Dz.U. z 2017 r. poz. 2166).</w:t>
      </w:r>
    </w:p>
    <w:p w14:paraId="3564FF0F" w14:textId="77777777" w:rsidR="00B41EA7" w:rsidRPr="00B41EA7" w:rsidRDefault="00B41EA7" w:rsidP="001532A1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1134" w:hanging="113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wykonania zamówienia:</w:t>
      </w:r>
    </w:p>
    <w:p w14:paraId="7E99B9D0" w14:textId="77777777" w:rsidR="00B41EA7" w:rsidRPr="00B41EA7" w:rsidRDefault="00B41EA7" w:rsidP="001532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 31 marca do 3 kwietnia 2020 r.</w:t>
      </w:r>
    </w:p>
    <w:p w14:paraId="6A7A58D2" w14:textId="77777777" w:rsidR="00B41EA7" w:rsidRPr="00B41EA7" w:rsidRDefault="00B41EA7" w:rsidP="001532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(od zakwaterowania i kolacji w dniu 31 marca do śniadania i wykwaterowania w dniu 3 kwietnia)</w:t>
      </w:r>
    </w:p>
    <w:p w14:paraId="72AE5EA8" w14:textId="77777777" w:rsidR="00B41EA7" w:rsidRPr="00B41EA7" w:rsidRDefault="00B41EA7" w:rsidP="001532A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usługa konferencyjna – w drugim (1 kwietnia), trzecim (2 kwietnia) i czwartym dniu szkolenia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br/>
        <w:t>(3 kwietnia);</w:t>
      </w:r>
    </w:p>
    <w:p w14:paraId="2672423A" w14:textId="77777777" w:rsidR="00B41EA7" w:rsidRPr="00B41EA7" w:rsidRDefault="00B41EA7" w:rsidP="001532A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usługa hotelowa – we wszystkich dniach szkolenia (3 doby);</w:t>
      </w:r>
    </w:p>
    <w:p w14:paraId="086373D4" w14:textId="77777777" w:rsidR="00B41EA7" w:rsidRPr="00B41EA7" w:rsidRDefault="00B41EA7" w:rsidP="001532A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usługa restauracyjna – we wszystkich dniach szkolenia;</w:t>
      </w:r>
    </w:p>
    <w:p w14:paraId="6A5F4DCD" w14:textId="77777777" w:rsidR="00B41EA7" w:rsidRPr="00B41EA7" w:rsidRDefault="00B41EA7" w:rsidP="001532A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usługa transportowa – w trzecim dniu szkolenia (2 kwietnia).</w:t>
      </w:r>
    </w:p>
    <w:p w14:paraId="65389DBE" w14:textId="77777777" w:rsidR="00B41EA7" w:rsidRPr="00B41EA7" w:rsidRDefault="00B41EA7" w:rsidP="001532A1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1134" w:hanging="113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Liczba uczestników</w:t>
      </w:r>
    </w:p>
    <w:p w14:paraId="48086DEC" w14:textId="77777777" w:rsidR="00B41EA7" w:rsidRPr="00B41EA7" w:rsidRDefault="00B41EA7" w:rsidP="001532A1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przewiduje realizację szkolenia dla maksymalnie </w:t>
      </w: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 osób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</w:p>
    <w:p w14:paraId="066DBFCB" w14:textId="39BBB131" w:rsidR="00B41EA7" w:rsidRPr="00B41EA7" w:rsidRDefault="00B41EA7" w:rsidP="001532A1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Zamawiający zastrzega sobie prawo do zmniejszenia liczby uczestników szkolenia nie więcej niż</w:t>
      </w:r>
      <w:r w:rsidR="006C7FAA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="006C7FAA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683C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10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osób, co spowoduje odpowiednie zmniejszenie liczby noclegów, posiłków, miejsc parkingowych itd.</w:t>
      </w:r>
    </w:p>
    <w:p w14:paraId="3B63860B" w14:textId="77777777" w:rsidR="00B41EA7" w:rsidRPr="00B41EA7" w:rsidRDefault="00B41EA7" w:rsidP="001532A1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Usługa konferencyjna.</w:t>
      </w:r>
    </w:p>
    <w:p w14:paraId="741A2FC8" w14:textId="735528DD" w:rsidR="00B41EA7" w:rsidRPr="00B41EA7" w:rsidRDefault="00B41EA7" w:rsidP="001532A1">
      <w:pPr>
        <w:numPr>
          <w:ilvl w:val="0"/>
          <w:numId w:val="45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 drugim dniu szkolenia (1 kwietnia) od śniadania do kolacji; w trzecim dniu szkolenia (2 kwietnia)</w:t>
      </w:r>
      <w:r w:rsidR="006C7F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od obiadu do kolacji; w czwartym dniu szkolenia (3 kwietnia) od śniadania do wykwaterowania z serwisem kawowy – wg Planu szkolenia.</w:t>
      </w:r>
    </w:p>
    <w:p w14:paraId="2BA7F90E" w14:textId="77777777" w:rsidR="00B41EA7" w:rsidRPr="00B41EA7" w:rsidRDefault="00B41EA7" w:rsidP="001532A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Wymagania ogólne:</w:t>
      </w:r>
    </w:p>
    <w:p w14:paraId="660A490D" w14:textId="77777777" w:rsidR="00B41EA7" w:rsidRPr="00B41EA7" w:rsidRDefault="00B41EA7" w:rsidP="001532A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powierzchnia sali zapewniająca swobodne miejsca do siedzenia i pisania dla co najmniej 70 osób, minimum 120 m</w:t>
      </w:r>
      <w:r w:rsidRPr="00B41EA7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2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33A1760E" w14:textId="77777777" w:rsidR="00B41EA7" w:rsidRPr="00B41EA7" w:rsidRDefault="00B41EA7" w:rsidP="001532A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sala konferencyjna bez barier architektonicznych ograniczających widoczność;</w:t>
      </w:r>
    </w:p>
    <w:p w14:paraId="543AB400" w14:textId="77777777" w:rsidR="00B41EA7" w:rsidRPr="00B41EA7" w:rsidRDefault="00B41EA7" w:rsidP="001532A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personel zapewniający obsługę techniczną sali konferencyjnej w zakresie wymaganym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br/>
        <w:t>do sprawnego i bezawaryjnego działania znajdującego się w niej sprzętu, dostępny dla uczestników szkolenia co najmniej 30 minut przed rozpoczęciem obrad i w trakcie obrad, aż do ich zakończenia            w danym dniu;</w:t>
      </w:r>
    </w:p>
    <w:p w14:paraId="6B1857B0" w14:textId="00B46860" w:rsidR="00B41EA7" w:rsidRPr="00B41EA7" w:rsidRDefault="00B41EA7" w:rsidP="001532A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podczas szkoleń warunki zgodne z przepisami bezpieczeństwa i higieny pracy (wymóg dotyczy w</w:t>
      </w:r>
      <w:r w:rsidR="006C7FAA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szczególności wykorzystywanego sprzętu komputerowego, jak też pozostałego sprzętu, powierzchni sali, oświetlenia oraz wymiany powietrza)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1FE8E62A" w14:textId="77777777" w:rsidR="00B41EA7" w:rsidRPr="00B41EA7" w:rsidRDefault="00B41EA7" w:rsidP="001532A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Wykonawca dba o czystość sali, poprawne ustawienia krzeseł i stolików przed rozpoczęciem szkolenia,</w:t>
      </w:r>
    </w:p>
    <w:p w14:paraId="44D28A09" w14:textId="77777777" w:rsidR="00B41EA7" w:rsidRPr="00B41EA7" w:rsidRDefault="00B41EA7" w:rsidP="001532A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usytuowanie sali w sposób umożliwiający przeprowadzenie szkoleniu bez zakłóceń ze strony innych osób, nie biorących udziału w szkoleniu, a także bez zakłóceń spowodowanych czynnikami zewnętrznymi (hałas).</w:t>
      </w:r>
    </w:p>
    <w:p w14:paraId="5C065EA0" w14:textId="77777777" w:rsidR="00B41EA7" w:rsidRPr="00B41EA7" w:rsidRDefault="00B41EA7" w:rsidP="001532A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Sala umożliwia ustawienie krzeseł w rzędach lub „w podkowę” (kształt litery „U”)</w:t>
      </w:r>
      <w:r w:rsidRPr="00B41E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wraz ze stołem prezydialnym; wykonawca zapewnia aranżację sali zgodnie z wymogami określonymi każdorazowo przez Zamawiającego tj. ustawienie stołu prezydialnego oraz stołów i krzeseł;</w:t>
      </w:r>
    </w:p>
    <w:p w14:paraId="7B68F46B" w14:textId="77777777" w:rsidR="00B41EA7" w:rsidRPr="00B41EA7" w:rsidRDefault="00B41EA7" w:rsidP="001532A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Wyposażenie sali konferencyjnej:</w:t>
      </w:r>
    </w:p>
    <w:p w14:paraId="047593FA" w14:textId="3C119757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stoły i krzesła dla każdego z uczestników szkolenia (nie dopuszcza się krzeseł z pulpitami);</w:t>
      </w:r>
    </w:p>
    <w:p w14:paraId="2DBA8EE6" w14:textId="19C6BEF3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co najmniej 3 mikrofony bezprzewodowe, w tym 1 na stojaku, nagłośnienie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6908E66B" w14:textId="6111F56F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komputer podłączony do projektora multimedialnego wraz z ekranem projekcyjnym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157C810C" w14:textId="1D36BD1F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możliwość podłączenia komputera prowadzącego szkolenie do projektora multimedialnego Wykonawcy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646F6B98" w14:textId="4DCB8994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możliwość podłączenia do gniazda zasilającego urządzeń multimedialnych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17F95F0" w14:textId="77777777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wskaźnik laserowy, </w:t>
      </w:r>
    </w:p>
    <w:p w14:paraId="36A7EB5C" w14:textId="49D7E4EC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możliwość podłączenia laptopów do zasilania oraz swobodny dostęp do </w:t>
      </w:r>
      <w:proofErr w:type="spellStart"/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internetu</w:t>
      </w:r>
      <w:proofErr w:type="spellEnd"/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każdego miejsca w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sali dla każdego z uczestników szkolenia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62FCF3B9" w14:textId="3D13C73F" w:rsidR="00B41EA7" w:rsidRPr="00B41EA7" w:rsidRDefault="00B41EA7" w:rsidP="001532A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sala klimatyzowana</w:t>
      </w:r>
      <w:r w:rsidRPr="00B41E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z możliwością zaciemnienia i zapewnienia oświetlenia sztucznego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D1EEF1A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6C78BB1" w14:textId="77777777" w:rsidR="00B41EA7" w:rsidRPr="00B41EA7" w:rsidRDefault="00B41EA7" w:rsidP="001532A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Oznaczenie dojścia do sali: Informacja „Szkolenie obronne” ze wskazaniem nr sali, piętra, skrzydła hotelu, budynku i kierunku dojścia;</w:t>
      </w:r>
    </w:p>
    <w:p w14:paraId="7046D792" w14:textId="77777777" w:rsidR="00B41EA7" w:rsidRPr="00B41EA7" w:rsidRDefault="00B41EA7" w:rsidP="001532A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informacja umieszczona na stojaku informacyjnym, ekranie, banerze, w gablocie, tabliczce informacyjnej lub innym ogólnodostępnym i widocznym nośniku informacji;</w:t>
      </w:r>
    </w:p>
    <w:p w14:paraId="68C8E6CF" w14:textId="77777777" w:rsidR="00B41EA7" w:rsidRPr="00B41EA7" w:rsidRDefault="00B41EA7" w:rsidP="001532A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informacja umieszczona w recepcji hotelu oraz przed salą.</w:t>
      </w:r>
    </w:p>
    <w:p w14:paraId="7E4B8D41" w14:textId="77777777" w:rsidR="00B41EA7" w:rsidRPr="00B41EA7" w:rsidRDefault="00B41EA7" w:rsidP="00E01C00">
      <w:pPr>
        <w:numPr>
          <w:ilvl w:val="0"/>
          <w:numId w:val="44"/>
        </w:num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Usługa gastronomiczna.</w:t>
      </w:r>
    </w:p>
    <w:p w14:paraId="3376F2B2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zapewnia:</w:t>
      </w:r>
    </w:p>
    <w:p w14:paraId="754968B5" w14:textId="77777777" w:rsidR="00B41EA7" w:rsidRPr="00B41EA7" w:rsidRDefault="00B41EA7" w:rsidP="001532A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Śniadanie w drugim, trzecim i czwartym dniu szkolenia (1, 2 i 3 kwietnia):</w:t>
      </w:r>
    </w:p>
    <w:p w14:paraId="1C42E3FD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przystawka na gorąco, co najmniej 120 g na osobę (minimum 4 propozycje), wędliny, sery, sałatki lub świeże warzywa, ryby, dżemy, pieczywo białe i ciemne, owoce, kawa, herbata, soki, woda mineralna.</w:t>
      </w:r>
    </w:p>
    <w:p w14:paraId="4D311AAE" w14:textId="77777777" w:rsidR="00B41EA7" w:rsidRPr="00B41EA7" w:rsidRDefault="00B41EA7" w:rsidP="001532A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Obiad w drugim i trzecim dniu szkolenia (1 i 2 kwietnia):</w:t>
      </w:r>
    </w:p>
    <w:p w14:paraId="6FD960C5" w14:textId="394FBE4A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przystawka, zupa – co najmniej 200 g na osobę, 2 różne gorące dania główne do wyboru (w tym: 1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danie wegetariańskie i 1 danie mięsne; łącznie co najmniej 150g na osobę), zestaw surówek lub warzywa gotowane – co najmniej </w:t>
      </w:r>
      <w:smartTag w:uri="urn:schemas-microsoft-com:office:smarttags" w:element="metricconverter">
        <w:smartTagPr>
          <w:attr w:name="ProductID" w:val="150 g"/>
        </w:smartTagPr>
        <w:r w:rsidRPr="00B41EA7">
          <w:rPr>
            <w:rFonts w:ascii="Arial" w:eastAsia="Times New Roman" w:hAnsi="Arial" w:cs="Arial"/>
            <w:bCs/>
            <w:sz w:val="20"/>
            <w:szCs w:val="20"/>
            <w:lang w:eastAsia="pl-PL"/>
          </w:rPr>
          <w:t>150 g</w:t>
        </w:r>
      </w:smartTag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osobę, porcja</w:t>
      </w:r>
      <w:r w:rsidRPr="00B41EA7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ziemniaków lub frytek / makaronu / ryżu / kaszy – co najmniej </w:t>
      </w:r>
      <w:smartTag w:uri="urn:schemas-microsoft-com:office:smarttags" w:element="metricconverter">
        <w:smartTagPr>
          <w:attr w:name="ProductID" w:val="200 g"/>
        </w:smartTagPr>
        <w:r w:rsidRPr="00B41EA7">
          <w:rPr>
            <w:rFonts w:ascii="Arial" w:eastAsia="Times New Roman" w:hAnsi="Arial" w:cs="Arial"/>
            <w:bCs/>
            <w:sz w:val="20"/>
            <w:szCs w:val="20"/>
            <w:lang w:eastAsia="pl-PL"/>
          </w:rPr>
          <w:t>200 g</w:t>
        </w:r>
      </w:smartTag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osobę, kawa, herbata, woda mineralna</w:t>
      </w:r>
      <w:r w:rsidRPr="00B41EA7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gazowana i niegazowana.</w:t>
      </w:r>
    </w:p>
    <w:p w14:paraId="0162646D" w14:textId="77777777" w:rsidR="00B41EA7" w:rsidRPr="00B41EA7" w:rsidRDefault="00B41EA7" w:rsidP="001532A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Kolacja w pierwszym i trzecim dniu szkolenia (31 marca  i 2 kwietnia):</w:t>
      </w:r>
    </w:p>
    <w:p w14:paraId="36B34AA4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przystawka na gorąco, co najmniej 120 g na osobę (minimum 4 propozycje), wędliny, sery, sałatki lub warzywa świeże, ryby, dżemy, pieczywo białe i ciemne, owoce, kawa, herbata, soki, woda mineralna.</w:t>
      </w:r>
    </w:p>
    <w:p w14:paraId="17435364" w14:textId="77777777" w:rsidR="00B41EA7" w:rsidRPr="00B41EA7" w:rsidRDefault="00B41EA7" w:rsidP="001532A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Kolacja w drugim dniu szkolenia (1 kwietnia): </w:t>
      </w:r>
    </w:p>
    <w:p w14:paraId="0CE2F228" w14:textId="77777777" w:rsidR="00B41EA7" w:rsidRPr="00B41EA7" w:rsidRDefault="00B41EA7" w:rsidP="001532A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podczas kolacji zapewniona obsługa kelnerska, przystawki na stołach (w tym 1 wegetariańska, łącznie co najmniej 100g na osobę), zupa (co najmniej 0,2 l na osobę), danie główne (łącznie co najmniej 150g na osobę), deser (co najmniej 200g na osobę) wędliny, sery, sałatki lub warzywa świeże, ryby, pieczywo białe i ciemne, owoce, kawa, herbata, naturalne soki owocowe (min. 2 rodzaje, co najmniej 1,2 l na osobę; mogą być serwowane z dyspensera ze schładzaczem lub w butelkach 0,3l), woda mineralna.</w:t>
      </w:r>
    </w:p>
    <w:p w14:paraId="79709F4D" w14:textId="7B234E66" w:rsidR="00B41EA7" w:rsidRPr="00B41EA7" w:rsidRDefault="00B41EA7" w:rsidP="001532A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Serwis kawowy w dniach szkolenia z przerwą kawową (wg Planu szkolenia</w:t>
      </w:r>
      <w:r w:rsidR="009D4D7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D4D72">
        <w:rPr>
          <w:noProof/>
        </w:rPr>
        <w:t xml:space="preserve">- </w:t>
      </w:r>
      <w:r w:rsidR="009D4D72" w:rsidRPr="009D4D72">
        <w:rPr>
          <w:rFonts w:ascii="Arial" w:hAnsi="Arial" w:cs="Arial"/>
          <w:noProof/>
          <w:sz w:val="20"/>
          <w:szCs w:val="20"/>
        </w:rPr>
        <w:t>załącznik nr 4 do Umowy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) – czynny od 0,5 godz. przed rozpoczęciem szkolenia, uzupełniany na bieżąco, serwowany w pobliżu sali konferencyjnej.</w:t>
      </w:r>
    </w:p>
    <w:p w14:paraId="709C44B5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Serwis kawowy składa się z co najmniej: </w:t>
      </w:r>
    </w:p>
    <w:p w14:paraId="3604B7C9" w14:textId="230655BE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świeżo parzonej kawy</w:t>
      </w:r>
      <w:r w:rsidRPr="00B41E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z ekspresu ciśnieniowego, wyboru herbat, mleka do kawy, śmietanki, cytryn w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plastrach, cukru, wody mineralnej gazowanej i niegazowanej, naturalnych soków owocowych, (min. 2 rodzaje, mogą być serwowane z dyspensera ze schładzaczem lub w butelkach 0,3l), ciasta domowego (co najmniej 300 g na osobę), owoce.</w:t>
      </w:r>
    </w:p>
    <w:p w14:paraId="6E0B6060" w14:textId="77777777" w:rsidR="00B41EA7" w:rsidRPr="00B41EA7" w:rsidRDefault="00B41EA7" w:rsidP="001532A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zapewnia oznaczenie dań.</w:t>
      </w:r>
    </w:p>
    <w:p w14:paraId="457D3238" w14:textId="77777777" w:rsidR="00B41EA7" w:rsidRPr="00B41EA7" w:rsidRDefault="00B41EA7" w:rsidP="001532A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Wykonawca uzgodni z Zamawiającym menu nie później niż na 5 dni przed rozpoczęciem szkolenia.</w:t>
      </w:r>
    </w:p>
    <w:p w14:paraId="6EFC652F" w14:textId="2DDAF339" w:rsidR="00B41EA7" w:rsidRPr="00B41EA7" w:rsidRDefault="00B41EA7" w:rsidP="001532A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Godziny serwowania posiłków zostały określone w planie szkolenia. W przypadku przesunięć w trakcie trwania szkolenia, Wykonawca zostanie poinformowany przez Zamawiającego</w:t>
      </w:r>
      <w:r w:rsidR="00E01C0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o zmienionych godzinach serwowania posiłków.</w:t>
      </w:r>
    </w:p>
    <w:p w14:paraId="63C2A9EB" w14:textId="77777777" w:rsidR="00B41EA7" w:rsidRPr="00B41EA7" w:rsidRDefault="00B41EA7" w:rsidP="00E01C00">
      <w:pPr>
        <w:numPr>
          <w:ilvl w:val="0"/>
          <w:numId w:val="4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Godzina serwowania obiadu i rozpoczęcia kolacji, co do zasady, będzie zgodna z godziną wyznaczoną w agendzie konferencji. W przypadku przesunięć w agendzie w trakcie trwania konferencji, godzina obiadu i kolacji także zostanie przesunięta, o czym Wykonawca zostanie poinformowany przez Zamawiającego.</w:t>
      </w:r>
    </w:p>
    <w:p w14:paraId="3DFD814D" w14:textId="77777777" w:rsidR="00B41EA7" w:rsidRPr="00B41EA7" w:rsidRDefault="00B41EA7" w:rsidP="00E01C00">
      <w:pPr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Usługa hotelowa.</w:t>
      </w:r>
    </w:p>
    <w:p w14:paraId="41563426" w14:textId="77777777" w:rsidR="00B41EA7" w:rsidRPr="00B41EA7" w:rsidRDefault="00B41EA7" w:rsidP="00E01C00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Nocleg świadczony w następujący sposób:</w:t>
      </w:r>
    </w:p>
    <w:p w14:paraId="231B7318" w14:textId="77777777" w:rsidR="00B41EA7" w:rsidRPr="00B41EA7" w:rsidRDefault="00B41EA7" w:rsidP="001532A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31 marca 2020 r. dzień przyjazdu uczestników szkolenia – pierwszy dzień szkolenia i pierwsza doba,</w:t>
      </w:r>
    </w:p>
    <w:p w14:paraId="6F1B18A9" w14:textId="77777777" w:rsidR="00B41EA7" w:rsidRPr="00B41EA7" w:rsidRDefault="00B41EA7" w:rsidP="001532A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1 kwietnia 2020 r. drugi dzień szkolenia i druga doba,</w:t>
      </w:r>
    </w:p>
    <w:p w14:paraId="7D8E0D64" w14:textId="77777777" w:rsidR="00B41EA7" w:rsidRPr="00B41EA7" w:rsidRDefault="00B41EA7" w:rsidP="001532A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2 kwietnia 2020 r. trzeci dzień szkolenia i trzecia doba,</w:t>
      </w:r>
    </w:p>
    <w:p w14:paraId="4DA4BB39" w14:textId="77777777" w:rsidR="00B41EA7" w:rsidRPr="00B41EA7" w:rsidRDefault="00B41EA7" w:rsidP="001532A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3 kwietnia 2020 r. czwarty dzień szkolenia i wyjazd uczestników szkolenia – bez noclegu.</w:t>
      </w:r>
    </w:p>
    <w:p w14:paraId="43AF6A53" w14:textId="77777777" w:rsidR="00B41EA7" w:rsidRPr="00B41EA7" w:rsidRDefault="00B41EA7" w:rsidP="001532A1">
      <w:pPr>
        <w:numPr>
          <w:ilvl w:val="0"/>
          <w:numId w:val="49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zapewnia zakwaterowanie, pobyt i nocleg dla 70 osób w następujących pokojach:</w:t>
      </w:r>
    </w:p>
    <w:p w14:paraId="3B8ECC37" w14:textId="77777777" w:rsidR="00B41EA7" w:rsidRPr="00B41EA7" w:rsidRDefault="00B41EA7" w:rsidP="001532A1">
      <w:pPr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2 apartamenty;</w:t>
      </w:r>
    </w:p>
    <w:p w14:paraId="703D408E" w14:textId="77777777" w:rsidR="00B41EA7" w:rsidRPr="00B41EA7" w:rsidRDefault="00B41EA7" w:rsidP="001532A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68 pokoi jednoosobowych;</w:t>
      </w:r>
    </w:p>
    <w:p w14:paraId="78E27AF9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Zamawiający dopuszcza możliwość zakwaterowania uczestników w pokojach dwuosobowych lub większych do pojedynczego wykorzystania.</w:t>
      </w:r>
    </w:p>
    <w:p w14:paraId="2394982C" w14:textId="15CEA5D5" w:rsidR="00B41EA7" w:rsidRPr="00B41EA7" w:rsidRDefault="00B41EA7" w:rsidP="001532A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Zakwaterowanie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uczestników szkolenia w pierwszym dniu szkolenia (31 marca) od godziny 16</w:t>
      </w:r>
      <w:r w:rsidRPr="00B41EA7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00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Wykwaterowanie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czwartego dnia szkolenia (3 kwietnia) do godziny 1</w:t>
      </w:r>
      <w:r w:rsidR="009B7817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Pr="00B41EA7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00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69E9140" w14:textId="65F2BEB1" w:rsidR="00B41EA7" w:rsidRPr="00B41EA7" w:rsidRDefault="00B41EA7" w:rsidP="001532A1">
      <w:pPr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Zaproponowany hotel powinien zapewniać wysoką jakość usług hotelarskich, w szczególności w</w:t>
      </w:r>
      <w:r w:rsidR="009B7817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odniesieniu do czystości całego obiektu wraz z infrastrukturą towarzyszącą i poszczególnych pokoi, stanu technicznego budynku, stopnia zużycia elementów wyposażenia pokoi oraz zgodności wyposażenia w zależności od kategorii obiektu z rozporządzeniem Ministra Gospodarki i Pracy z dnia 19 sierpnia2004 r. </w:t>
      </w:r>
      <w:r w:rsidRPr="00B41EA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 sprawie obiektów hotelarskich i innych obiektów, w których są świadczone usługi hotelarskie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(Dz.U. z 2017 r. poz. 2166).</w:t>
      </w:r>
    </w:p>
    <w:p w14:paraId="5C36FFBE" w14:textId="77777777" w:rsidR="00B41EA7" w:rsidRPr="00B41EA7" w:rsidRDefault="00B41EA7" w:rsidP="001532A1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Jeżeli hotel składa się z części zmodernizowanej (po remoncie) lub nowej oraz części   niezmodernizowanej, Wykonawca w pierwszej kolejności zapewni nocleg w części zmodernizowanej lub nowej.</w:t>
      </w:r>
    </w:p>
    <w:p w14:paraId="44FDFE68" w14:textId="77777777" w:rsidR="00B41EA7" w:rsidRPr="00B41EA7" w:rsidRDefault="00B41EA7" w:rsidP="001532A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zapewnia parking strzeżony lub dozorowany dla uczestników szkolenia przynajmniej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na 1 autokar i 10 samochodów osobowych. </w:t>
      </w:r>
    </w:p>
    <w:p w14:paraId="5F15A236" w14:textId="77777777" w:rsidR="00B41EA7" w:rsidRPr="00B41EA7" w:rsidRDefault="00B41EA7" w:rsidP="001532A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Zamawiający zastrzega sobie prawo do zmniejszenia liczby miejsc parkingowych.</w:t>
      </w:r>
    </w:p>
    <w:p w14:paraId="5BFCE7ED" w14:textId="77777777" w:rsidR="00B41EA7" w:rsidRPr="00B41EA7" w:rsidRDefault="00B41EA7" w:rsidP="001532A1">
      <w:pPr>
        <w:numPr>
          <w:ilvl w:val="0"/>
          <w:numId w:val="44"/>
        </w:num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Usługa transportowa.</w:t>
      </w:r>
    </w:p>
    <w:p w14:paraId="105A6809" w14:textId="570127C8" w:rsidR="00B41EA7" w:rsidRPr="00B41EA7" w:rsidRDefault="00B41EA7" w:rsidP="00153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Usługa transportowa dla 60 osób w trzecim dniu szkolenia (2 kwietnia). Wyjazd po śniadaniu. Przejazd z</w:t>
      </w:r>
      <w:r w:rsidR="009B7817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hotelu do Akademii Marynarki Wojennej, 81-127 Gdynia,  ul. Śmidowicza 69. Powrót do hotelu na obiad. </w:t>
      </w:r>
    </w:p>
    <w:p w14:paraId="7755DB30" w14:textId="11B07354" w:rsidR="00B41EA7" w:rsidRPr="009969C3" w:rsidRDefault="00B41EA7" w:rsidP="00153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969C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Środki transportu np. autokary zapewnione przez Wykonawcę powinny: </w:t>
      </w:r>
    </w:p>
    <w:p w14:paraId="33C6A9F0" w14:textId="77777777" w:rsidR="00B41EA7" w:rsidRPr="00B41EA7" w:rsidRDefault="00B41EA7" w:rsidP="001532A1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spełniać wymogi techniczne i bezpieczeństwa przewozu, zgodne z obowiązującymi przepisami </w:t>
      </w:r>
    </w:p>
    <w:p w14:paraId="67722C6F" w14:textId="77777777" w:rsidR="00B41EA7" w:rsidRPr="00B41EA7" w:rsidRDefault="00B41EA7" w:rsidP="001532A1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być w należytym stanie czystości. </w:t>
      </w:r>
    </w:p>
    <w:p w14:paraId="221F8CC5" w14:textId="171F87BA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Kierowca jest zobowiązany do posiadania wszystkich ważnych i aktualnych dokumentów pojazdu oraz dokumentu uprawniającego go do kierowania pojazdem w odpowiedniej kategorii. Kierowca powinien być w stanie psychofizycznym pozwalającym mu na bezpiecznie kierowanie pojazdem. W przypadku awarii autokarów, uniemożliwiającej wykonanie zleconego przewozu, Wykonawca zobowiązuje się niezwłocznie,</w:t>
      </w:r>
      <w:r w:rsidR="009B781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tzn. w czasie zapewniającym terminową realizacje zleconej usługi transportowej, podstawić pojazd zastępczy o co najmniej tym samym standardzie. Wszelkie koszty z tym związane pokrywa Wykonawca.</w:t>
      </w:r>
    </w:p>
    <w:p w14:paraId="2F68315E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B3AA7C8" w14:textId="77777777" w:rsidR="00B41EA7" w:rsidRPr="00B41EA7" w:rsidRDefault="00B41EA7" w:rsidP="001532A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Ogólne warunki dotyczące współpracy i komunikowania się Zamawiającego</w:t>
      </w:r>
    </w:p>
    <w:p w14:paraId="24438C2F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z Wykonawcą.</w:t>
      </w:r>
    </w:p>
    <w:p w14:paraId="4E65A976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1. Po podpisaniu Umowy wszelkie informacje (Plan szkolenia, menu, rozmieszczenie pokoi, oświadczenia, wnioski, zawiadomienia oraz pozostałe informacje) przekazywane są przez strony wyłącznie w formie pisemnej (listownie, pocztą kurierską, faksem, osobiście) lub elektronicznej. W przypadku otrzymania każdego z dokumentów każda ze stron może zażądać potwierdzenie faktu ich otrzymania.</w:t>
      </w:r>
    </w:p>
    <w:p w14:paraId="2FA44ED3" w14:textId="627DB1AC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2. Wykonawca w złożonej ofercie wskazuje szczegółowe dane teleadresowe (adres do  korespondencji, telefony, faks, e-mail, itp.).</w:t>
      </w:r>
    </w:p>
    <w:p w14:paraId="4D70C0B4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14:paraId="799DA13D" w14:textId="26717F61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Za moment dostarczenia jakiegokolwiek dokumentu/materiału Zamawiającemu przyjmuje się moment wpływu danego dokumentu/materiału do biura podawczego Ministerstwa Sprawiedliwości w budynku przy Al. Ujazdowskich 11, 00-950 Warszawa, lub moment uzyskania potwierdzenia odbioru w przypadku dokumentów/materiałów przekazywanych za pośrednictwem faksu lub poczty elektronicznej (w</w:t>
      </w:r>
      <w:r w:rsidR="009B7817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sytuacjach, gdy dostarczenie dokumentów/materiałów drogą faksową i/lub elektroniczną jest dopuszczone przez Zamawiającego) przy czym Wykonawca nie komunikuje się w zakresie realizacji Umowy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Zamawiającym poza dniami tygodnia od poniedziałku do piątku w godzinach 8</w:t>
      </w:r>
      <w:r w:rsidRPr="00B41EA7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15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–16</w:t>
      </w:r>
      <w:r w:rsidRPr="00B41EA7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15</w:t>
      </w: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>. Numer faksu oraz adresy poczty elektronicznej zostały wskazane w § 11 ust. 2 Umowy.</w:t>
      </w:r>
    </w:p>
    <w:p w14:paraId="7B81CC6B" w14:textId="77777777" w:rsidR="00EA5A9C" w:rsidRDefault="00B41EA7" w:rsidP="001532A1">
      <w:pPr>
        <w:numPr>
          <w:ilvl w:val="0"/>
          <w:numId w:val="4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Wykonanie.</w:t>
      </w:r>
    </w:p>
    <w:p w14:paraId="35B40ED4" w14:textId="767EDA18" w:rsidR="00B41EA7" w:rsidRPr="00EA5A9C" w:rsidRDefault="00B41EA7" w:rsidP="001532A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A5A9C">
        <w:rPr>
          <w:rFonts w:ascii="Arial" w:eastAsia="Times New Roman" w:hAnsi="Arial" w:cs="Arial"/>
          <w:bCs/>
          <w:sz w:val="20"/>
          <w:szCs w:val="20"/>
          <w:lang w:eastAsia="pl-PL"/>
        </w:rPr>
        <w:t>Umowę uważa się za wykonaną po podpisaniu przez Zamawiającego protokołu odbioru. Protokół odbioru uwzględnia wyniki ankiety, jeśli takowa zostanie przeprowadzona wśród uczestników szkoleń.</w:t>
      </w:r>
    </w:p>
    <w:p w14:paraId="57A9A98A" w14:textId="77777777" w:rsidR="00B41EA7" w:rsidRPr="00B41EA7" w:rsidRDefault="00B41EA7" w:rsidP="001532A1">
      <w:pPr>
        <w:numPr>
          <w:ilvl w:val="0"/>
          <w:numId w:val="4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Zastrzeżenie.</w:t>
      </w:r>
    </w:p>
    <w:p w14:paraId="22D9FAC3" w14:textId="77777777" w:rsidR="00B41EA7" w:rsidRPr="00B41EA7" w:rsidRDefault="00B41EA7" w:rsidP="001532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1E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zapewnia świadczenie usługi konferencyjnej, hotelowej i gastronomicznej w tym samym hotelu. </w:t>
      </w:r>
    </w:p>
    <w:p w14:paraId="1F75C656" w14:textId="5D80A65D" w:rsidR="00F13862" w:rsidRDefault="00F13862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br w:type="page"/>
      </w:r>
    </w:p>
    <w:p w14:paraId="2B7B233D" w14:textId="2E03B2C1" w:rsidR="00B41EA7" w:rsidRDefault="00F13862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EED568D" wp14:editId="2440B4FD">
            <wp:simplePos x="900752" y="723331"/>
            <wp:positionH relativeFrom="margin">
              <wp:align>left</wp:align>
            </wp:positionH>
            <wp:positionV relativeFrom="margin">
              <wp:align>top</wp:align>
            </wp:positionV>
            <wp:extent cx="2524125" cy="733425"/>
            <wp:effectExtent l="0" t="0" r="9525" b="952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A730D" w14:textId="28FE5B95" w:rsidR="0006445F" w:rsidRPr="0006445F" w:rsidRDefault="0006445F" w:rsidP="009B7817">
      <w:pPr>
        <w:keepNext/>
        <w:spacing w:after="0" w:line="240" w:lineRule="auto"/>
        <w:jc w:val="right"/>
        <w:outlineLvl w:val="0"/>
        <w:rPr>
          <w:rFonts w:ascii="Arial" w:eastAsia="Calibri" w:hAnsi="Arial" w:cs="Arial"/>
          <w:i/>
          <w:sz w:val="20"/>
          <w:szCs w:val="20"/>
          <w:lang w:eastAsia="pl-PL"/>
        </w:rPr>
      </w:pPr>
      <w:bookmarkStart w:id="11" w:name="_Hlk32586945"/>
      <w:r w:rsidRPr="0006445F">
        <w:rPr>
          <w:rFonts w:ascii="Arial" w:eastAsia="Calibri" w:hAnsi="Arial" w:cs="Arial"/>
          <w:i/>
          <w:sz w:val="18"/>
          <w:szCs w:val="20"/>
          <w:lang w:eastAsia="pl-PL"/>
        </w:rPr>
        <w:t>Załącznik nr 2 do Umowy Nr………… /20 z dnia …………. 2020 r</w:t>
      </w:r>
      <w:r w:rsidRPr="0006445F">
        <w:rPr>
          <w:rFonts w:ascii="Arial" w:eastAsia="Calibri" w:hAnsi="Arial" w:cs="Arial"/>
          <w:i/>
          <w:sz w:val="20"/>
          <w:szCs w:val="20"/>
          <w:lang w:eastAsia="pl-PL"/>
        </w:rPr>
        <w:t xml:space="preserve">. </w:t>
      </w:r>
    </w:p>
    <w:bookmarkEnd w:id="11"/>
    <w:p w14:paraId="6C3C7643" w14:textId="77777777" w:rsidR="0006445F" w:rsidRPr="0006445F" w:rsidRDefault="0006445F" w:rsidP="001532A1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B7A76BB" w14:textId="77777777" w:rsidR="00F13862" w:rsidRDefault="00F13862" w:rsidP="00723217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0D946762" w14:textId="77777777" w:rsidR="00F13862" w:rsidRDefault="00F13862" w:rsidP="00723217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15591D0E" w14:textId="77777777" w:rsidR="00F13862" w:rsidRDefault="00F13862" w:rsidP="00723217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54394F51" w14:textId="77777777" w:rsidR="00F13862" w:rsidRDefault="00F13862" w:rsidP="00723217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6691DF8C" w14:textId="16BC6347" w:rsidR="0006445F" w:rsidRPr="0006445F" w:rsidRDefault="0006445F" w:rsidP="00723217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6445F">
        <w:rPr>
          <w:rFonts w:ascii="Arial" w:eastAsia="Calibri" w:hAnsi="Arial" w:cs="Arial"/>
          <w:b/>
          <w:bCs/>
          <w:sz w:val="20"/>
          <w:szCs w:val="20"/>
          <w:lang w:eastAsia="pl-PL"/>
        </w:rPr>
        <w:t>PROTOKÓŁ ODBIORU</w:t>
      </w:r>
    </w:p>
    <w:p w14:paraId="0539FDC4" w14:textId="77777777" w:rsidR="0006445F" w:rsidRPr="0006445F" w:rsidRDefault="0006445F" w:rsidP="001532A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C8FE01" w14:textId="77777777" w:rsidR="0006445F" w:rsidRPr="0006445F" w:rsidRDefault="0006445F" w:rsidP="001532A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C52FDF" w14:textId="77777777" w:rsidR="0006445F" w:rsidRPr="0006445F" w:rsidRDefault="0006445F" w:rsidP="001532A1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Protokół sporządzono w dniu ………………………………….… 2020 r.</w:t>
      </w:r>
    </w:p>
    <w:p w14:paraId="58CA711A" w14:textId="77777777" w:rsidR="0006445F" w:rsidRPr="0006445F" w:rsidRDefault="0006445F" w:rsidP="001532A1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Protokół potwierdza należyte wykonanie usługi organizacji szkolenia (usługa hotelowa, gastronomiczna, konferencyjna i transportowa)*.</w:t>
      </w:r>
    </w:p>
    <w:p w14:paraId="6961CC48" w14:textId="77777777" w:rsidR="0006445F" w:rsidRPr="0006445F" w:rsidRDefault="0006445F" w:rsidP="001532A1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Zamawiający stwierdza nienależyte wykonanie przedmiotu umowy w zakresie:*</w:t>
      </w:r>
    </w:p>
    <w:p w14:paraId="67E6DE30" w14:textId="77777777" w:rsidR="0006445F" w:rsidRPr="0006445F" w:rsidRDefault="0006445F" w:rsidP="001532A1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EE6D731" w14:textId="77777777" w:rsidR="0006445F" w:rsidRPr="0006445F" w:rsidRDefault="0006445F" w:rsidP="001532A1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8DA4107" w14:textId="77777777" w:rsidR="0006445F" w:rsidRPr="0006445F" w:rsidRDefault="0006445F" w:rsidP="001532A1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FD754D" w14:textId="77777777" w:rsidR="0006445F" w:rsidRPr="0006445F" w:rsidRDefault="0006445F" w:rsidP="001532A1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189B097" w14:textId="77777777" w:rsidR="0006445F" w:rsidRPr="0006445F" w:rsidRDefault="0006445F" w:rsidP="001532A1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A484B60" w14:textId="77777777" w:rsidR="0006445F" w:rsidRPr="0006445F" w:rsidRDefault="0006445F" w:rsidP="001532A1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2807666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4AD656" w14:textId="77777777" w:rsidR="0006445F" w:rsidRPr="0006445F" w:rsidRDefault="0006445F" w:rsidP="001532A1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Zamawiający uznał konieczność obciążenia Wykonawcy następującą karą umowną:*</w:t>
      </w:r>
    </w:p>
    <w:p w14:paraId="730D6C52" w14:textId="77777777" w:rsidR="0006445F" w:rsidRPr="0006445F" w:rsidRDefault="0006445F" w:rsidP="001532A1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50176C7" w14:textId="77777777" w:rsidR="0006445F" w:rsidRPr="0006445F" w:rsidRDefault="0006445F" w:rsidP="001532A1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436AD34" w14:textId="77777777" w:rsidR="0006445F" w:rsidRPr="0006445F" w:rsidRDefault="0006445F" w:rsidP="001532A1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09F4F80" w14:textId="77777777" w:rsidR="0006445F" w:rsidRPr="0006445F" w:rsidRDefault="0006445F" w:rsidP="001532A1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AB9B066" w14:textId="77777777" w:rsidR="0006445F" w:rsidRPr="0006445F" w:rsidRDefault="0006445F" w:rsidP="001532A1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0B11D2A" w14:textId="77777777" w:rsidR="0006445F" w:rsidRPr="0006445F" w:rsidRDefault="0006445F" w:rsidP="001532A1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5B87B26" w14:textId="77777777" w:rsidR="0006445F" w:rsidRPr="0006445F" w:rsidRDefault="0006445F" w:rsidP="001532A1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Zgodnie z § 3 ust. 2 Umowy Zamawiający zmniejszył liczbę uczestników szkolenia określoną w § 3 ust. 1 Umowy (70 osób) o ……. (co daje ………. osób).</w:t>
      </w:r>
    </w:p>
    <w:p w14:paraId="31591EB3" w14:textId="77777777" w:rsidR="0006445F" w:rsidRPr="0006445F" w:rsidRDefault="0006445F" w:rsidP="001532A1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 xml:space="preserve">W związku z powyższym, zgodnie z </w:t>
      </w:r>
      <w:r w:rsidRPr="0006445F">
        <w:rPr>
          <w:rFonts w:ascii="Arial" w:eastAsia="Times New Roman" w:hAnsi="Arial" w:cs="Arial"/>
          <w:bCs/>
          <w:sz w:val="20"/>
          <w:szCs w:val="20"/>
        </w:rPr>
        <w:t xml:space="preserve">§ 11 ust. 1 Umowy, </w:t>
      </w:r>
      <w:r w:rsidRPr="0006445F">
        <w:rPr>
          <w:rFonts w:ascii="Arial" w:eastAsia="Times New Roman" w:hAnsi="Arial" w:cs="Arial"/>
          <w:sz w:val="20"/>
          <w:szCs w:val="20"/>
        </w:rPr>
        <w:t>wynagrodzenie za wykonanie przedmiotu umowy zostało ustalone w następujący sposób:</w:t>
      </w:r>
    </w:p>
    <w:p w14:paraId="42FB795A" w14:textId="3858C4EF" w:rsidR="0006445F" w:rsidRPr="0006445F" w:rsidRDefault="0006445F" w:rsidP="001532A1">
      <w:pPr>
        <w:numPr>
          <w:ilvl w:val="0"/>
          <w:numId w:val="42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usługa hotelowa – …………………………………………</w:t>
      </w:r>
      <w:r w:rsidR="009969C3">
        <w:rPr>
          <w:rFonts w:ascii="Arial" w:eastAsia="Times New Roman" w:hAnsi="Arial" w:cs="Arial"/>
          <w:sz w:val="20"/>
          <w:szCs w:val="20"/>
        </w:rPr>
        <w:t xml:space="preserve">  </w:t>
      </w:r>
      <w:r w:rsidRPr="0006445F">
        <w:rPr>
          <w:rFonts w:ascii="Arial" w:eastAsia="Times New Roman" w:hAnsi="Arial" w:cs="Arial"/>
          <w:sz w:val="20"/>
          <w:szCs w:val="20"/>
        </w:rPr>
        <w:t>zł brutto:</w:t>
      </w:r>
    </w:p>
    <w:p w14:paraId="446B5C5B" w14:textId="77777777" w:rsidR="0006445F" w:rsidRPr="0006445F" w:rsidRDefault="0006445F" w:rsidP="001532A1">
      <w:pPr>
        <w:numPr>
          <w:ilvl w:val="0"/>
          <w:numId w:val="42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usługa gastronomiczna – …………………………………. zł brutto:</w:t>
      </w:r>
    </w:p>
    <w:p w14:paraId="65C2EB5E" w14:textId="77777777" w:rsidR="0006445F" w:rsidRPr="0006445F" w:rsidRDefault="0006445F" w:rsidP="001532A1">
      <w:pPr>
        <w:numPr>
          <w:ilvl w:val="0"/>
          <w:numId w:val="42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usługa konferencyjna – ……………………………………. zł brutto,</w:t>
      </w:r>
    </w:p>
    <w:p w14:paraId="01CC6CF7" w14:textId="77777777" w:rsidR="0006445F" w:rsidRPr="0006445F" w:rsidRDefault="0006445F" w:rsidP="001532A1">
      <w:pPr>
        <w:numPr>
          <w:ilvl w:val="0"/>
          <w:numId w:val="42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usługa transportowa – ……………………………………… zł brutto,</w:t>
      </w:r>
    </w:p>
    <w:p w14:paraId="1A7CDDDB" w14:textId="77777777" w:rsidR="0006445F" w:rsidRPr="0006445F" w:rsidRDefault="0006445F" w:rsidP="001532A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 xml:space="preserve">6. </w:t>
      </w:r>
      <w:r w:rsidRPr="0006445F">
        <w:rPr>
          <w:rFonts w:ascii="Arial" w:eastAsia="Times New Roman" w:hAnsi="Arial" w:cs="Arial"/>
          <w:sz w:val="20"/>
          <w:szCs w:val="20"/>
        </w:rPr>
        <w:tab/>
        <w:t xml:space="preserve">Wynagrodzenie ustalone zgodnie z </w:t>
      </w:r>
      <w:r w:rsidRPr="0006445F">
        <w:rPr>
          <w:rFonts w:ascii="Arial" w:eastAsia="Times New Roman" w:hAnsi="Arial" w:cs="Arial"/>
          <w:bCs/>
          <w:sz w:val="20"/>
          <w:szCs w:val="20"/>
        </w:rPr>
        <w:t xml:space="preserve">§ 11 i § 14 Umowy wynosi: </w:t>
      </w:r>
      <w:r w:rsidRPr="0006445F">
        <w:rPr>
          <w:rFonts w:ascii="Arial" w:eastAsia="Times New Roman" w:hAnsi="Arial" w:cs="Arial"/>
          <w:b/>
          <w:bCs/>
          <w:sz w:val="20"/>
          <w:szCs w:val="20"/>
        </w:rPr>
        <w:t xml:space="preserve">…………………… </w:t>
      </w:r>
      <w:r w:rsidRPr="0006445F">
        <w:rPr>
          <w:rFonts w:ascii="Arial" w:eastAsia="Times New Roman" w:hAnsi="Arial" w:cs="Arial"/>
          <w:bCs/>
          <w:sz w:val="20"/>
          <w:szCs w:val="20"/>
        </w:rPr>
        <w:t>zł brutto.</w:t>
      </w:r>
    </w:p>
    <w:p w14:paraId="4357CEC9" w14:textId="77777777" w:rsidR="0006445F" w:rsidRPr="0006445F" w:rsidRDefault="0006445F" w:rsidP="001532A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A4D6A7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0CB9225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PODPISY:</w:t>
      </w:r>
    </w:p>
    <w:p w14:paraId="5CB2683C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55BAFC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F332AF" w14:textId="77777777" w:rsidR="0006445F" w:rsidRPr="0006445F" w:rsidRDefault="0006445F" w:rsidP="001532A1">
      <w:pPr>
        <w:keepNext/>
        <w:spacing w:after="0" w:line="240" w:lineRule="auto"/>
        <w:jc w:val="both"/>
        <w:outlineLvl w:val="4"/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</w:pPr>
      <w:r w:rsidRPr="0006445F">
        <w:rPr>
          <w:rFonts w:ascii="Arial" w:eastAsia="Times New Roman" w:hAnsi="Arial" w:cs="Arial"/>
          <w:sz w:val="20"/>
          <w:szCs w:val="20"/>
        </w:rPr>
        <w:t xml:space="preserve">                        </w:t>
      </w:r>
      <w:r w:rsidRPr="0006445F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>WYKONAWCA</w:t>
      </w:r>
      <w:r w:rsidRPr="0006445F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ab/>
      </w:r>
      <w:r w:rsidRPr="0006445F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ab/>
      </w:r>
      <w:r w:rsidRPr="0006445F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ab/>
      </w:r>
      <w:r w:rsidRPr="0006445F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ab/>
      </w:r>
      <w:r w:rsidRPr="0006445F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ab/>
        <w:t xml:space="preserve">                      ZAMAWIAJACY</w:t>
      </w:r>
    </w:p>
    <w:p w14:paraId="6EEC34F2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B80BCA" w14:textId="131F2F5A" w:rsidR="0006445F" w:rsidRPr="0006445F" w:rsidRDefault="009B7817" w:rsidP="009B78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</w:t>
      </w:r>
      <w:r w:rsidR="0006445F" w:rsidRPr="0006445F">
        <w:rPr>
          <w:rFonts w:ascii="Arial" w:eastAsia="Times New Roman" w:hAnsi="Arial" w:cs="Arial"/>
          <w:sz w:val="20"/>
          <w:szCs w:val="20"/>
        </w:rPr>
        <w:t>.........................................</w:t>
      </w:r>
      <w:r w:rsidR="0006445F" w:rsidRPr="0006445F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       </w:t>
      </w:r>
      <w:r w:rsidR="0006445F" w:rsidRPr="0006445F">
        <w:rPr>
          <w:rFonts w:ascii="Arial" w:eastAsia="Times New Roman" w:hAnsi="Arial" w:cs="Arial"/>
          <w:sz w:val="20"/>
          <w:szCs w:val="20"/>
        </w:rPr>
        <w:t xml:space="preserve">  </w:t>
      </w:r>
      <w:r w:rsidR="0006445F" w:rsidRPr="0006445F">
        <w:rPr>
          <w:rFonts w:ascii="Arial" w:eastAsia="Times New Roman" w:hAnsi="Arial" w:cs="Arial"/>
          <w:sz w:val="20"/>
          <w:szCs w:val="20"/>
        </w:rPr>
        <w:tab/>
      </w:r>
      <w:r w:rsidR="0006445F" w:rsidRPr="0006445F">
        <w:rPr>
          <w:rFonts w:ascii="Arial" w:eastAsia="Times New Roman" w:hAnsi="Arial" w:cs="Arial"/>
          <w:sz w:val="20"/>
          <w:szCs w:val="20"/>
        </w:rPr>
        <w:tab/>
      </w:r>
      <w:r w:rsidR="0006445F" w:rsidRPr="0006445F">
        <w:rPr>
          <w:rFonts w:ascii="Arial" w:eastAsia="Times New Roman" w:hAnsi="Arial" w:cs="Arial"/>
          <w:sz w:val="20"/>
          <w:szCs w:val="20"/>
        </w:rPr>
        <w:tab/>
      </w:r>
      <w:r w:rsidR="0006445F" w:rsidRPr="0006445F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6445F" w:rsidRPr="0006445F"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z w:val="20"/>
          <w:szCs w:val="20"/>
        </w:rPr>
        <w:t>.....</w:t>
      </w:r>
      <w:r w:rsidR="0006445F" w:rsidRPr="0006445F">
        <w:rPr>
          <w:rFonts w:ascii="Arial" w:eastAsia="Times New Roman" w:hAnsi="Arial" w:cs="Arial"/>
          <w:sz w:val="20"/>
          <w:szCs w:val="20"/>
        </w:rPr>
        <w:t>.................................</w:t>
      </w:r>
    </w:p>
    <w:p w14:paraId="0DA94989" w14:textId="4851CC1C" w:rsidR="0006445F" w:rsidRPr="009B7817" w:rsidRDefault="009B7817" w:rsidP="009B781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vertAlign w:val="superscript"/>
        </w:rPr>
      </w:pPr>
      <w:r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                </w:t>
      </w:r>
      <w:r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                 </w:t>
      </w:r>
      <w:r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</w:t>
      </w:r>
      <w:r w:rsidR="0006445F"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(Imię i nazwisko, podpis) </w:t>
      </w:r>
      <w:r w:rsidR="0006445F"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ab/>
      </w:r>
      <w:r w:rsidR="0006445F"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ab/>
      </w:r>
      <w:r w:rsidR="0006445F"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ab/>
      </w:r>
      <w:r w:rsidR="0006445F"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ab/>
      </w:r>
      <w:r w:rsidR="0006445F"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ab/>
      </w:r>
      <w:r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    </w:t>
      </w:r>
      <w:r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                         </w:t>
      </w:r>
      <w:r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 </w:t>
      </w:r>
      <w:r w:rsidR="0006445F" w:rsidRPr="009B7817">
        <w:rPr>
          <w:rFonts w:ascii="Arial" w:eastAsia="Times New Roman" w:hAnsi="Arial" w:cs="Arial"/>
          <w:i/>
          <w:sz w:val="20"/>
          <w:szCs w:val="20"/>
          <w:vertAlign w:val="superscript"/>
        </w:rPr>
        <w:t>(Imię i nazwisko, podpis)</w:t>
      </w:r>
    </w:p>
    <w:p w14:paraId="3276B7B4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0F72514E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A5D9CE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08A17DB8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3660B311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36C267FF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45F">
        <w:rPr>
          <w:rFonts w:ascii="Arial" w:eastAsia="Times New Roman" w:hAnsi="Arial" w:cs="Arial"/>
          <w:sz w:val="20"/>
          <w:szCs w:val="20"/>
        </w:rPr>
        <w:t>* - właściwe skreśli</w:t>
      </w:r>
    </w:p>
    <w:p w14:paraId="5B1C6CCA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C866256" w14:textId="77777777" w:rsidR="0006445F" w:rsidRPr="0006445F" w:rsidRDefault="0006445F" w:rsidP="001532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102382D" w14:textId="01612EED" w:rsidR="0006445F" w:rsidRDefault="0006445F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851ED0D" w14:textId="57A943AF" w:rsidR="0006445F" w:rsidRDefault="0006445F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3966253" w14:textId="0B46C426" w:rsidR="0000461E" w:rsidRDefault="0000461E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04A7BEB" w14:textId="2FA3C14B" w:rsidR="0000461E" w:rsidRDefault="0000461E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83B2B52" w14:textId="50F9B0CB" w:rsidR="00DB083D" w:rsidRDefault="00DB083D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6004AF1" w14:textId="2447C84F" w:rsidR="00DB083D" w:rsidRDefault="00DB083D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598CA0B" w14:textId="77777777" w:rsidR="00DB083D" w:rsidRDefault="00DB083D" w:rsidP="001532A1">
      <w:pPr>
        <w:jc w:val="both"/>
        <w:rPr>
          <w:rFonts w:ascii="Arial" w:hAnsi="Arial" w:cs="Arial"/>
          <w:i/>
          <w:sz w:val="18"/>
          <w:szCs w:val="20"/>
        </w:rPr>
        <w:sectPr w:rsidR="00DB083D" w:rsidSect="006F2E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418" w:header="425" w:footer="284" w:gutter="0"/>
          <w:cols w:space="708"/>
          <w:docGrid w:linePitch="360"/>
        </w:sectPr>
      </w:pPr>
    </w:p>
    <w:p w14:paraId="0D6A1540" w14:textId="384EB306" w:rsidR="0000461E" w:rsidRPr="005C7FD1" w:rsidRDefault="00F13862" w:rsidP="005C7FD1">
      <w:pPr>
        <w:ind w:left="7080" w:firstLine="708"/>
        <w:jc w:val="both"/>
        <w:rPr>
          <w:rFonts w:ascii="Arial" w:hAnsi="Arial" w:cs="Arial"/>
          <w:i/>
          <w:sz w:val="18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36C239" wp14:editId="6C703261">
            <wp:simplePos x="0" y="0"/>
            <wp:positionH relativeFrom="margin">
              <wp:posOffset>-129653</wp:posOffset>
            </wp:positionH>
            <wp:positionV relativeFrom="margin">
              <wp:posOffset>-354842</wp:posOffset>
            </wp:positionV>
            <wp:extent cx="2524125" cy="733425"/>
            <wp:effectExtent l="0" t="0" r="9525" b="952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61E" w:rsidRPr="00DE5094">
        <w:rPr>
          <w:rFonts w:ascii="Arial" w:hAnsi="Arial" w:cs="Arial"/>
          <w:i/>
          <w:sz w:val="18"/>
          <w:szCs w:val="20"/>
        </w:rPr>
        <w:t xml:space="preserve">Załącznik nr </w:t>
      </w:r>
      <w:r w:rsidR="0000461E">
        <w:rPr>
          <w:rFonts w:ascii="Arial" w:hAnsi="Arial" w:cs="Arial"/>
          <w:i/>
          <w:sz w:val="18"/>
          <w:szCs w:val="20"/>
        </w:rPr>
        <w:t>3</w:t>
      </w:r>
      <w:r w:rsidR="0000461E" w:rsidRPr="00DE5094">
        <w:rPr>
          <w:rFonts w:ascii="Arial" w:hAnsi="Arial" w:cs="Arial"/>
          <w:i/>
          <w:sz w:val="18"/>
          <w:szCs w:val="20"/>
        </w:rPr>
        <w:t xml:space="preserve"> do </w:t>
      </w:r>
      <w:r w:rsidR="0000461E">
        <w:rPr>
          <w:rFonts w:ascii="Arial" w:hAnsi="Arial" w:cs="Arial"/>
          <w:i/>
          <w:sz w:val="18"/>
          <w:szCs w:val="20"/>
        </w:rPr>
        <w:t>Umowy Nr……….……… /20 z dnia …………. 2020</w:t>
      </w:r>
      <w:r w:rsidR="0000461E" w:rsidRPr="00DE5094">
        <w:rPr>
          <w:rFonts w:ascii="Arial" w:hAnsi="Arial" w:cs="Arial"/>
          <w:i/>
          <w:sz w:val="18"/>
          <w:szCs w:val="20"/>
        </w:rPr>
        <w:t xml:space="preserve"> r</w:t>
      </w:r>
    </w:p>
    <w:p w14:paraId="50A1115E" w14:textId="77777777" w:rsidR="00F13862" w:rsidRDefault="0000461E" w:rsidP="001532A1">
      <w:pPr>
        <w:jc w:val="both"/>
        <w:rPr>
          <w:rFonts w:ascii="Arial" w:hAnsi="Arial" w:cs="Arial"/>
          <w:b/>
          <w:szCs w:val="20"/>
        </w:rPr>
      </w:pPr>
      <w:r w:rsidRPr="00AA72DD">
        <w:rPr>
          <w:rFonts w:ascii="Arial" w:hAnsi="Arial" w:cs="Arial"/>
          <w:b/>
          <w:szCs w:val="20"/>
        </w:rPr>
        <w:t xml:space="preserve"> </w:t>
      </w:r>
    </w:p>
    <w:p w14:paraId="39BDFF0F" w14:textId="2749ADE6" w:rsidR="0000461E" w:rsidRPr="00AA72DD" w:rsidRDefault="0000461E" w:rsidP="00F13862">
      <w:pPr>
        <w:jc w:val="center"/>
        <w:rPr>
          <w:rFonts w:ascii="Arial" w:hAnsi="Arial" w:cs="Arial"/>
          <w:b/>
          <w:szCs w:val="20"/>
        </w:rPr>
      </w:pPr>
      <w:r w:rsidRPr="00AA72DD">
        <w:rPr>
          <w:rFonts w:ascii="Arial" w:hAnsi="Arial" w:cs="Arial"/>
          <w:b/>
          <w:szCs w:val="20"/>
        </w:rPr>
        <w:t>Zestawienie cen</w:t>
      </w:r>
    </w:p>
    <w:tbl>
      <w:tblPr>
        <w:tblW w:w="12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850"/>
        <w:gridCol w:w="1208"/>
        <w:gridCol w:w="1383"/>
        <w:gridCol w:w="720"/>
        <w:gridCol w:w="708"/>
        <w:gridCol w:w="11"/>
        <w:gridCol w:w="1640"/>
        <w:gridCol w:w="3271"/>
      </w:tblGrid>
      <w:tr w:rsidR="0000461E" w:rsidRPr="00AA72DD" w14:paraId="7F0F2FD2" w14:textId="77777777" w:rsidTr="0020626A">
        <w:trPr>
          <w:trHeight w:val="528"/>
          <w:jc w:val="center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vAlign w:val="bottom"/>
            <w:hideMark/>
          </w:tcPr>
          <w:p w14:paraId="07B7ABB5" w14:textId="77777777" w:rsidR="0000461E" w:rsidRPr="00CD62F2" w:rsidRDefault="0000461E" w:rsidP="009438E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Apartament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bottom"/>
            <w:hideMark/>
          </w:tcPr>
          <w:p w14:paraId="2C42FA8C" w14:textId="7AEF730E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Pokój jednoosobowy lub wieloosobowy do</w:t>
            </w:r>
            <w:r w:rsidR="00CD62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62F2" w:rsidRPr="00CD62F2">
              <w:rPr>
                <w:rFonts w:ascii="Arial" w:hAnsi="Arial" w:cs="Arial"/>
                <w:sz w:val="18"/>
                <w:szCs w:val="18"/>
              </w:rPr>
              <w:t>pojedynczego wykorzystania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36F50BA" w14:textId="77777777" w:rsidR="009438E3" w:rsidRPr="00CD62F2" w:rsidRDefault="009438E3" w:rsidP="009438E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19D7240" w14:textId="77777777" w:rsidR="00CD62F2" w:rsidRPr="00CD62F2" w:rsidRDefault="009969C3" w:rsidP="00CD62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  <w:lang w:eastAsia="pl-PL"/>
              </w:rPr>
              <w:t>Łączna cena za usługę hotelową</w:t>
            </w:r>
            <w:r w:rsidR="00CD62F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CD62F2" w:rsidRPr="00CD62F2">
              <w:rPr>
                <w:rFonts w:ascii="Arial" w:hAnsi="Arial" w:cs="Arial"/>
                <w:sz w:val="18"/>
                <w:szCs w:val="18"/>
                <w:lang w:eastAsia="pl-PL"/>
              </w:rPr>
              <w:t>(brutto)</w:t>
            </w:r>
          </w:p>
          <w:p w14:paraId="5971D542" w14:textId="1034B51B" w:rsidR="0000461E" w:rsidRPr="00CD62F2" w:rsidRDefault="0000461E" w:rsidP="009969C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D62F2" w:rsidRPr="00AA72DD" w14:paraId="641DB0C3" w14:textId="77777777" w:rsidTr="00F665F5">
        <w:trPr>
          <w:trHeight w:val="25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14:paraId="70EA3A0B" w14:textId="265DAF66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14:paraId="02ACEED4" w14:textId="731E996B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14:paraId="0E6DE37C" w14:textId="77F09501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14:paraId="486DA13A" w14:textId="6391405F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</w:tcPr>
          <w:p w14:paraId="64C1B353" w14:textId="148318D2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</w:tcPr>
          <w:p w14:paraId="4A1AEE9F" w14:textId="3451A6BD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</w:tcPr>
          <w:p w14:paraId="592F4504" w14:textId="3B767DB9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</w:tcPr>
          <w:p w14:paraId="456A5EE8" w14:textId="4BC1EC9C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60976C1" w14:textId="045BFE12" w:rsidR="00CD62F2" w:rsidRPr="00CD62F2" w:rsidRDefault="00CD62F2" w:rsidP="00CD62F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  <w:lang w:eastAsia="pl-PL"/>
              </w:rPr>
              <w:t>i</w:t>
            </w:r>
          </w:p>
        </w:tc>
      </w:tr>
      <w:tr w:rsidR="0000461E" w:rsidRPr="00AA72DD" w14:paraId="39AC620E" w14:textId="77777777" w:rsidTr="0020626A">
        <w:trPr>
          <w:trHeight w:val="93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4AA8C3F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 xml:space="preserve">Cena jednostkowa brutto za 1  </w:t>
            </w:r>
            <w:proofErr w:type="spellStart"/>
            <w:r w:rsidRPr="00CD62F2">
              <w:rPr>
                <w:rFonts w:ascii="Arial" w:hAnsi="Arial" w:cs="Arial"/>
                <w:sz w:val="18"/>
                <w:szCs w:val="18"/>
              </w:rPr>
              <w:t>ap</w:t>
            </w:r>
            <w:proofErr w:type="spellEnd"/>
            <w:r w:rsidRPr="00CD62F2">
              <w:rPr>
                <w:rFonts w:ascii="Arial" w:hAnsi="Arial" w:cs="Arial"/>
                <w:sz w:val="18"/>
                <w:szCs w:val="18"/>
              </w:rPr>
              <w:t>. za dobę</w:t>
            </w:r>
            <w:r w:rsidRPr="00CD62F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DD2F13B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Liczba dób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07D1B95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Liczba</w:t>
            </w:r>
            <w:r w:rsidRPr="00CD62F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CD62F2">
              <w:rPr>
                <w:rFonts w:ascii="Arial" w:hAnsi="Arial" w:cs="Arial"/>
                <w:sz w:val="18"/>
                <w:szCs w:val="18"/>
              </w:rPr>
              <w:t>apart</w:t>
            </w:r>
            <w:proofErr w:type="spellEnd"/>
            <w:r w:rsidRPr="00CD62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62EE863" w14:textId="77777777" w:rsidR="0020626A" w:rsidRDefault="00093696" w:rsidP="001532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Łączna cena</w:t>
            </w:r>
            <w:r w:rsidR="0000461E" w:rsidRPr="00CD62F2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="002062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0461E" w:rsidRPr="00CD62F2">
              <w:rPr>
                <w:rFonts w:ascii="Arial" w:hAnsi="Arial" w:cs="Arial"/>
                <w:sz w:val="18"/>
                <w:szCs w:val="18"/>
              </w:rPr>
              <w:t>apart</w:t>
            </w:r>
            <w:proofErr w:type="spellEnd"/>
            <w:r w:rsidR="0000461E" w:rsidRPr="00CD62F2">
              <w:rPr>
                <w:rFonts w:ascii="Arial" w:hAnsi="Arial" w:cs="Arial"/>
                <w:sz w:val="18"/>
                <w:szCs w:val="18"/>
              </w:rPr>
              <w:t>.</w:t>
            </w:r>
            <w:r w:rsidR="0000461E" w:rsidRPr="00CD62F2">
              <w:rPr>
                <w:rFonts w:ascii="Arial" w:hAnsi="Arial" w:cs="Arial"/>
                <w:sz w:val="18"/>
                <w:szCs w:val="18"/>
              </w:rPr>
              <w:br/>
              <w:t>(brutto)</w:t>
            </w:r>
          </w:p>
          <w:p w14:paraId="1A97F0FB" w14:textId="6EA189C3" w:rsidR="0000461E" w:rsidRPr="00CD62F2" w:rsidRDefault="0020626A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36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 = a x b x 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2049C75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Cena brutto za 1 pok. za dobę</w:t>
            </w:r>
            <w:r w:rsidRPr="00CD62F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5F31517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Liczba dób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7CCC01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hAnsi="Arial" w:cs="Arial"/>
                <w:sz w:val="18"/>
                <w:szCs w:val="18"/>
              </w:rPr>
              <w:t>Liczba</w:t>
            </w:r>
            <w:r w:rsidRPr="00CD62F2">
              <w:rPr>
                <w:rFonts w:ascii="Arial" w:hAnsi="Arial" w:cs="Arial"/>
                <w:sz w:val="18"/>
                <w:szCs w:val="18"/>
              </w:rPr>
              <w:br/>
              <w:t>pok.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96542AC" w14:textId="28BC9203" w:rsidR="00C9407B" w:rsidRPr="00CD62F2" w:rsidRDefault="00093696" w:rsidP="00C9407B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76" w:lineRule="auto"/>
              <w:ind w:left="159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CD62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Łączna </w:t>
            </w:r>
            <w:r w:rsidR="00C9407B" w:rsidRPr="00CD62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cena za pokój za </w:t>
            </w:r>
            <w:r w:rsidR="00C9407B" w:rsidRPr="00CD62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dobę</w:t>
            </w:r>
            <w:r w:rsidR="00C9407B" w:rsidRPr="00CD62F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2A75FF1F" w14:textId="77777777" w:rsidR="0020626A" w:rsidRDefault="00C9407B" w:rsidP="00C9407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62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(brutto)</w:t>
            </w:r>
            <w:r w:rsidR="002062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427D7591" w14:textId="0244F4F5" w:rsidR="0000461E" w:rsidRPr="00CD62F2" w:rsidRDefault="0020626A" w:rsidP="0020626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 = e x f x g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21423C0" w14:textId="74EE29E1" w:rsidR="0000461E" w:rsidRPr="00CD62F2" w:rsidRDefault="005C7FD1" w:rsidP="005C7FD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= d+ h</w:t>
            </w:r>
          </w:p>
        </w:tc>
      </w:tr>
      <w:tr w:rsidR="0000461E" w:rsidRPr="00AA72DD" w14:paraId="62DC55B5" w14:textId="77777777" w:rsidTr="00DE6C58">
        <w:trPr>
          <w:trHeight w:val="9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A7CBE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14:paraId="4FD04DB4" w14:textId="77438A69" w:rsidR="0000461E" w:rsidRPr="00CD62F2" w:rsidRDefault="0020626A" w:rsidP="009B781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1D394" w14:textId="41335BA5" w:rsidR="0000461E" w:rsidRPr="00CD62F2" w:rsidRDefault="0000461E" w:rsidP="0020626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E786E" w14:textId="77777777" w:rsidR="0000461E" w:rsidRPr="00CD62F2" w:rsidRDefault="0000461E" w:rsidP="009B781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EFF7C" w14:textId="77777777" w:rsidR="0000461E" w:rsidRPr="00CD62F2" w:rsidRDefault="0000461E" w:rsidP="009B781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33DC04A0" w14:textId="10960332" w:rsidR="0000461E" w:rsidRPr="00CD62F2" w:rsidRDefault="0020626A" w:rsidP="009B781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A3A08" w14:textId="6779A81D" w:rsidR="0000461E" w:rsidRPr="00CD62F2" w:rsidRDefault="0000461E" w:rsidP="009B781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0F876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87924" w14:textId="77777777" w:rsidR="0000461E" w:rsidRPr="00CD62F2" w:rsidRDefault="0000461E" w:rsidP="001532A1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39D0F5B8" w14:textId="77777777" w:rsidR="0000461E" w:rsidRPr="00AA72DD" w:rsidRDefault="0000461E" w:rsidP="001532A1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 xml:space="preserve">1. Cena </w:t>
      </w:r>
      <w:r>
        <w:rPr>
          <w:rFonts w:ascii="Arial" w:hAnsi="Arial" w:cs="Arial"/>
          <w:iCs/>
          <w:sz w:val="18"/>
        </w:rPr>
        <w:t xml:space="preserve">jednostkowa </w:t>
      </w:r>
      <w:r w:rsidRPr="00AA72DD">
        <w:rPr>
          <w:rFonts w:ascii="Arial" w:hAnsi="Arial" w:cs="Arial"/>
          <w:iCs/>
          <w:sz w:val="18"/>
        </w:rPr>
        <w:t>brutto za 1 apartament za dobę jest ceną ryczałtową.</w:t>
      </w:r>
    </w:p>
    <w:p w14:paraId="206F5C14" w14:textId="77777777" w:rsidR="0000461E" w:rsidRPr="00AA72DD" w:rsidRDefault="0000461E" w:rsidP="001532A1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>2. Cena</w:t>
      </w:r>
      <w:r>
        <w:rPr>
          <w:rFonts w:ascii="Arial" w:hAnsi="Arial" w:cs="Arial"/>
          <w:iCs/>
          <w:sz w:val="18"/>
        </w:rPr>
        <w:t xml:space="preserve"> jednostkowa</w:t>
      </w:r>
      <w:r w:rsidRPr="00AA72DD">
        <w:rPr>
          <w:rFonts w:ascii="Arial" w:hAnsi="Arial" w:cs="Arial"/>
          <w:iCs/>
          <w:sz w:val="18"/>
        </w:rPr>
        <w:t xml:space="preserve"> brutto za 1 pokój  </w:t>
      </w:r>
      <w:r>
        <w:rPr>
          <w:rFonts w:ascii="Arial" w:hAnsi="Arial" w:cs="Arial"/>
          <w:iCs/>
          <w:sz w:val="18"/>
        </w:rPr>
        <w:t xml:space="preserve">lub pokój wieloosobowy do pojedynczego wykorzystania </w:t>
      </w:r>
      <w:r w:rsidRPr="00AA72DD">
        <w:rPr>
          <w:rFonts w:ascii="Arial" w:hAnsi="Arial" w:cs="Arial"/>
          <w:iCs/>
          <w:sz w:val="18"/>
        </w:rPr>
        <w:t>za dobę jest ceną ryczałtową.</w:t>
      </w:r>
    </w:p>
    <w:p w14:paraId="6B2C22A3" w14:textId="77777777" w:rsidR="0000461E" w:rsidRPr="00AA72DD" w:rsidRDefault="0000461E" w:rsidP="001532A1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</w:p>
    <w:p w14:paraId="1739A9F9" w14:textId="77777777" w:rsidR="0000461E" w:rsidRPr="00AA72DD" w:rsidRDefault="0000461E" w:rsidP="001532A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3048"/>
        <w:gridCol w:w="22"/>
        <w:gridCol w:w="3074"/>
        <w:gridCol w:w="3071"/>
      </w:tblGrid>
      <w:tr w:rsidR="0000461E" w:rsidRPr="00AA72DD" w14:paraId="502E4F98" w14:textId="77777777" w:rsidTr="005C7FD1">
        <w:trPr>
          <w:trHeight w:val="432"/>
          <w:jc w:val="center"/>
        </w:trPr>
        <w:tc>
          <w:tcPr>
            <w:tcW w:w="9212" w:type="dxa"/>
            <w:gridSpan w:val="4"/>
            <w:shd w:val="clear" w:color="auto" w:fill="FFFF00"/>
          </w:tcPr>
          <w:p w14:paraId="252EF45F" w14:textId="77777777" w:rsidR="0000461E" w:rsidRDefault="0000461E" w:rsidP="005C7FD1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Usługa gastronomiczna</w:t>
            </w:r>
          </w:p>
          <w:p w14:paraId="1A3A7885" w14:textId="6FC9A0E9" w:rsidR="005C7FD1" w:rsidRPr="00AA72DD" w:rsidRDefault="005C7FD1" w:rsidP="00C9407B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</w:tr>
      <w:tr w:rsidR="005C7FD1" w:rsidRPr="00AA72DD" w14:paraId="4BEFA984" w14:textId="1A46A25E" w:rsidTr="005C7FD1">
        <w:trPr>
          <w:trHeight w:val="144"/>
          <w:jc w:val="center"/>
        </w:trPr>
        <w:tc>
          <w:tcPr>
            <w:tcW w:w="3048" w:type="dxa"/>
            <w:shd w:val="clear" w:color="auto" w:fill="FFFF00"/>
          </w:tcPr>
          <w:p w14:paraId="2395FBF5" w14:textId="13D056C6" w:rsidR="005C7FD1" w:rsidRPr="00AA72DD" w:rsidRDefault="005C7FD1" w:rsidP="00C9407B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3096" w:type="dxa"/>
            <w:gridSpan w:val="2"/>
            <w:shd w:val="clear" w:color="auto" w:fill="FFFF00"/>
          </w:tcPr>
          <w:p w14:paraId="029AB0C0" w14:textId="3A9D9D55" w:rsidR="005C7FD1" w:rsidRPr="00AA72DD" w:rsidRDefault="005C7FD1" w:rsidP="00C9407B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</w:t>
            </w:r>
          </w:p>
        </w:tc>
        <w:tc>
          <w:tcPr>
            <w:tcW w:w="3068" w:type="dxa"/>
            <w:shd w:val="clear" w:color="auto" w:fill="FFFF00"/>
          </w:tcPr>
          <w:p w14:paraId="22CFAA98" w14:textId="4BA99095" w:rsidR="005C7FD1" w:rsidRPr="00AA72DD" w:rsidRDefault="005C7FD1" w:rsidP="00C9407B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</w:t>
            </w:r>
          </w:p>
        </w:tc>
      </w:tr>
      <w:tr w:rsidR="0000461E" w:rsidRPr="00AA72DD" w14:paraId="29D097B7" w14:textId="77777777" w:rsidTr="001532A1">
        <w:trPr>
          <w:jc w:val="center"/>
        </w:trPr>
        <w:tc>
          <w:tcPr>
            <w:tcW w:w="3070" w:type="dxa"/>
            <w:gridSpan w:val="2"/>
            <w:shd w:val="clear" w:color="auto" w:fill="C9C9C9" w:themeFill="accent3" w:themeFillTint="99"/>
          </w:tcPr>
          <w:p w14:paraId="1BB06CC9" w14:textId="77777777" w:rsidR="0000461E" w:rsidRPr="00AA72DD" w:rsidRDefault="0000461E" w:rsidP="00F665F5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 xml:space="preserve">Cena </w:t>
            </w:r>
            <w:r>
              <w:rPr>
                <w:rFonts w:ascii="Arial" w:hAnsi="Arial" w:cs="Arial"/>
                <w:iCs/>
              </w:rPr>
              <w:t xml:space="preserve">jednostkowa </w:t>
            </w:r>
            <w:r w:rsidRPr="00AA72DD">
              <w:rPr>
                <w:rFonts w:ascii="Arial" w:hAnsi="Arial" w:cs="Arial"/>
                <w:iCs/>
              </w:rPr>
              <w:t xml:space="preserve">brutto za usługę gastronomiczną za osobę (3 x śniadanie, </w:t>
            </w:r>
            <w:r>
              <w:rPr>
                <w:rFonts w:ascii="Arial" w:hAnsi="Arial" w:cs="Arial"/>
                <w:iCs/>
              </w:rPr>
              <w:t xml:space="preserve">2 </w:t>
            </w:r>
            <w:r w:rsidRPr="00AA72DD">
              <w:rPr>
                <w:rFonts w:ascii="Arial" w:hAnsi="Arial" w:cs="Arial"/>
                <w:iCs/>
              </w:rPr>
              <w:t>x obiad, 3 x kolacja, serwis kawowy)</w:t>
            </w:r>
            <w:r w:rsidRPr="00AA72DD">
              <w:rPr>
                <w:rFonts w:ascii="Arial" w:hAnsi="Arial" w:cs="Arial"/>
                <w:iCs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C9C9C9" w:themeFill="accent3" w:themeFillTint="99"/>
          </w:tcPr>
          <w:p w14:paraId="5A4A2A71" w14:textId="77777777" w:rsidR="0000461E" w:rsidRPr="00AA72DD" w:rsidRDefault="0000461E" w:rsidP="00F665F5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Ilość osób</w:t>
            </w:r>
          </w:p>
          <w:p w14:paraId="6A4B1F91" w14:textId="77777777" w:rsidR="0000461E" w:rsidRPr="00AA72DD" w:rsidRDefault="0000461E" w:rsidP="00F665F5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C9C9C9" w:themeFill="accent3" w:themeFillTint="99"/>
          </w:tcPr>
          <w:p w14:paraId="34BAD3CF" w14:textId="77777777" w:rsidR="005C7FD1" w:rsidRDefault="00C9407B" w:rsidP="00F665F5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Łączna cena za</w:t>
            </w:r>
            <w:r w:rsidR="0000461E" w:rsidRPr="00AA72DD">
              <w:rPr>
                <w:rFonts w:ascii="Arial" w:hAnsi="Arial" w:cs="Arial"/>
                <w:iCs/>
              </w:rPr>
              <w:t xml:space="preserve"> usług</w:t>
            </w:r>
            <w:r>
              <w:rPr>
                <w:rFonts w:ascii="Arial" w:hAnsi="Arial" w:cs="Arial"/>
                <w:iCs/>
              </w:rPr>
              <w:t>ę</w:t>
            </w:r>
            <w:r w:rsidR="0000461E" w:rsidRPr="00AA72DD">
              <w:rPr>
                <w:rFonts w:ascii="Arial" w:hAnsi="Arial" w:cs="Arial"/>
                <w:iCs/>
              </w:rPr>
              <w:t xml:space="preserve"> gastronomiczn</w:t>
            </w:r>
            <w:r>
              <w:rPr>
                <w:rFonts w:ascii="Arial" w:hAnsi="Arial" w:cs="Arial"/>
                <w:iCs/>
              </w:rPr>
              <w:t>ą (</w:t>
            </w:r>
            <w:r w:rsidR="0000461E" w:rsidRPr="00AA72DD">
              <w:rPr>
                <w:rFonts w:ascii="Arial" w:hAnsi="Arial" w:cs="Arial"/>
                <w:iCs/>
              </w:rPr>
              <w:t xml:space="preserve"> brutto</w:t>
            </w:r>
            <w:r>
              <w:rPr>
                <w:rFonts w:ascii="Arial" w:hAnsi="Arial" w:cs="Arial"/>
                <w:iCs/>
              </w:rPr>
              <w:t>)</w:t>
            </w:r>
          </w:p>
          <w:p w14:paraId="5F06FACE" w14:textId="25973436" w:rsidR="0000461E" w:rsidRPr="00AA72DD" w:rsidRDefault="005C7FD1" w:rsidP="00F665F5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 = a x b</w:t>
            </w:r>
          </w:p>
        </w:tc>
      </w:tr>
      <w:tr w:rsidR="0000461E" w:rsidRPr="00AA72DD" w14:paraId="1D609CA1" w14:textId="77777777" w:rsidTr="00024913">
        <w:trPr>
          <w:jc w:val="center"/>
        </w:trPr>
        <w:tc>
          <w:tcPr>
            <w:tcW w:w="3070" w:type="dxa"/>
            <w:gridSpan w:val="2"/>
            <w:shd w:val="clear" w:color="auto" w:fill="FFFFFF" w:themeFill="background1"/>
          </w:tcPr>
          <w:p w14:paraId="42590A04" w14:textId="77777777" w:rsidR="0000461E" w:rsidRPr="00AA72DD" w:rsidRDefault="0000461E" w:rsidP="001532A1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14:paraId="6CE220AE" w14:textId="77777777" w:rsidR="0000461E" w:rsidRPr="00AA72DD" w:rsidRDefault="0000461E" w:rsidP="001532A1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A0C9C43" w14:textId="77777777" w:rsidR="0000461E" w:rsidRPr="00AA72DD" w:rsidRDefault="0000461E" w:rsidP="001532A1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0D3834B" w14:textId="77777777" w:rsidR="0000461E" w:rsidRPr="00AA72DD" w:rsidRDefault="0000461E" w:rsidP="001532A1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2D0AA20" w14:textId="7301C7DF" w:rsidR="005228F7" w:rsidRDefault="0000461E" w:rsidP="00CD62F2">
      <w:pPr>
        <w:pStyle w:val="Zwykytekst1"/>
        <w:tabs>
          <w:tab w:val="left" w:pos="567"/>
        </w:tabs>
        <w:spacing w:line="360" w:lineRule="auto"/>
        <w:ind w:left="2694"/>
        <w:jc w:val="both"/>
        <w:rPr>
          <w:rFonts w:ascii="Arial" w:hAnsi="Arial" w:cs="Arial"/>
          <w:bCs/>
          <w:lang w:eastAsia="pl-PL"/>
        </w:rPr>
      </w:pPr>
      <w:r w:rsidRPr="00AA72DD">
        <w:rPr>
          <w:rFonts w:ascii="Arial" w:hAnsi="Arial" w:cs="Arial"/>
          <w:sz w:val="18"/>
        </w:rPr>
        <w:t xml:space="preserve">1. Cena </w:t>
      </w:r>
      <w:r>
        <w:rPr>
          <w:rFonts w:ascii="Arial" w:hAnsi="Arial" w:cs="Arial"/>
          <w:sz w:val="18"/>
        </w:rPr>
        <w:t xml:space="preserve">jednostkowa </w:t>
      </w:r>
      <w:r w:rsidRPr="00AA72DD">
        <w:rPr>
          <w:rFonts w:ascii="Arial" w:hAnsi="Arial" w:cs="Arial"/>
          <w:sz w:val="18"/>
        </w:rPr>
        <w:t>brutto za usługę gastronomiczną za osobę jest ceną ryczałtową.</w:t>
      </w:r>
      <w:r w:rsidR="00CD62F2">
        <w:rPr>
          <w:rFonts w:ascii="Arial" w:hAnsi="Arial" w:cs="Arial"/>
          <w:bCs/>
          <w:lang w:eastAsia="pl-PL"/>
        </w:rPr>
        <w:t xml:space="preserve"> </w:t>
      </w:r>
    </w:p>
    <w:p w14:paraId="27A7F41C" w14:textId="61C02177" w:rsidR="00ED00FD" w:rsidRDefault="00ED00FD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  <w:sectPr w:rsidR="00ED00FD" w:rsidSect="00DB083D">
          <w:pgSz w:w="16838" w:h="11906" w:orient="landscape"/>
          <w:pgMar w:top="1418" w:right="1699" w:bottom="1133" w:left="1135" w:header="426" w:footer="0" w:gutter="0"/>
          <w:cols w:space="708"/>
          <w:docGrid w:linePitch="360"/>
        </w:sectPr>
      </w:pPr>
    </w:p>
    <w:p w14:paraId="3DCB4745" w14:textId="4E24218F" w:rsidR="00DB083D" w:rsidRDefault="00F13862" w:rsidP="00723217">
      <w:pPr>
        <w:autoSpaceDE w:val="0"/>
        <w:autoSpaceDN w:val="0"/>
        <w:adjustRightInd w:val="0"/>
        <w:spacing w:after="0" w:line="240" w:lineRule="auto"/>
        <w:ind w:left="1134" w:hanging="1134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  <w:sectPr w:rsidR="00DB083D" w:rsidSect="00DB083D">
          <w:pgSz w:w="16838" w:h="11906" w:orient="landscape"/>
          <w:pgMar w:top="1418" w:right="1699" w:bottom="1133" w:left="1135" w:header="426" w:footer="0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B283FB1" wp14:editId="02DA45BB">
            <wp:simplePos x="3405116" y="900752"/>
            <wp:positionH relativeFrom="margin">
              <wp:align>left</wp:align>
            </wp:positionH>
            <wp:positionV relativeFrom="margin">
              <wp:align>top</wp:align>
            </wp:positionV>
            <wp:extent cx="2524125" cy="733425"/>
            <wp:effectExtent l="0" t="0" r="9525" b="9525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217" w:rsidRPr="00723217">
        <w:rPr>
          <w:i/>
          <w:iCs/>
          <w:noProof/>
        </w:rPr>
        <w:t xml:space="preserve">Załącznik nr 4 do Umowy Nr……….……… /20 z dnia …………. 2020 r. </w:t>
      </w:r>
      <w:r w:rsidR="005228F7" w:rsidRPr="005228F7">
        <w:rPr>
          <w:noProof/>
        </w:rPr>
        <w:drawing>
          <wp:inline distT="0" distB="0" distL="0" distR="0" wp14:anchorId="0A830BFE" wp14:editId="20B70C6E">
            <wp:extent cx="8892540" cy="48463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0"/>
    <w:p w14:paraId="4EEE8116" w14:textId="3FF194BD" w:rsidR="00723217" w:rsidRPr="0006445F" w:rsidRDefault="00723217" w:rsidP="00723217">
      <w:pPr>
        <w:keepNext/>
        <w:spacing w:after="0" w:line="240" w:lineRule="auto"/>
        <w:jc w:val="right"/>
        <w:outlineLvl w:val="0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06445F">
        <w:rPr>
          <w:rFonts w:ascii="Arial" w:eastAsia="Calibri" w:hAnsi="Arial" w:cs="Arial"/>
          <w:i/>
          <w:sz w:val="18"/>
          <w:szCs w:val="20"/>
          <w:lang w:eastAsia="pl-PL"/>
        </w:rPr>
        <w:lastRenderedPageBreak/>
        <w:t xml:space="preserve">Załącznik nr </w:t>
      </w:r>
      <w:r>
        <w:rPr>
          <w:rFonts w:ascii="Arial" w:eastAsia="Calibri" w:hAnsi="Arial" w:cs="Arial"/>
          <w:i/>
          <w:sz w:val="18"/>
          <w:szCs w:val="20"/>
          <w:lang w:eastAsia="pl-PL"/>
        </w:rPr>
        <w:t>5</w:t>
      </w:r>
      <w:r w:rsidRPr="0006445F">
        <w:rPr>
          <w:rFonts w:ascii="Arial" w:eastAsia="Calibri" w:hAnsi="Arial" w:cs="Arial"/>
          <w:i/>
          <w:sz w:val="18"/>
          <w:szCs w:val="20"/>
          <w:lang w:eastAsia="pl-PL"/>
        </w:rPr>
        <w:t xml:space="preserve"> do Umowy Nr……</w:t>
      </w:r>
      <w:r>
        <w:rPr>
          <w:rFonts w:ascii="Arial" w:eastAsia="Calibri" w:hAnsi="Arial" w:cs="Arial"/>
          <w:i/>
          <w:sz w:val="18"/>
          <w:szCs w:val="20"/>
          <w:lang w:eastAsia="pl-PL"/>
        </w:rPr>
        <w:t>..</w:t>
      </w:r>
      <w:r w:rsidRPr="0006445F">
        <w:rPr>
          <w:rFonts w:ascii="Arial" w:eastAsia="Calibri" w:hAnsi="Arial" w:cs="Arial"/>
          <w:i/>
          <w:sz w:val="18"/>
          <w:szCs w:val="20"/>
          <w:lang w:eastAsia="pl-PL"/>
        </w:rPr>
        <w:t>… /20 z dnia …………. 2020 r</w:t>
      </w:r>
      <w:r w:rsidRPr="0006445F">
        <w:rPr>
          <w:rFonts w:ascii="Arial" w:eastAsia="Calibri" w:hAnsi="Arial" w:cs="Arial"/>
          <w:i/>
          <w:sz w:val="20"/>
          <w:szCs w:val="20"/>
          <w:lang w:eastAsia="pl-PL"/>
        </w:rPr>
        <w:t xml:space="preserve">. </w:t>
      </w:r>
    </w:p>
    <w:p w14:paraId="3D26A67D" w14:textId="0AB1B6EE" w:rsidR="00632FD7" w:rsidRPr="00632FD7" w:rsidRDefault="00F13862" w:rsidP="00723217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eastAsia="x-non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EC39171" wp14:editId="057E9F42">
            <wp:simplePos x="2511188" y="709684"/>
            <wp:positionH relativeFrom="margin">
              <wp:align>left</wp:align>
            </wp:positionH>
            <wp:positionV relativeFrom="margin">
              <wp:align>top</wp:align>
            </wp:positionV>
            <wp:extent cx="2524125" cy="733425"/>
            <wp:effectExtent l="0" t="0" r="9525" b="952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CD02D7" w14:textId="77777777" w:rsidR="00F13862" w:rsidRDefault="00F13862" w:rsidP="00723217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</w:p>
    <w:p w14:paraId="62C0D487" w14:textId="77777777" w:rsidR="00F13862" w:rsidRDefault="00F13862" w:rsidP="00723217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</w:p>
    <w:p w14:paraId="7414E53E" w14:textId="77777777" w:rsidR="00F13862" w:rsidRDefault="00F13862" w:rsidP="00723217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</w:p>
    <w:p w14:paraId="0ECDEEF1" w14:textId="1AA62CE4" w:rsidR="00632FD7" w:rsidRPr="00632FD7" w:rsidRDefault="00632FD7" w:rsidP="00723217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632FD7">
        <w:rPr>
          <w:rFonts w:ascii="Arial" w:eastAsia="Calibri" w:hAnsi="Arial" w:cs="Arial"/>
          <w:b/>
          <w:sz w:val="20"/>
          <w:szCs w:val="20"/>
          <w:lang w:val="x-none" w:eastAsia="x-none"/>
        </w:rPr>
        <w:t>UMOWA O POWIERZENIE PRZETWARZANIA</w:t>
      </w:r>
    </w:p>
    <w:p w14:paraId="0D544BC0" w14:textId="77777777" w:rsidR="00632FD7" w:rsidRPr="00632FD7" w:rsidRDefault="00632FD7" w:rsidP="00723217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632FD7">
        <w:rPr>
          <w:rFonts w:ascii="Arial" w:eastAsia="Calibri" w:hAnsi="Arial" w:cs="Arial"/>
          <w:b/>
          <w:sz w:val="20"/>
          <w:szCs w:val="20"/>
          <w:lang w:val="x-none" w:eastAsia="x-none"/>
        </w:rPr>
        <w:t>DANYCH OSOBOWYCH</w:t>
      </w:r>
    </w:p>
    <w:p w14:paraId="75EAC110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9FD8B7B" w14:textId="77777777" w:rsidR="00632FD7" w:rsidRPr="00632FD7" w:rsidRDefault="00632FD7" w:rsidP="001532A1">
      <w:pPr>
        <w:tabs>
          <w:tab w:val="left" w:pos="3420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Zawarta dnia …………………..………. roku w Warszawie pomiędzy:</w:t>
      </w:r>
    </w:p>
    <w:p w14:paraId="1EDCD383" w14:textId="77777777" w:rsidR="00632FD7" w:rsidRPr="00632FD7" w:rsidRDefault="00632FD7" w:rsidP="001532A1">
      <w:pPr>
        <w:tabs>
          <w:tab w:val="left" w:pos="3420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Skarbem Państwa</w:t>
      </w:r>
      <w:r w:rsidRPr="00632FD7">
        <w:rPr>
          <w:rFonts w:ascii="Arial" w:eastAsia="Times New Roman" w:hAnsi="Arial" w:cs="Arial"/>
          <w:sz w:val="20"/>
          <w:szCs w:val="20"/>
        </w:rPr>
        <w:t xml:space="preserve"> reprezentowanym przez Ministra Sprawiedliwości, z siedzibą przy Al. Ujazdowskich 11, 00-950 Warszawa, zwanym w dalszej części Umowy „Administratorem”,</w:t>
      </w:r>
    </w:p>
    <w:p w14:paraId="18AB1CAA" w14:textId="64D8467D" w:rsidR="00632FD7" w:rsidRPr="00632FD7" w:rsidRDefault="00632FD7" w:rsidP="001532A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</w:rPr>
        <w:t>reprezentowanym przy zawieraniu niniejszej umowy przez Tomasza Karczewskiego – Dyrektora Biura Ochrony</w:t>
      </w:r>
      <w:r w:rsidRPr="00632FD7">
        <w:rPr>
          <w:rFonts w:ascii="Arial" w:eastAsia="Calibri" w:hAnsi="Arial" w:cs="Arial"/>
          <w:sz w:val="20"/>
          <w:szCs w:val="20"/>
          <w:lang w:eastAsia="pl-PL"/>
        </w:rPr>
        <w:t xml:space="preserve"> na podstawie upoważnienia nr …./…../….. z dnia …………………….r. </w:t>
      </w:r>
    </w:p>
    <w:p w14:paraId="77775196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x-none"/>
        </w:rPr>
      </w:pPr>
      <w:r w:rsidRPr="00632FD7">
        <w:rPr>
          <w:rFonts w:ascii="Arial" w:eastAsia="Calibri" w:hAnsi="Arial" w:cs="Arial"/>
          <w:sz w:val="20"/>
          <w:szCs w:val="20"/>
          <w:lang w:val="x-none" w:eastAsia="x-none"/>
        </w:rPr>
        <w:t xml:space="preserve">a </w:t>
      </w:r>
    </w:p>
    <w:p w14:paraId="3781F1A9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zwaną dalej „Podmiotem przetwarzającym”, reprezentowaną przez:</w:t>
      </w:r>
    </w:p>
    <w:p w14:paraId="0F20B824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7544E516" w14:textId="77777777" w:rsidR="00632FD7" w:rsidRPr="00632FD7" w:rsidRDefault="00632FD7" w:rsidP="001532A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………….. </w:t>
      </w:r>
      <w:r w:rsidRPr="00632FD7">
        <w:rPr>
          <w:rFonts w:ascii="Arial" w:eastAsia="Times New Roman" w:hAnsi="Arial" w:cs="Arial"/>
          <w:sz w:val="20"/>
          <w:szCs w:val="20"/>
        </w:rPr>
        <w:t xml:space="preserve">przez Podmiot przetwarzający, na podstawie której Podmiot przetwarzający </w:t>
      </w:r>
      <w:r w:rsidRPr="00632FD7">
        <w:rPr>
          <w:rFonts w:ascii="Arial" w:eastAsia="Times New Roman" w:hAnsi="Arial" w:cs="Arial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632FD7">
        <w:rPr>
          <w:rFonts w:ascii="Arial" w:eastAsia="Times New Roman" w:hAnsi="Arial" w:cs="Arial"/>
          <w:sz w:val="20"/>
          <w:szCs w:val="20"/>
        </w:rPr>
        <w:t>art. 28 rozporządzenia Parlamentu Europejskiego i Rady (UE) 2016/679 z dnia 27 kwietnia 2016</w:t>
      </w:r>
      <w:r w:rsidRPr="00632FD7">
        <w:rPr>
          <w:rFonts w:ascii="Arial" w:eastAsia="Times New Roman" w:hAnsi="Arial" w:cs="Arial"/>
          <w:sz w:val="20"/>
          <w:szCs w:val="20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6F157D0B" w14:textId="77777777" w:rsidR="00632FD7" w:rsidRPr="00632FD7" w:rsidRDefault="00632FD7" w:rsidP="001532A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6AF92C" w14:textId="77777777" w:rsidR="00632FD7" w:rsidRPr="00632FD7" w:rsidRDefault="00632FD7" w:rsidP="001532A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>Strony postanawiają zawrzeć umowę o następującej treści:</w:t>
      </w:r>
    </w:p>
    <w:p w14:paraId="70E5CF4B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3B4E66EF" w14:textId="77777777" w:rsidR="00632FD7" w:rsidRPr="00632FD7" w:rsidRDefault="00632FD7" w:rsidP="00723217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§1.</w:t>
      </w:r>
    </w:p>
    <w:p w14:paraId="49CFADE0" w14:textId="77777777" w:rsidR="00632FD7" w:rsidRPr="00632FD7" w:rsidRDefault="00632FD7" w:rsidP="001532A1">
      <w:pPr>
        <w:numPr>
          <w:ilvl w:val="0"/>
          <w:numId w:val="59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F4E360E" w14:textId="77777777" w:rsidR="00632FD7" w:rsidRPr="00632FD7" w:rsidRDefault="00632FD7" w:rsidP="001532A1">
      <w:pPr>
        <w:numPr>
          <w:ilvl w:val="0"/>
          <w:numId w:val="59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będzie przetwarzać dane osobowe wyłącznie w zakresie </w:t>
      </w:r>
      <w:r w:rsidRPr="00632FD7">
        <w:rPr>
          <w:rFonts w:ascii="Arial" w:eastAsia="Calibri" w:hAnsi="Arial" w:cs="Arial"/>
          <w:sz w:val="20"/>
          <w:szCs w:val="20"/>
          <w:lang w:val="x-none"/>
        </w:rPr>
        <w:t xml:space="preserve">określonym w § 1 </w:t>
      </w:r>
      <w:r w:rsidRPr="00632FD7">
        <w:rPr>
          <w:rFonts w:ascii="Arial" w:eastAsia="Calibri" w:hAnsi="Arial" w:cs="Arial"/>
          <w:sz w:val="20"/>
          <w:szCs w:val="20"/>
        </w:rPr>
        <w:t>i</w:t>
      </w:r>
      <w:r w:rsidRPr="00632FD7">
        <w:rPr>
          <w:rFonts w:ascii="Arial" w:eastAsia="Calibri" w:hAnsi="Arial" w:cs="Arial"/>
          <w:sz w:val="20"/>
          <w:szCs w:val="20"/>
          <w:lang w:val="x-none"/>
        </w:rPr>
        <w:t xml:space="preserve"> § 2 ust. 3</w:t>
      </w:r>
      <w:r w:rsidRPr="00632FD7">
        <w:rPr>
          <w:rFonts w:ascii="Arial" w:eastAsia="Calibri" w:hAnsi="Arial" w:cs="Arial"/>
          <w:sz w:val="20"/>
          <w:szCs w:val="20"/>
        </w:rPr>
        <w:t xml:space="preserve"> </w:t>
      </w:r>
      <w:r w:rsidRPr="00632FD7">
        <w:rPr>
          <w:rFonts w:ascii="Arial" w:eastAsia="Times New Roman" w:hAnsi="Arial" w:cs="Arial"/>
          <w:sz w:val="20"/>
          <w:szCs w:val="20"/>
        </w:rPr>
        <w:t>oraz w celu przewidzianym w niniejszej umowie oraz Umowie o współpracę.</w:t>
      </w:r>
    </w:p>
    <w:p w14:paraId="367C7C19" w14:textId="77777777" w:rsidR="00632FD7" w:rsidRPr="00632FD7" w:rsidRDefault="00632FD7" w:rsidP="001532A1">
      <w:pPr>
        <w:numPr>
          <w:ilvl w:val="0"/>
          <w:numId w:val="59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60B189B8" w14:textId="3AEAEBBF" w:rsidR="00632FD7" w:rsidRPr="00632FD7" w:rsidRDefault="00632FD7" w:rsidP="001532A1">
      <w:pPr>
        <w:numPr>
          <w:ilvl w:val="0"/>
          <w:numId w:val="59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Niniejsza umowa stanowi dla Podmiotu przetwarzającego polecenie przetwarzania danych opisanych w</w:t>
      </w:r>
      <w:r w:rsidR="00C272C9">
        <w:rPr>
          <w:rFonts w:ascii="Arial" w:eastAsia="Times New Roman" w:hAnsi="Arial" w:cs="Arial"/>
          <w:sz w:val="20"/>
          <w:szCs w:val="20"/>
        </w:rPr>
        <w:t> </w:t>
      </w:r>
      <w:r w:rsidRPr="00632FD7">
        <w:rPr>
          <w:rFonts w:ascii="Arial" w:eastAsia="Times New Roman" w:hAnsi="Arial" w:cs="Arial"/>
          <w:sz w:val="20"/>
          <w:szCs w:val="20"/>
        </w:rPr>
        <w:t xml:space="preserve">umowie, w zakresie i w celu wskazanym w umowie. </w:t>
      </w:r>
    </w:p>
    <w:p w14:paraId="15FD525B" w14:textId="77777777" w:rsidR="00632FD7" w:rsidRPr="00632FD7" w:rsidRDefault="00632FD7" w:rsidP="001532A1">
      <w:pPr>
        <w:numPr>
          <w:ilvl w:val="0"/>
          <w:numId w:val="59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Celem przetwarzania danych osobowych jest wykonanie zawartej pomiędzy Stronami Umowy o współpracę. </w:t>
      </w:r>
    </w:p>
    <w:p w14:paraId="324D1FDC" w14:textId="77777777" w:rsidR="00632FD7" w:rsidRPr="00632FD7" w:rsidRDefault="00632FD7" w:rsidP="001532A1">
      <w:pPr>
        <w:numPr>
          <w:ilvl w:val="0"/>
          <w:numId w:val="59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może przetwarzać powierzone dane osobowe wyłącznie w formie papierowej lub elektronicznej. </w:t>
      </w:r>
    </w:p>
    <w:p w14:paraId="53CC1A9B" w14:textId="77777777" w:rsidR="00632FD7" w:rsidRPr="00632FD7" w:rsidRDefault="00632FD7" w:rsidP="001532A1">
      <w:pPr>
        <w:numPr>
          <w:ilvl w:val="0"/>
          <w:numId w:val="59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stwierdza, że jest mu znana treść obowiązujących przepisów w zakresie ochrony danych osobowych.</w:t>
      </w:r>
    </w:p>
    <w:p w14:paraId="5825846C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2561474" w14:textId="77777777" w:rsidR="00632FD7" w:rsidRPr="00632FD7" w:rsidRDefault="00632FD7" w:rsidP="00723217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§2.</w:t>
      </w:r>
    </w:p>
    <w:p w14:paraId="2B5B6B3A" w14:textId="77777777" w:rsidR="00632FD7" w:rsidRPr="00632FD7" w:rsidRDefault="00632FD7" w:rsidP="001532A1">
      <w:pPr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14:paraId="6D2D55AD" w14:textId="77777777" w:rsidR="00632FD7" w:rsidRPr="00632FD7" w:rsidRDefault="00632FD7" w:rsidP="001532A1">
      <w:pPr>
        <w:numPr>
          <w:ilvl w:val="0"/>
          <w:numId w:val="55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32FD7">
        <w:rPr>
          <w:rFonts w:ascii="Arial" w:eastAsia="Calibri" w:hAnsi="Arial" w:cs="Arial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14:paraId="7F3CC43B" w14:textId="77777777" w:rsidR="00632FD7" w:rsidRPr="00632FD7" w:rsidRDefault="00632FD7" w:rsidP="001532A1">
      <w:pPr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W związku z realizacją Umowy o współpracę Podmiot przetwarzający uzyskuje dostęp do danych osobowych przetwarzanych przez Administratora</w:t>
      </w:r>
    </w:p>
    <w:p w14:paraId="59410B56" w14:textId="77777777" w:rsidR="00632FD7" w:rsidRPr="00632FD7" w:rsidRDefault="00632FD7" w:rsidP="001532A1">
      <w:pPr>
        <w:numPr>
          <w:ilvl w:val="0"/>
          <w:numId w:val="66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32FD7">
        <w:rPr>
          <w:rFonts w:ascii="Arial" w:eastAsia="Times New Roman" w:hAnsi="Arial" w:cs="Arial"/>
          <w:color w:val="000000"/>
          <w:sz w:val="20"/>
          <w:szCs w:val="20"/>
        </w:rPr>
        <w:t>nazwa zbioru danych: …………………………………………….</w:t>
      </w:r>
    </w:p>
    <w:p w14:paraId="2F5CBE7B" w14:textId="77777777" w:rsidR="00632FD7" w:rsidRPr="00632FD7" w:rsidRDefault="00632FD7" w:rsidP="001532A1">
      <w:pPr>
        <w:numPr>
          <w:ilvl w:val="0"/>
          <w:numId w:val="66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32FD7">
        <w:rPr>
          <w:rFonts w:ascii="Arial" w:eastAsia="Times New Roman" w:hAnsi="Arial" w:cs="Arial"/>
          <w:color w:val="000000"/>
          <w:sz w:val="20"/>
          <w:szCs w:val="20"/>
        </w:rPr>
        <w:t>rodzaj danych osobowych: …………………………………………………</w:t>
      </w:r>
    </w:p>
    <w:p w14:paraId="14043F2A" w14:textId="77777777" w:rsidR="00632FD7" w:rsidRPr="00632FD7" w:rsidRDefault="00632FD7" w:rsidP="001532A1">
      <w:pPr>
        <w:numPr>
          <w:ilvl w:val="0"/>
          <w:numId w:val="66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32FD7">
        <w:rPr>
          <w:rFonts w:ascii="Arial" w:eastAsia="Times New Roman" w:hAnsi="Arial" w:cs="Arial"/>
          <w:color w:val="000000"/>
          <w:sz w:val="20"/>
          <w:szCs w:val="20"/>
        </w:rPr>
        <w:t>kategorie osób, których dane dotyczą: …………………………………………</w:t>
      </w:r>
    </w:p>
    <w:p w14:paraId="01F7F6DE" w14:textId="77777777" w:rsidR="00632FD7" w:rsidRPr="00632FD7" w:rsidRDefault="00632FD7" w:rsidP="001532A1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lastRenderedPageBreak/>
        <w:t xml:space="preserve">w zakresie: zbierania, utrwalania, organizowania, porządkowania, przechowywania, adaptowania </w:t>
      </w:r>
      <w:r w:rsidRPr="00632FD7">
        <w:rPr>
          <w:rFonts w:ascii="Arial" w:eastAsia="Times New Roman" w:hAnsi="Arial" w:cs="Arial"/>
          <w:sz w:val="20"/>
          <w:szCs w:val="20"/>
        </w:rPr>
        <w:br/>
        <w:t>lub modyfikowania, pobierania, przeglądania, wykorzystywania, ujawniania poprzez przesłanie, rozpowszechnianie lub innego rodzaju udostępnianie, dopasowywania lub łączenia, ograniczania, usuwania.</w:t>
      </w:r>
    </w:p>
    <w:p w14:paraId="73F13AA6" w14:textId="7F188FF5" w:rsidR="00632FD7" w:rsidRPr="00632FD7" w:rsidRDefault="00632FD7" w:rsidP="00723217">
      <w:pPr>
        <w:spacing w:after="0" w:line="276" w:lineRule="auto"/>
        <w:ind w:firstLine="35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§3.</w:t>
      </w:r>
    </w:p>
    <w:p w14:paraId="0863F475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Administrator powierza Podmiotowi przetwarzającemu, w celu realizacji Umowy o współpracę, dane </w:t>
      </w:r>
      <w:r w:rsidRPr="00632FD7">
        <w:rPr>
          <w:rFonts w:ascii="Arial" w:eastAsia="Times New Roman" w:hAnsi="Arial" w:cs="Arial"/>
          <w:sz w:val="20"/>
          <w:szCs w:val="20"/>
        </w:rPr>
        <w:br/>
        <w:t>w zakresie określonym w § 2 ust. 3 z administrowanego przez niego zbioru.</w:t>
      </w:r>
    </w:p>
    <w:p w14:paraId="7DA5F39B" w14:textId="77777777" w:rsidR="00632FD7" w:rsidRPr="00632FD7" w:rsidRDefault="00632FD7" w:rsidP="001532A1">
      <w:pPr>
        <w:numPr>
          <w:ilvl w:val="0"/>
          <w:numId w:val="56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14:paraId="627F8FF8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32FD7">
        <w:rPr>
          <w:rFonts w:ascii="Arial" w:eastAsia="Calibri" w:hAnsi="Arial" w:cs="Arial"/>
          <w:sz w:val="20"/>
          <w:szCs w:val="20"/>
        </w:rPr>
        <w:t xml:space="preserve">Podmiot przetwarzający zobowiązuje się, przy przetwarzaniu powierzonych danych osobowych, </w:t>
      </w:r>
      <w:r w:rsidRPr="00632FD7">
        <w:rPr>
          <w:rFonts w:ascii="Arial" w:eastAsia="Calibri" w:hAnsi="Arial" w:cs="Arial"/>
          <w:sz w:val="20"/>
          <w:szCs w:val="20"/>
        </w:rPr>
        <w:br/>
        <w:t xml:space="preserve">do stosowania odpowiednich środków technicznych i organizacyjnych zapewniających adekwatny stopień bezpieczeństwa odpowiadający ryzyku związanym z przetwarzaniem danych osobowych, </w:t>
      </w:r>
      <w:r w:rsidRPr="00632FD7">
        <w:rPr>
          <w:rFonts w:ascii="Arial" w:eastAsia="Calibri" w:hAnsi="Arial" w:cs="Arial"/>
          <w:sz w:val="20"/>
          <w:szCs w:val="20"/>
        </w:rPr>
        <w:br/>
        <w:t>o których mowa w art. 32 rozporządzenia.</w:t>
      </w:r>
    </w:p>
    <w:p w14:paraId="52C3174D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zobowiązany jest:</w:t>
      </w:r>
    </w:p>
    <w:p w14:paraId="2161C8A1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przetwarzaniem </w:t>
      </w:r>
      <w:r w:rsidRPr="00632FD7">
        <w:rPr>
          <w:rFonts w:ascii="Arial" w:eastAsia="Times New Roman" w:hAnsi="Arial" w:cs="Arial"/>
          <w:sz w:val="20"/>
          <w:szCs w:val="20"/>
        </w:rPr>
        <w:br/>
        <w:t>z naruszeniem rozporządzenia, zmianą, utratą, uszkodzeniem lub zniszczeniem;</w:t>
      </w:r>
    </w:p>
    <w:p w14:paraId="3F5A924B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10AB1DDE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w odniesieniu do osób upoważnionych przez Podmiot przetwarzający do przetwarzania danych osobowych - zapewnić kontrolę nad tym, jakie dane osobowe, kiedy, przez kogo oraz komu </w:t>
      </w:r>
      <w:r w:rsidRPr="00632FD7">
        <w:rPr>
          <w:rFonts w:ascii="Arial" w:eastAsia="Times New Roman" w:hAnsi="Arial" w:cs="Arial"/>
          <w:sz w:val="20"/>
          <w:szCs w:val="20"/>
        </w:rPr>
        <w:br/>
        <w:t>są przekazywane zwłaszcza, gdy przekazywane są za pomocą teletransmisji danych;</w:t>
      </w:r>
    </w:p>
    <w:p w14:paraId="0FA5803A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prowadzić ewidencję osób upoważnionych przez niego do przetwarzania danych osobowych;</w:t>
      </w:r>
    </w:p>
    <w:p w14:paraId="5B34FBD9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</w:t>
      </w:r>
      <w:r w:rsidRPr="00632FD7">
        <w:rPr>
          <w:rFonts w:ascii="Arial" w:eastAsia="Times New Roman" w:hAnsi="Arial" w:cs="Arial"/>
          <w:sz w:val="20"/>
          <w:szCs w:val="20"/>
        </w:rPr>
        <w:br/>
        <w:t>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1AAE9850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udostępnić na żądanie Administratora informacji w związku z koniecznością  wywiązywania </w:t>
      </w:r>
      <w:r w:rsidRPr="00632FD7">
        <w:rPr>
          <w:rFonts w:ascii="Arial" w:eastAsia="Times New Roman" w:hAnsi="Arial" w:cs="Arial"/>
          <w:sz w:val="20"/>
          <w:szCs w:val="20"/>
        </w:rPr>
        <w:br/>
        <w:t>się przez Administratora z obowiązku odpowiadania na żądania osoby, której dane dotyczą oraz wywiązywania się z obowiązków określonych w art. 32-36 rozporządzenia;</w:t>
      </w:r>
    </w:p>
    <w:p w14:paraId="3715FECB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 stwierdzeniu naruszenia ochrony danych osobowych zgłosić ten fakt w ciągu 24 godzin </w:t>
      </w:r>
      <w:r w:rsidRPr="00632FD7">
        <w:rPr>
          <w:rFonts w:ascii="Arial" w:eastAsia="Times New Roman" w:hAnsi="Arial" w:cs="Arial"/>
          <w:sz w:val="20"/>
          <w:szCs w:val="20"/>
        </w:rPr>
        <w:br/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61DC8165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635CDCC0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7C8DA284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0A089F4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09D933FB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14:paraId="6CABCB98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współpracować z organem nadzorczym ochrony danych osobowych;</w:t>
      </w:r>
    </w:p>
    <w:p w14:paraId="15AE74E4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lastRenderedPageBreak/>
        <w:t xml:space="preserve">wyznaczyć inspektora ochrony danych osobowych spełniającego wymagania określone w art. 37 ust. 5 rozporządzenia oraz informować Administratora o jego zmianie w terminie 2 dni </w:t>
      </w:r>
      <w:r w:rsidRPr="00632FD7">
        <w:rPr>
          <w:rFonts w:ascii="Arial" w:eastAsia="Times New Roman" w:hAnsi="Arial" w:cs="Arial"/>
          <w:sz w:val="20"/>
          <w:szCs w:val="20"/>
        </w:rPr>
        <w:br/>
        <w:t>od wyznaczenia nowego inspektora;</w:t>
      </w:r>
    </w:p>
    <w:p w14:paraId="60C70D3E" w14:textId="77777777" w:rsidR="00632FD7" w:rsidRPr="00632FD7" w:rsidRDefault="00632FD7" w:rsidP="001532A1">
      <w:pPr>
        <w:numPr>
          <w:ilvl w:val="1"/>
          <w:numId w:val="57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zapewnić status inspektora ochrony danych określony w art. 38 rozporządzenia. </w:t>
      </w:r>
    </w:p>
    <w:p w14:paraId="4F53E920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oświadcza, że:</w:t>
      </w:r>
    </w:p>
    <w:p w14:paraId="61235627" w14:textId="29612B7C" w:rsidR="00632FD7" w:rsidRPr="00632FD7" w:rsidRDefault="00632FD7" w:rsidP="001532A1">
      <w:pPr>
        <w:numPr>
          <w:ilvl w:val="2"/>
          <w:numId w:val="56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</w:t>
      </w:r>
      <w:r w:rsidR="00C272C9">
        <w:rPr>
          <w:rFonts w:ascii="Arial" w:eastAsia="Times New Roman" w:hAnsi="Arial" w:cs="Arial"/>
          <w:sz w:val="20"/>
          <w:szCs w:val="20"/>
        </w:rPr>
        <w:t> </w:t>
      </w:r>
      <w:r w:rsidRPr="00632FD7">
        <w:rPr>
          <w:rFonts w:ascii="Arial" w:eastAsia="Times New Roman" w:hAnsi="Arial" w:cs="Arial"/>
          <w:sz w:val="20"/>
          <w:szCs w:val="20"/>
        </w:rPr>
        <w:t>rozporządzeniem oraz przepisami powszechnie obowiązującymi dotyczącymi ochrony danych osobowych;</w:t>
      </w:r>
    </w:p>
    <w:p w14:paraId="23ACF4BB" w14:textId="77777777" w:rsidR="00632FD7" w:rsidRPr="00632FD7" w:rsidRDefault="00632FD7" w:rsidP="001532A1">
      <w:pPr>
        <w:numPr>
          <w:ilvl w:val="2"/>
          <w:numId w:val="56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wdroży odpowiednie środki techniczne i organizacyjne, aby przetwarzanie odbywało się zgodnie </w:t>
      </w:r>
      <w:r w:rsidRPr="00632FD7">
        <w:rPr>
          <w:rFonts w:ascii="Arial" w:eastAsia="Times New Roman" w:hAnsi="Arial" w:cs="Arial"/>
          <w:sz w:val="20"/>
          <w:szCs w:val="20"/>
        </w:rPr>
        <w:br/>
        <w:t>z rozporządzeniem oraz przepisami powszechnie obowiązującymi dotyczącymi ochrony danych osobowych i będzie w stanie powyższe wykazać;</w:t>
      </w:r>
    </w:p>
    <w:p w14:paraId="3D356640" w14:textId="77777777" w:rsidR="00632FD7" w:rsidRPr="00632FD7" w:rsidRDefault="00632FD7" w:rsidP="001532A1">
      <w:pPr>
        <w:numPr>
          <w:ilvl w:val="2"/>
          <w:numId w:val="56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środki, o których mowa w pkt 2, będzie poddawał przeglądom i uaktualnieniom; </w:t>
      </w:r>
    </w:p>
    <w:p w14:paraId="44A0878E" w14:textId="77777777" w:rsidR="00632FD7" w:rsidRPr="00632FD7" w:rsidRDefault="00632FD7" w:rsidP="001532A1">
      <w:pPr>
        <w:numPr>
          <w:ilvl w:val="2"/>
          <w:numId w:val="56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obowiązują u przedsiębiorcy wymagane przez rozporządzenie dokumenty oraz polityka ochrony danych - zgodne z rozporządzeniem.</w:t>
      </w:r>
    </w:p>
    <w:p w14:paraId="5D7D3869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Administrator lub upoważniony przez niego podmiot jest uprawniony do przeprowadzenia audytu,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w tym inspekcji, Podmiotu przetwarzającego w zakresie stosowania przez niego rozporządzenia </w:t>
      </w:r>
      <w:r w:rsidRPr="00632FD7">
        <w:rPr>
          <w:rFonts w:ascii="Arial" w:eastAsia="Times New Roman" w:hAnsi="Arial" w:cs="Arial"/>
          <w:sz w:val="20"/>
          <w:szCs w:val="20"/>
        </w:rPr>
        <w:br/>
        <w:t>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27EA0E94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Audyt, o którym mowa w ust. 6, Administrator może przeprowadzić w każdym czasie obowiązywania niniejszej umowy.</w:t>
      </w:r>
    </w:p>
    <w:p w14:paraId="593E15F6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zobowiązuje się do usunięcia uchybień stwierdzonych podczas audytu </w:t>
      </w:r>
      <w:r w:rsidRPr="00632FD7">
        <w:rPr>
          <w:rFonts w:ascii="Arial" w:eastAsia="Times New Roman" w:hAnsi="Arial" w:cs="Arial"/>
          <w:sz w:val="20"/>
          <w:szCs w:val="20"/>
        </w:rPr>
        <w:br/>
        <w:t>w terminie wskazanym przez Administratora nie dłuższym niż 7 dni.</w:t>
      </w:r>
    </w:p>
    <w:p w14:paraId="3DDD622C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710C09B9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lub rozwiązaniu. </w:t>
      </w:r>
    </w:p>
    <w:p w14:paraId="75DDF2F1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</w:t>
      </w:r>
      <w:r w:rsidRPr="00632FD7">
        <w:rPr>
          <w:rFonts w:ascii="Arial" w:eastAsia="Times New Roman" w:hAnsi="Arial" w:cs="Arial"/>
          <w:sz w:val="20"/>
          <w:szCs w:val="20"/>
        </w:rPr>
        <w:br/>
        <w:t>bez upoważnienia wykorzystywał danych osobowych w celach niezwiązanych z realizacją Umowy o współpracę</w:t>
      </w:r>
      <w:r w:rsidRPr="00632FD7" w:rsidDel="00F42DA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EBE07C0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Przekazanie powierzonych danych do państwa trzeciego może nastąpić jedynie na pisemne polecenie Administratora.</w:t>
      </w:r>
    </w:p>
    <w:p w14:paraId="3B3C48DC" w14:textId="77777777" w:rsidR="00632FD7" w:rsidRPr="00632FD7" w:rsidRDefault="00632FD7" w:rsidP="001532A1">
      <w:pPr>
        <w:numPr>
          <w:ilvl w:val="0"/>
          <w:numId w:val="5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12C40048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4B9444" w14:textId="77777777" w:rsidR="00632FD7" w:rsidRPr="00632FD7" w:rsidRDefault="00632FD7" w:rsidP="00723217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§4.</w:t>
      </w:r>
    </w:p>
    <w:p w14:paraId="62839A77" w14:textId="77777777" w:rsidR="00632FD7" w:rsidRPr="00632FD7" w:rsidRDefault="00632FD7" w:rsidP="001532A1">
      <w:pPr>
        <w:numPr>
          <w:ilvl w:val="0"/>
          <w:numId w:val="6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W przypadku,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</w:t>
      </w:r>
      <w:r w:rsidRPr="00632FD7">
        <w:rPr>
          <w:rFonts w:ascii="Arial" w:eastAsia="Times New Roman" w:hAnsi="Arial" w:cs="Arial"/>
          <w:sz w:val="20"/>
          <w:szCs w:val="20"/>
        </w:rPr>
        <w:lastRenderedPageBreak/>
        <w:t xml:space="preserve">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i środki, o których mowa w art. 33 ust. 3 lit. b), c) i d) rozporządzenia. Powyższe zawiadomienie nie jest wymagane w przypadkach wskazanych w art. 34 ust. 3 rozporządzenia. </w:t>
      </w:r>
    </w:p>
    <w:p w14:paraId="6DC9B60C" w14:textId="77777777" w:rsidR="00632FD7" w:rsidRPr="00632FD7" w:rsidRDefault="00632FD7" w:rsidP="001532A1">
      <w:pPr>
        <w:numPr>
          <w:ilvl w:val="0"/>
          <w:numId w:val="6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ponosi pełną odpowiedzialność wobec Administratora za nie wywiązanie </w:t>
      </w:r>
      <w:r w:rsidRPr="00632FD7">
        <w:rPr>
          <w:rFonts w:ascii="Arial" w:eastAsia="Times New Roman" w:hAnsi="Arial" w:cs="Arial"/>
          <w:sz w:val="20"/>
          <w:szCs w:val="20"/>
        </w:rPr>
        <w:br/>
        <w:t>się ze spoczywających na podmiot, któremu powierzył wykonanie całości lub części umowy obowiązków ochrony danych osobowych.</w:t>
      </w:r>
    </w:p>
    <w:p w14:paraId="6E59DCFF" w14:textId="77777777" w:rsidR="00632FD7" w:rsidRPr="00632FD7" w:rsidRDefault="00632FD7" w:rsidP="001532A1">
      <w:pPr>
        <w:numPr>
          <w:ilvl w:val="0"/>
          <w:numId w:val="6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zapłaci Administratorowi karę umowną:</w:t>
      </w:r>
    </w:p>
    <w:p w14:paraId="08801F8C" w14:textId="77777777" w:rsidR="00632FD7" w:rsidRPr="00632FD7" w:rsidRDefault="00632FD7" w:rsidP="001532A1">
      <w:pPr>
        <w:numPr>
          <w:ilvl w:val="2"/>
          <w:numId w:val="6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3646E98B" w14:textId="77777777" w:rsidR="00632FD7" w:rsidRPr="00632FD7" w:rsidRDefault="00632FD7" w:rsidP="001532A1">
      <w:pPr>
        <w:numPr>
          <w:ilvl w:val="2"/>
          <w:numId w:val="6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597A4F5D" w14:textId="77777777" w:rsidR="00632FD7" w:rsidRPr="00632FD7" w:rsidRDefault="00632FD7" w:rsidP="001532A1">
      <w:pPr>
        <w:numPr>
          <w:ilvl w:val="2"/>
          <w:numId w:val="6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w przypadku niewykonania lub nienależytego wykonania obowiązku określonego w § 5 ust. 5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lub ust. 7 przez Podmiot przetwarzający lub podmiot, który w jego imieniu przetwarza dane osobowe - w wysokości 20% wynagrodzenia całkowitego brutto Umowy o współpracę. </w:t>
      </w:r>
    </w:p>
    <w:p w14:paraId="444382C5" w14:textId="77777777" w:rsidR="00632FD7" w:rsidRPr="00632FD7" w:rsidRDefault="00632FD7" w:rsidP="001532A1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Kara umowna, o której mowa powyżej, przysługuje Administratorowi także w przypadku wygaśnięcia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lub rozwiązania niniejszej umowy. </w:t>
      </w:r>
    </w:p>
    <w:p w14:paraId="6CFC8D31" w14:textId="77777777" w:rsidR="00632FD7" w:rsidRPr="00632FD7" w:rsidRDefault="00632FD7" w:rsidP="001532A1">
      <w:pPr>
        <w:numPr>
          <w:ilvl w:val="0"/>
          <w:numId w:val="6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2FC17189" w14:textId="77777777" w:rsidR="00632FD7" w:rsidRPr="00632FD7" w:rsidRDefault="00632FD7" w:rsidP="001532A1">
      <w:pPr>
        <w:numPr>
          <w:ilvl w:val="0"/>
          <w:numId w:val="6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odpowiada za szkodę wyrządzoną Administratorowi jak i osobie trzeciej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lub współodpowiedzialność Podmiotu przetwarzającego w powstaniu szkody oraz umożliwi </w:t>
      </w:r>
      <w:r w:rsidRPr="00632FD7">
        <w:rPr>
          <w:rFonts w:ascii="Arial" w:eastAsia="Times New Roman" w:hAnsi="Arial" w:cs="Arial"/>
          <w:sz w:val="20"/>
          <w:szCs w:val="20"/>
        </w:rPr>
        <w:br/>
        <w:t>mu odniesienie się i wskazanie okoliczności, które wyłączają obowiązek naprawienia ewentualnej szkody przez Podmiot przetwarzający.</w:t>
      </w:r>
    </w:p>
    <w:p w14:paraId="2B2D5B6E" w14:textId="77777777" w:rsidR="00632FD7" w:rsidRPr="00632FD7" w:rsidRDefault="00632FD7" w:rsidP="001532A1">
      <w:pPr>
        <w:numPr>
          <w:ilvl w:val="0"/>
          <w:numId w:val="6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lub części umowy, Podmiot przetwarzający w szczególności: </w:t>
      </w:r>
    </w:p>
    <w:p w14:paraId="06194974" w14:textId="77777777" w:rsidR="00632FD7" w:rsidRPr="00632FD7" w:rsidRDefault="00632FD7" w:rsidP="001532A1">
      <w:pPr>
        <w:numPr>
          <w:ilvl w:val="0"/>
          <w:numId w:val="6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wstąpi do postępowania sądowego wszczętego przeciwko Administratorowi,</w:t>
      </w:r>
    </w:p>
    <w:p w14:paraId="1323AD5A" w14:textId="77777777" w:rsidR="00632FD7" w:rsidRPr="00632FD7" w:rsidRDefault="00632FD7" w:rsidP="001532A1">
      <w:pPr>
        <w:numPr>
          <w:ilvl w:val="0"/>
          <w:numId w:val="6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zapewni należytą ochronę interesów Administratora, </w:t>
      </w:r>
    </w:p>
    <w:p w14:paraId="5ABE10BD" w14:textId="77777777" w:rsidR="00632FD7" w:rsidRPr="00632FD7" w:rsidRDefault="00632FD7" w:rsidP="001532A1">
      <w:pPr>
        <w:numPr>
          <w:ilvl w:val="0"/>
          <w:numId w:val="6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14:paraId="48950198" w14:textId="77777777" w:rsidR="00632FD7" w:rsidRPr="00632FD7" w:rsidRDefault="00632FD7" w:rsidP="001532A1">
      <w:pPr>
        <w:numPr>
          <w:ilvl w:val="0"/>
          <w:numId w:val="6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kar lub innych należności, </w:t>
      </w:r>
    </w:p>
    <w:p w14:paraId="176B0361" w14:textId="77777777" w:rsidR="00632FD7" w:rsidRPr="00632FD7" w:rsidRDefault="00632FD7" w:rsidP="001532A1">
      <w:pPr>
        <w:numPr>
          <w:ilvl w:val="0"/>
          <w:numId w:val="6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zwolni Administratora od odpowiedzialności w stosunku do takich osób trzecich,</w:t>
      </w:r>
    </w:p>
    <w:p w14:paraId="7F6D6DEF" w14:textId="77777777" w:rsidR="00632FD7" w:rsidRPr="00632FD7" w:rsidRDefault="00632FD7" w:rsidP="001532A1">
      <w:pPr>
        <w:numPr>
          <w:ilvl w:val="0"/>
          <w:numId w:val="6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14:paraId="241F77E4" w14:textId="77777777" w:rsidR="00632FD7" w:rsidRPr="00632FD7" w:rsidRDefault="00632FD7" w:rsidP="001532A1">
      <w:pPr>
        <w:spacing w:after="0" w:line="276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14:paraId="6647284A" w14:textId="77777777" w:rsidR="00632FD7" w:rsidRPr="00632FD7" w:rsidRDefault="00632FD7" w:rsidP="00723217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§5.</w:t>
      </w:r>
    </w:p>
    <w:p w14:paraId="52E17D24" w14:textId="77777777" w:rsidR="00632FD7" w:rsidRPr="00632FD7" w:rsidRDefault="00632FD7" w:rsidP="001532A1">
      <w:pPr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Niniejsza umowa wchodzi w życie z dniem jej podpisania i obowiązuje przez okres obowiązywania Umowy o współpracę. </w:t>
      </w:r>
    </w:p>
    <w:p w14:paraId="2F8ABB40" w14:textId="77777777" w:rsidR="00632FD7" w:rsidRPr="00632FD7" w:rsidRDefault="00632FD7" w:rsidP="001532A1">
      <w:pPr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lastRenderedPageBreak/>
        <w:t>Administrator może wypowiedzieć niniejszą umowę ze skutkiem natychmiastowym, bez zachowania okresu wypowiedzenia, jeżeli:</w:t>
      </w:r>
    </w:p>
    <w:p w14:paraId="783E52AC" w14:textId="77777777" w:rsidR="00632FD7" w:rsidRPr="00632FD7" w:rsidRDefault="00632FD7" w:rsidP="001532A1">
      <w:pPr>
        <w:numPr>
          <w:ilvl w:val="2"/>
          <w:numId w:val="65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kontrola Prezesa Urzędu Ochrony Danych Osobowych wykaże, że Podmiot przetwarzający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nie spełnia wymagań określonych w rozporządzeniu lub w przepisach powszechnie obowiązujących dotyczących ochrony danych osobowych, </w:t>
      </w:r>
    </w:p>
    <w:p w14:paraId="09F69B2E" w14:textId="77777777" w:rsidR="00632FD7" w:rsidRPr="00632FD7" w:rsidRDefault="00632FD7" w:rsidP="001532A1">
      <w:pPr>
        <w:numPr>
          <w:ilvl w:val="2"/>
          <w:numId w:val="65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zostało stwierdzone przez organ wskazany w pkt 1 naruszenie ochrony danych osobowych,</w:t>
      </w:r>
    </w:p>
    <w:p w14:paraId="54ABEF94" w14:textId="77777777" w:rsidR="00632FD7" w:rsidRPr="00632FD7" w:rsidRDefault="00632FD7" w:rsidP="001532A1">
      <w:pPr>
        <w:numPr>
          <w:ilvl w:val="2"/>
          <w:numId w:val="65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zasądzono odszkodowanie za szkodę w związku z naruszeniem przez Podmiot przetwarzający rozporządzenia, </w:t>
      </w:r>
    </w:p>
    <w:p w14:paraId="6312DF9F" w14:textId="77777777" w:rsidR="00632FD7" w:rsidRPr="00632FD7" w:rsidRDefault="00632FD7" w:rsidP="001532A1">
      <w:pPr>
        <w:numPr>
          <w:ilvl w:val="2"/>
          <w:numId w:val="65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14:paraId="6619D550" w14:textId="77777777" w:rsidR="00632FD7" w:rsidRPr="00632FD7" w:rsidRDefault="00632FD7" w:rsidP="001532A1">
      <w:pPr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08195640" w14:textId="77777777" w:rsidR="00632FD7" w:rsidRPr="00632FD7" w:rsidRDefault="00632FD7" w:rsidP="001532A1">
      <w:pPr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14:paraId="4F0E9636" w14:textId="77777777" w:rsidR="00632FD7" w:rsidRPr="00632FD7" w:rsidRDefault="00632FD7" w:rsidP="001532A1">
      <w:pPr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przetwarzający, z chwilą rozwiązania lub wygaśnięcia Umowy o współpracy,  zobowiązuje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się zwrócić przekazane przez Administratora dane osobowe oraz usunąć wszelkie dane osobowe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z wszystkich posiadanych nośników, w szczególności ze sporządzonych kopii zapasowych, oraz usunąć wszelkie ich istniejące kopie i zobowiązuje się zniszczyć wszelkie informacje mogące posłużyć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do odtworzenia, w całości lub części, powierzone dane osobowe. </w:t>
      </w:r>
    </w:p>
    <w:p w14:paraId="7DA581F6" w14:textId="77777777" w:rsidR="00632FD7" w:rsidRPr="00632FD7" w:rsidRDefault="00632FD7" w:rsidP="001532A1">
      <w:pPr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5177AD3B" w14:textId="77777777" w:rsidR="00632FD7" w:rsidRPr="00632FD7" w:rsidRDefault="00632FD7" w:rsidP="001532A1">
      <w:pPr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773D9BCE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18F12D8" w14:textId="77777777" w:rsidR="00632FD7" w:rsidRPr="00632FD7" w:rsidRDefault="00632FD7" w:rsidP="00723217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§6.</w:t>
      </w:r>
    </w:p>
    <w:p w14:paraId="38D29640" w14:textId="77777777" w:rsidR="00632FD7" w:rsidRPr="00632FD7" w:rsidRDefault="00632FD7" w:rsidP="001532A1">
      <w:pPr>
        <w:numPr>
          <w:ilvl w:val="0"/>
          <w:numId w:val="6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Strony ustalają następujące dane kontaktowe do realizacji obowiązków wynikających z niniejszej umowy:</w:t>
      </w:r>
    </w:p>
    <w:p w14:paraId="01DAEE6B" w14:textId="77777777" w:rsidR="00632FD7" w:rsidRPr="00632FD7" w:rsidRDefault="00632FD7" w:rsidP="001532A1">
      <w:pPr>
        <w:numPr>
          <w:ilvl w:val="2"/>
          <w:numId w:val="56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ze strony Administratora:</w:t>
      </w:r>
    </w:p>
    <w:p w14:paraId="46F93831" w14:textId="77777777" w:rsidR="00632FD7" w:rsidRPr="00632FD7" w:rsidRDefault="00632FD7" w:rsidP="001532A1">
      <w:pPr>
        <w:numPr>
          <w:ilvl w:val="3"/>
          <w:numId w:val="56"/>
        </w:numPr>
        <w:tabs>
          <w:tab w:val="num" w:pos="1276"/>
        </w:tabs>
        <w:spacing w:after="0" w:line="276" w:lineRule="auto"/>
        <w:ind w:left="851" w:firstLine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Inspektor Ochrony Danych - Tomasz Osmólski, tel. </w:t>
      </w:r>
      <w:r w:rsidRPr="00632FD7">
        <w:rPr>
          <w:rFonts w:ascii="Arial" w:eastAsia="Times New Roman" w:hAnsi="Arial" w:cs="Arial"/>
          <w:sz w:val="20"/>
          <w:szCs w:val="20"/>
          <w:lang w:val="en-US"/>
        </w:rPr>
        <w:t>(22) 23 90 642 e-mail: iod@ms.gov.pl</w:t>
      </w:r>
    </w:p>
    <w:p w14:paraId="61ED87EB" w14:textId="77777777" w:rsidR="00632FD7" w:rsidRPr="00632FD7" w:rsidRDefault="00632FD7" w:rsidP="001532A1">
      <w:pPr>
        <w:numPr>
          <w:ilvl w:val="3"/>
          <w:numId w:val="56"/>
        </w:numPr>
        <w:tabs>
          <w:tab w:val="num" w:pos="1276"/>
        </w:tabs>
        <w:spacing w:after="0" w:line="276" w:lineRule="auto"/>
        <w:ind w:left="851" w:firstLine="0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14:paraId="7084243A" w14:textId="77777777" w:rsidR="00632FD7" w:rsidRPr="00632FD7" w:rsidRDefault="00632FD7" w:rsidP="001532A1">
      <w:pPr>
        <w:tabs>
          <w:tab w:val="num" w:pos="851"/>
        </w:tabs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ze strony Podmiotu przetwarzającego:</w:t>
      </w:r>
    </w:p>
    <w:p w14:paraId="186EA774" w14:textId="77777777" w:rsidR="00632FD7" w:rsidRPr="00632FD7" w:rsidRDefault="00632FD7" w:rsidP="001532A1">
      <w:pPr>
        <w:tabs>
          <w:tab w:val="num" w:pos="1560"/>
        </w:tabs>
        <w:spacing w:after="0" w:line="276" w:lineRule="auto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a) </w:t>
      </w:r>
      <w:r w:rsidRPr="00632FD7">
        <w:rPr>
          <w:rFonts w:ascii="Arial" w:eastAsia="Times New Roman" w:hAnsi="Arial" w:cs="Arial"/>
          <w:sz w:val="20"/>
          <w:szCs w:val="20"/>
        </w:rPr>
        <w:tab/>
        <w:t>Inspektor Ochrony Danych - …………………., tel. ……………, e-mail …………………..,</w:t>
      </w:r>
    </w:p>
    <w:p w14:paraId="681AD3A5" w14:textId="77777777" w:rsidR="00632FD7" w:rsidRPr="00632FD7" w:rsidRDefault="00632FD7" w:rsidP="001532A1">
      <w:pPr>
        <w:tabs>
          <w:tab w:val="num" w:pos="1560"/>
        </w:tabs>
        <w:spacing w:after="0" w:line="276" w:lineRule="auto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b)</w:t>
      </w:r>
      <w:r w:rsidRPr="00632FD7">
        <w:rPr>
          <w:rFonts w:ascii="Arial" w:eastAsia="Times New Roman" w:hAnsi="Arial" w:cs="Arial"/>
          <w:sz w:val="20"/>
          <w:szCs w:val="20"/>
        </w:rPr>
        <w:tab/>
        <w:t>…………………………… - tel. ……………, e-mail …………………..,</w:t>
      </w:r>
    </w:p>
    <w:p w14:paraId="68365E38" w14:textId="77777777" w:rsidR="00632FD7" w:rsidRPr="00632FD7" w:rsidRDefault="00632FD7" w:rsidP="001532A1">
      <w:pPr>
        <w:numPr>
          <w:ilvl w:val="0"/>
          <w:numId w:val="6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8C97F29" w14:textId="77777777" w:rsidR="00632FD7" w:rsidRPr="00632FD7" w:rsidRDefault="00632FD7" w:rsidP="001532A1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35200231" w14:textId="77777777" w:rsidR="00632FD7" w:rsidRPr="00632FD7" w:rsidRDefault="00632FD7" w:rsidP="00723217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§7.</w:t>
      </w:r>
    </w:p>
    <w:p w14:paraId="2800D16B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Niniejsza umowa zostanie zrealizowana przez Podmiot przetwarzający w ramach wynagrodzenia przewidzianego za wykonanie Umowy o współpracę.</w:t>
      </w:r>
    </w:p>
    <w:p w14:paraId="426EB184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B9CDEE9" w14:textId="77777777" w:rsidR="00632FD7" w:rsidRPr="00632FD7" w:rsidRDefault="00632FD7" w:rsidP="00723217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32FD7">
        <w:rPr>
          <w:rFonts w:ascii="Arial" w:eastAsia="Times New Roman" w:hAnsi="Arial" w:cs="Arial"/>
          <w:b/>
          <w:sz w:val="20"/>
          <w:szCs w:val="20"/>
        </w:rPr>
        <w:t>§8.</w:t>
      </w:r>
    </w:p>
    <w:p w14:paraId="3C204ED6" w14:textId="77777777" w:rsidR="00632FD7" w:rsidRPr="00632FD7" w:rsidRDefault="00632FD7" w:rsidP="001532A1">
      <w:pPr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O ile umowa nie stanowi inaczej, uzupełnienie lub zmiana umowy, jej rozwiązanie za zgodą obu Stron, jak również odstąpienie od niej albo jej wypowiedzenie wymaga zachowania formy pisemnej, </w:t>
      </w:r>
      <w:r w:rsidRPr="00632FD7">
        <w:rPr>
          <w:rFonts w:ascii="Arial" w:eastAsia="Times New Roman" w:hAnsi="Arial" w:cs="Arial"/>
          <w:sz w:val="20"/>
          <w:szCs w:val="20"/>
        </w:rPr>
        <w:br/>
        <w:t>pod rygorem nieważności.</w:t>
      </w:r>
    </w:p>
    <w:p w14:paraId="3E7D3871" w14:textId="77777777" w:rsidR="00632FD7" w:rsidRPr="00632FD7" w:rsidRDefault="00632FD7" w:rsidP="001532A1">
      <w:pPr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Pr="00632FD7">
        <w:rPr>
          <w:rFonts w:ascii="Arial" w:eastAsia="Times New Roman" w:hAnsi="Arial" w:cs="Arial"/>
          <w:sz w:val="20"/>
          <w:szCs w:val="20"/>
        </w:rPr>
        <w:br/>
        <w:t xml:space="preserve">dla Administratora. </w:t>
      </w:r>
    </w:p>
    <w:p w14:paraId="64EB1294" w14:textId="77777777" w:rsidR="00632FD7" w:rsidRPr="00632FD7" w:rsidRDefault="00632FD7" w:rsidP="001532A1">
      <w:pPr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2FD7">
        <w:rPr>
          <w:rFonts w:ascii="Arial" w:eastAsia="Times New Roman" w:hAnsi="Arial" w:cs="Arial"/>
          <w:sz w:val="20"/>
          <w:szCs w:val="20"/>
        </w:rPr>
        <w:t>Umowę sporządzono w trzech jednobrzmiących egzemplarzach, w tym dwa dla Administratora oraz jeden dla Podmiotu przetwarzającego.</w:t>
      </w:r>
    </w:p>
    <w:p w14:paraId="29349534" w14:textId="60AB6120" w:rsidR="00632FD7" w:rsidRDefault="00632FD7" w:rsidP="001532A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29B9EE28" w14:textId="77777777" w:rsidR="00F13862" w:rsidRPr="00632FD7" w:rsidRDefault="00F13862" w:rsidP="001532A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28"/>
      </w:tblGrid>
      <w:tr w:rsidR="00632FD7" w:rsidRPr="00632FD7" w14:paraId="037B2104" w14:textId="77777777" w:rsidTr="001532A1">
        <w:tc>
          <w:tcPr>
            <w:tcW w:w="4889" w:type="dxa"/>
          </w:tcPr>
          <w:p w14:paraId="614CB2C5" w14:textId="77777777" w:rsidR="00632FD7" w:rsidRPr="00632FD7" w:rsidRDefault="00632FD7" w:rsidP="001532A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2FD7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</w:t>
            </w:r>
          </w:p>
          <w:p w14:paraId="56732953" w14:textId="77777777" w:rsidR="00632FD7" w:rsidRPr="00632FD7" w:rsidRDefault="00632FD7" w:rsidP="001532A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2FD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Administrator </w:t>
            </w:r>
          </w:p>
        </w:tc>
        <w:tc>
          <w:tcPr>
            <w:tcW w:w="4889" w:type="dxa"/>
          </w:tcPr>
          <w:p w14:paraId="1B05355D" w14:textId="77777777" w:rsidR="00632FD7" w:rsidRPr="00632FD7" w:rsidRDefault="00632FD7" w:rsidP="001532A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2FD7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.......................................................................</w:t>
            </w:r>
          </w:p>
          <w:p w14:paraId="31DCECF4" w14:textId="77777777" w:rsidR="00632FD7" w:rsidRPr="00632FD7" w:rsidRDefault="00632FD7" w:rsidP="001532A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2FD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Podmiot przetwarzający </w:t>
            </w:r>
          </w:p>
        </w:tc>
      </w:tr>
    </w:tbl>
    <w:p w14:paraId="25AE37CC" w14:textId="77777777" w:rsidR="00632FD7" w:rsidRPr="00632FD7" w:rsidRDefault="00632FD7" w:rsidP="001532A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7047DB1" w14:textId="58212B06" w:rsidR="00632FD7" w:rsidRPr="00723217" w:rsidRDefault="00F13862" w:rsidP="00F13862">
      <w:pPr>
        <w:autoSpaceDE w:val="0"/>
        <w:autoSpaceDN w:val="0"/>
        <w:adjustRightInd w:val="0"/>
        <w:spacing w:after="0" w:line="240" w:lineRule="auto"/>
        <w:ind w:left="1134" w:hanging="1134"/>
        <w:jc w:val="right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4A57422" wp14:editId="13D30C9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72030" cy="659765"/>
            <wp:effectExtent l="0" t="0" r="0" b="698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248" cy="667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FD7" w:rsidRPr="00723217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Załącznik nr 6 do Umowy nr …………z dnia …………….</w:t>
      </w:r>
    </w:p>
    <w:p w14:paraId="1256BF2D" w14:textId="77777777" w:rsidR="00632FD7" w:rsidRPr="00632FD7" w:rsidRDefault="00632FD7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0ECF4" w14:textId="77777777" w:rsidR="00632FD7" w:rsidRPr="00632FD7" w:rsidRDefault="00632FD7" w:rsidP="00C272C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>Warszawa, ………………………….. r.</w:t>
      </w:r>
    </w:p>
    <w:p w14:paraId="49BF0AAE" w14:textId="77777777" w:rsidR="00632FD7" w:rsidRPr="00632FD7" w:rsidRDefault="00632FD7" w:rsidP="00C272C9">
      <w:pPr>
        <w:spacing w:after="0" w:line="240" w:lineRule="auto"/>
        <w:ind w:left="6372" w:firstLine="708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632FD7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(miejscowość i data)</w:t>
      </w:r>
    </w:p>
    <w:p w14:paraId="41099E56" w14:textId="0B7C5954" w:rsidR="00632FD7" w:rsidRDefault="00C272C9" w:rsidP="00C272C9">
      <w:pPr>
        <w:spacing w:after="240" w:line="360" w:lineRule="auto"/>
        <w:ind w:left="5680" w:firstLine="284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32FD7" w:rsidRPr="00632FD7">
        <w:rPr>
          <w:rFonts w:ascii="Arial" w:eastAsia="Times New Roman" w:hAnsi="Arial" w:cs="Arial"/>
          <w:sz w:val="20"/>
          <w:szCs w:val="20"/>
          <w:lang w:eastAsia="pl-PL"/>
        </w:rPr>
        <w:t xml:space="preserve">Upoważnienie nr: </w:t>
      </w:r>
      <w:r w:rsidR="00632FD7" w:rsidRPr="00C272C9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Pr="00C272C9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632FD7" w:rsidRPr="00C272C9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 w:rsidR="00632FD7" w:rsidRPr="00C272C9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</w:p>
    <w:p w14:paraId="3C7B9E51" w14:textId="77777777" w:rsidR="00F13862" w:rsidRPr="00632FD7" w:rsidRDefault="00F13862" w:rsidP="00C272C9">
      <w:pPr>
        <w:spacing w:after="240" w:line="360" w:lineRule="auto"/>
        <w:ind w:left="5680" w:firstLine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0C1D04" w14:textId="77777777" w:rsidR="00632FD7" w:rsidRPr="00632FD7" w:rsidRDefault="00632FD7" w:rsidP="00C272C9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b/>
          <w:sz w:val="20"/>
          <w:szCs w:val="20"/>
          <w:lang w:eastAsia="pl-PL"/>
        </w:rPr>
        <w:t>UPOWAŻNIENIE</w:t>
      </w:r>
    </w:p>
    <w:p w14:paraId="50C1D8C7" w14:textId="77777777" w:rsidR="00632FD7" w:rsidRPr="00632FD7" w:rsidRDefault="00632FD7" w:rsidP="00C272C9">
      <w:pPr>
        <w:spacing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b/>
          <w:sz w:val="20"/>
          <w:szCs w:val="20"/>
          <w:lang w:eastAsia="pl-PL"/>
        </w:rPr>
        <w:t>DO PRZETWARZANIA DANYCH OSOBOWYCH</w:t>
      </w:r>
    </w:p>
    <w:p w14:paraId="37A61838" w14:textId="77777777" w:rsidR="00632FD7" w:rsidRPr="00632FD7" w:rsidRDefault="00632FD7" w:rsidP="001532A1">
      <w:pPr>
        <w:spacing w:before="24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 Urz. UE L 119, s. 1) – dalej RODO</w:t>
      </w:r>
      <w:r w:rsidRPr="00632F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32FD7">
        <w:rPr>
          <w:rFonts w:ascii="Arial" w:eastAsia="Times New Roman" w:hAnsi="Arial" w:cs="Arial"/>
          <w:sz w:val="20"/>
          <w:szCs w:val="20"/>
          <w:lang w:eastAsia="pl-PL"/>
        </w:rPr>
        <w:t>− nadaję upoważnienie Pani/Panu:</w:t>
      </w:r>
    </w:p>
    <w:p w14:paraId="79FBF295" w14:textId="77777777" w:rsidR="00632FD7" w:rsidRPr="00632FD7" w:rsidRDefault="00632FD7" w:rsidP="001532A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</w:p>
    <w:p w14:paraId="519640F4" w14:textId="77777777" w:rsidR="00632FD7" w:rsidRPr="00632FD7" w:rsidRDefault="00632FD7" w:rsidP="001532A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632FD7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(imię i nazwisko, PESEL)</w:t>
      </w:r>
    </w:p>
    <w:p w14:paraId="0C46B02D" w14:textId="77777777" w:rsidR="00632FD7" w:rsidRPr="00632FD7" w:rsidRDefault="00632FD7" w:rsidP="001532A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EE17888" w14:textId="77777777" w:rsidR="00632FD7" w:rsidRPr="00632FD7" w:rsidRDefault="00632FD7" w:rsidP="001532A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632FD7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komórki organizacyjnej/nazwa podmiotu przetwarzającego)</w:t>
      </w:r>
    </w:p>
    <w:p w14:paraId="7AD9A623" w14:textId="77777777" w:rsidR="00632FD7" w:rsidRPr="00632FD7" w:rsidRDefault="00632FD7" w:rsidP="001532A1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>do przetwarzania danych osobowych w zakresie pełnionych obowiązków służbowych na zajmowanym stanowisku, tj. uzyskuje Pani/Pan upoważnienie do przetwarzania danych osobowych w czynnościach przetwarzania (zbiorze/zbiorach danych):</w:t>
      </w:r>
    </w:p>
    <w:p w14:paraId="0AC7776B" w14:textId="77777777" w:rsidR="00632FD7" w:rsidRPr="00632FD7" w:rsidRDefault="00632FD7" w:rsidP="001532A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</w:p>
    <w:p w14:paraId="213CEA29" w14:textId="77777777" w:rsidR="00632FD7" w:rsidRPr="00632FD7" w:rsidRDefault="00632FD7" w:rsidP="001532A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632FD7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czynności przetwarzania lub zbioru/zbiorów danych)</w:t>
      </w:r>
    </w:p>
    <w:p w14:paraId="38EFF9C4" w14:textId="77777777" w:rsidR="00632FD7" w:rsidRPr="00632FD7" w:rsidRDefault="00632FD7" w:rsidP="001532A1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4DA9FE" w14:textId="77777777" w:rsidR="00632FD7" w:rsidRPr="00632FD7" w:rsidRDefault="00632FD7" w:rsidP="001532A1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 xml:space="preserve">Upoważnienie obejmuje uprawnienie do przetwarzania danych w zakresie: </w:t>
      </w:r>
      <w:r w:rsidRPr="00632FD7">
        <w:rPr>
          <w:rFonts w:ascii="Arial" w:eastAsia="Times New Roman" w:hAnsi="Arial" w:cs="Arial"/>
          <w:i/>
          <w:sz w:val="20"/>
          <w:szCs w:val="20"/>
          <w:lang w:eastAsia="pl-PL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 (niepotrzebne skreślić).</w:t>
      </w:r>
    </w:p>
    <w:p w14:paraId="637F74A6" w14:textId="77777777" w:rsidR="00632FD7" w:rsidRPr="00632FD7" w:rsidRDefault="00632FD7" w:rsidP="001532A1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>Zobowiązuję Panią/Pana do przetwarzania danych osobowych, zgodnie z udzielonym upoważnieniem oraz z przepisami RODO, ustawy z dnia 10 maja 2018 r. o ochronie danych osobowych, Kodeksu pracy, a także z Polityką bezpieczeństwa danych osobowych Ministerstwa Sprawiedliwości.</w:t>
      </w:r>
    </w:p>
    <w:p w14:paraId="2BAAFC6B" w14:textId="77777777" w:rsidR="00632FD7" w:rsidRPr="00632FD7" w:rsidRDefault="00632FD7" w:rsidP="001532A1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>Jednocześnie upoważniam Panią/Pana do tworzenia/posiadania dla potrzeb wykonywanej pracy zestawień, ewidencji oraz rejestrów z danymi osobowymi, z zachowaniem pełnej ich ochrony przy zastosowaniu środków technicznych i organizacyjnych wdrożonych w Ministerstwie Sprawiedliwości.</w:t>
      </w:r>
    </w:p>
    <w:p w14:paraId="59A24EDD" w14:textId="77777777" w:rsidR="00632FD7" w:rsidRPr="00632FD7" w:rsidRDefault="00632FD7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2FD7">
        <w:rPr>
          <w:rFonts w:ascii="Arial" w:eastAsia="Times New Roman" w:hAnsi="Arial" w:cs="Arial"/>
          <w:sz w:val="20"/>
          <w:szCs w:val="20"/>
          <w:lang w:eastAsia="pl-PL"/>
        </w:rPr>
        <w:t>Upoważnienie obowiązuje od dnia    ………………………    do dnia  ………………………...</w:t>
      </w:r>
    </w:p>
    <w:p w14:paraId="42B864C1" w14:textId="77777777" w:rsidR="00632FD7" w:rsidRPr="00632FD7" w:rsidRDefault="00632FD7" w:rsidP="001532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FE0C3E" w14:textId="77777777" w:rsidR="00632FD7" w:rsidRPr="00632FD7" w:rsidRDefault="00632FD7" w:rsidP="001532A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B286EFB" w14:textId="77777777" w:rsidR="00632FD7" w:rsidRPr="00632FD7" w:rsidRDefault="00632FD7" w:rsidP="001532A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9365F75" w14:textId="77777777" w:rsidR="00632FD7" w:rsidRPr="00632FD7" w:rsidRDefault="00632FD7" w:rsidP="001532A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5F90842" w14:textId="77777777" w:rsidR="00632FD7" w:rsidRPr="00632FD7" w:rsidRDefault="00632FD7" w:rsidP="001532A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2FD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………………………………………………………..</w:t>
      </w:r>
    </w:p>
    <w:p w14:paraId="1DBEB661" w14:textId="77777777" w:rsidR="00632FD7" w:rsidRPr="00632FD7" w:rsidRDefault="00632FD7" w:rsidP="001532A1">
      <w:pPr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2FD7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 xml:space="preserve">         pieczęć i podpis administratora danych</w:t>
      </w:r>
    </w:p>
    <w:p w14:paraId="38675804" w14:textId="77777777" w:rsidR="00632FD7" w:rsidRPr="00632FD7" w:rsidRDefault="00632FD7" w:rsidP="001532A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FA874CE" w14:textId="77777777" w:rsidR="00632FD7" w:rsidRPr="00632FD7" w:rsidRDefault="00632FD7" w:rsidP="001532A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C95FD7F" w14:textId="77777777" w:rsidR="00632FD7" w:rsidRPr="00632FD7" w:rsidRDefault="00632FD7" w:rsidP="001532A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12AB1F4" w14:textId="77777777" w:rsidR="00632FD7" w:rsidRPr="00632FD7" w:rsidRDefault="00632FD7" w:rsidP="001532A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2FD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..……………………………………………………..</w:t>
      </w:r>
    </w:p>
    <w:p w14:paraId="2DF995B0" w14:textId="77777777" w:rsidR="00632FD7" w:rsidRPr="00632FD7" w:rsidRDefault="00632FD7" w:rsidP="001532A1">
      <w:pPr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2FD7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 xml:space="preserve">           data i podpis osoby upoważnionej</w:t>
      </w:r>
    </w:p>
    <w:p w14:paraId="24C40698" w14:textId="77777777" w:rsidR="00632FD7" w:rsidRPr="00B41EA7" w:rsidRDefault="00632FD7" w:rsidP="001532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632FD7" w:rsidRPr="00B41EA7" w:rsidSect="001532A1">
      <w:headerReference w:type="default" r:id="rId18"/>
      <w:footerReference w:type="even" r:id="rId19"/>
      <w:footerReference w:type="default" r:id="rId20"/>
      <w:pgSz w:w="11906" w:h="16838"/>
      <w:pgMar w:top="851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143EC" w14:textId="77777777" w:rsidR="00A37421" w:rsidRDefault="00A37421" w:rsidP="008D0543">
      <w:pPr>
        <w:spacing w:after="0" w:line="240" w:lineRule="auto"/>
      </w:pPr>
      <w:r>
        <w:separator/>
      </w:r>
    </w:p>
  </w:endnote>
  <w:endnote w:type="continuationSeparator" w:id="0">
    <w:p w14:paraId="1EB6EA5D" w14:textId="77777777" w:rsidR="00A37421" w:rsidRDefault="00A37421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1BBBF" w14:textId="77777777" w:rsidR="00F13862" w:rsidRDefault="00F138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0737721"/>
      <w:docPartObj>
        <w:docPartGallery w:val="Page Numbers (Bottom of Page)"/>
        <w:docPartUnique/>
      </w:docPartObj>
    </w:sdtPr>
    <w:sdtEndPr/>
    <w:sdtContent>
      <w:p w14:paraId="3F5E6E82" w14:textId="4C4542AB" w:rsidR="006F2EC6" w:rsidRDefault="006F2E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69CA7" w14:textId="77777777" w:rsidR="006F2EC6" w:rsidRDefault="006F2E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9E63" w14:textId="77777777" w:rsidR="00F13862" w:rsidRDefault="00F1386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CC2E" w14:textId="77777777" w:rsidR="008A54B2" w:rsidRDefault="008A54B2" w:rsidP="001532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11D4B5" w14:textId="77777777" w:rsidR="008A54B2" w:rsidRDefault="008A54B2" w:rsidP="001532A1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735458"/>
      <w:docPartObj>
        <w:docPartGallery w:val="Page Numbers (Bottom of Page)"/>
        <w:docPartUnique/>
      </w:docPartObj>
    </w:sdtPr>
    <w:sdtEndPr/>
    <w:sdtContent>
      <w:p w14:paraId="73EE2C61" w14:textId="398CA1D6" w:rsidR="00F13862" w:rsidRDefault="00F138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B389D" w14:textId="77777777" w:rsidR="008A54B2" w:rsidRDefault="008A54B2" w:rsidP="001532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DCDA" w14:textId="77777777" w:rsidR="00A37421" w:rsidRDefault="00A37421" w:rsidP="008D0543">
      <w:pPr>
        <w:spacing w:after="0" w:line="240" w:lineRule="auto"/>
      </w:pPr>
      <w:r>
        <w:separator/>
      </w:r>
    </w:p>
  </w:footnote>
  <w:footnote w:type="continuationSeparator" w:id="0">
    <w:p w14:paraId="4522A2CF" w14:textId="77777777" w:rsidR="00A37421" w:rsidRDefault="00A37421" w:rsidP="008D0543">
      <w:pPr>
        <w:spacing w:after="0" w:line="240" w:lineRule="auto"/>
      </w:pPr>
      <w:r>
        <w:continuationSeparator/>
      </w:r>
    </w:p>
  </w:footnote>
  <w:footnote w:id="1">
    <w:p w14:paraId="30A88F9B" w14:textId="77777777" w:rsidR="008A54B2" w:rsidRDefault="008A54B2" w:rsidP="00386B5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4D9A00B4" w14:textId="77777777" w:rsidR="008A54B2" w:rsidRDefault="008A54B2" w:rsidP="00386B5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2F4A" w14:textId="77777777" w:rsidR="00F13862" w:rsidRDefault="00F13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FA01" w14:textId="77777777" w:rsidR="008A54B2" w:rsidRDefault="008A54B2" w:rsidP="006150BC">
    <w:pPr>
      <w:pStyle w:val="Nagwek"/>
    </w:pPr>
  </w:p>
  <w:p w14:paraId="20BBE097" w14:textId="61F6129E" w:rsidR="008A54B2" w:rsidRDefault="008A54B2" w:rsidP="005350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ED67" w14:textId="77777777" w:rsidR="00F13862" w:rsidRDefault="00F1386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606E" w14:textId="77777777" w:rsidR="008A54B2" w:rsidRPr="004046EB" w:rsidRDefault="008A54B2">
    <w:pPr>
      <w:pStyle w:val="Nagwek"/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43F30"/>
    <w:multiLevelType w:val="hybridMultilevel"/>
    <w:tmpl w:val="01D22484"/>
    <w:lvl w:ilvl="0" w:tplc="5AE0B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003A6"/>
    <w:multiLevelType w:val="multilevel"/>
    <w:tmpl w:val="9C3C581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8" w15:restartNumberingAfterBreak="0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22E02"/>
    <w:multiLevelType w:val="hybridMultilevel"/>
    <w:tmpl w:val="6DD284F8"/>
    <w:lvl w:ilvl="0" w:tplc="C58416B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A472F"/>
    <w:multiLevelType w:val="hybridMultilevel"/>
    <w:tmpl w:val="96FCA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hint="default"/>
        <w:color w:val="auto"/>
      </w:rPr>
    </w:lvl>
    <w:lvl w:ilvl="2" w:tplc="0415000F">
      <w:start w:val="1"/>
      <w:numFmt w:val="decimal"/>
      <w:lvlText w:val="%3."/>
      <w:lvlJc w:val="left"/>
      <w:pPr>
        <w:ind w:left="2343" w:hanging="420"/>
      </w:pPr>
      <w:rPr>
        <w:rFonts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7" w15:restartNumberingAfterBreak="0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9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1532F"/>
    <w:multiLevelType w:val="hybridMultilevel"/>
    <w:tmpl w:val="B69E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E57FE"/>
    <w:multiLevelType w:val="hybridMultilevel"/>
    <w:tmpl w:val="32E2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E8971E7"/>
    <w:multiLevelType w:val="hybridMultilevel"/>
    <w:tmpl w:val="F63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38F375F"/>
    <w:multiLevelType w:val="hybridMultilevel"/>
    <w:tmpl w:val="B0A673D0"/>
    <w:lvl w:ilvl="0" w:tplc="B92EB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812EF3"/>
    <w:multiLevelType w:val="hybridMultilevel"/>
    <w:tmpl w:val="A0C4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rFonts w:hint="default"/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30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0337F"/>
    <w:multiLevelType w:val="hybridMultilevel"/>
    <w:tmpl w:val="F4309988"/>
    <w:lvl w:ilvl="0" w:tplc="8C60D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A10AB"/>
    <w:multiLevelType w:val="hybridMultilevel"/>
    <w:tmpl w:val="BC046D08"/>
    <w:styleLink w:val="siwz11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662F48"/>
    <w:multiLevelType w:val="hybridMultilevel"/>
    <w:tmpl w:val="2C9CD9FE"/>
    <w:lvl w:ilvl="0" w:tplc="D2EADB10">
      <w:start w:val="3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16864"/>
    <w:multiLevelType w:val="hybridMultilevel"/>
    <w:tmpl w:val="3520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9212D9"/>
    <w:multiLevelType w:val="hybridMultilevel"/>
    <w:tmpl w:val="A886AC9C"/>
    <w:lvl w:ilvl="0" w:tplc="15C20A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327666"/>
    <w:multiLevelType w:val="hybridMultilevel"/>
    <w:tmpl w:val="061484B0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rFonts w:hint="default"/>
        <w:color w:val="auto"/>
      </w:rPr>
    </w:lvl>
    <w:lvl w:ilvl="1" w:tplc="4E30E6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C74F13"/>
    <w:multiLevelType w:val="hybridMultilevel"/>
    <w:tmpl w:val="01068A62"/>
    <w:lvl w:ilvl="0" w:tplc="57F2601E">
      <w:start w:val="1"/>
      <w:numFmt w:val="decimal"/>
      <w:lvlText w:val="%1."/>
      <w:lvlJc w:val="left"/>
      <w:pPr>
        <w:ind w:left="7525" w:hanging="72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F02E2"/>
    <w:multiLevelType w:val="hybridMultilevel"/>
    <w:tmpl w:val="6C30F5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B757FDD"/>
    <w:multiLevelType w:val="hybridMultilevel"/>
    <w:tmpl w:val="A5B237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A838A0"/>
    <w:multiLevelType w:val="hybridMultilevel"/>
    <w:tmpl w:val="556226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0" w15:restartNumberingAfterBreak="0">
    <w:nsid w:val="5EF93479"/>
    <w:multiLevelType w:val="hybridMultilevel"/>
    <w:tmpl w:val="8CA29656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3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68067BC9"/>
    <w:multiLevelType w:val="hybridMultilevel"/>
    <w:tmpl w:val="427E48C0"/>
    <w:lvl w:ilvl="0" w:tplc="A34E689A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5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6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2434E61"/>
    <w:multiLevelType w:val="hybridMultilevel"/>
    <w:tmpl w:val="8A94B882"/>
    <w:lvl w:ilvl="0" w:tplc="C8A26156">
      <w:start w:val="8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31543D2"/>
    <w:multiLevelType w:val="hybridMultilevel"/>
    <w:tmpl w:val="08C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E8F0508"/>
    <w:multiLevelType w:val="hybridMultilevel"/>
    <w:tmpl w:val="D0B41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9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5"/>
  </w:num>
  <w:num w:numId="5">
    <w:abstractNumId w:val="62"/>
  </w:num>
  <w:num w:numId="6">
    <w:abstractNumId w:val="61"/>
  </w:num>
  <w:num w:numId="7">
    <w:abstractNumId w:val="16"/>
  </w:num>
  <w:num w:numId="8">
    <w:abstractNumId w:val="53"/>
  </w:num>
  <w:num w:numId="9">
    <w:abstractNumId w:val="30"/>
  </w:num>
  <w:num w:numId="10">
    <w:abstractNumId w:val="18"/>
  </w:num>
  <w:num w:numId="11">
    <w:abstractNumId w:val="42"/>
  </w:num>
  <w:num w:numId="12">
    <w:abstractNumId w:val="12"/>
  </w:num>
  <w:num w:numId="13">
    <w:abstractNumId w:val="41"/>
  </w:num>
  <w:num w:numId="14">
    <w:abstractNumId w:val="19"/>
  </w:num>
  <w:num w:numId="15">
    <w:abstractNumId w:val="11"/>
  </w:num>
  <w:num w:numId="16">
    <w:abstractNumId w:val="25"/>
  </w:num>
  <w:num w:numId="17">
    <w:abstractNumId w:val="17"/>
  </w:num>
  <w:num w:numId="18">
    <w:abstractNumId w:val="58"/>
  </w:num>
  <w:num w:numId="19">
    <w:abstractNumId w:val="4"/>
  </w:num>
  <w:num w:numId="20">
    <w:abstractNumId w:val="47"/>
  </w:num>
  <w:num w:numId="21">
    <w:abstractNumId w:val="9"/>
  </w:num>
  <w:num w:numId="22">
    <w:abstractNumId w:val="0"/>
  </w:num>
  <w:num w:numId="23">
    <w:abstractNumId w:val="54"/>
  </w:num>
  <w:num w:numId="24">
    <w:abstractNumId w:val="10"/>
  </w:num>
  <w:num w:numId="25">
    <w:abstractNumId w:val="59"/>
  </w:num>
  <w:num w:numId="26">
    <w:abstractNumId w:val="50"/>
  </w:num>
  <w:num w:numId="27">
    <w:abstractNumId w:val="32"/>
  </w:num>
  <w:num w:numId="28">
    <w:abstractNumId w:val="37"/>
  </w:num>
  <w:num w:numId="29">
    <w:abstractNumId w:val="28"/>
  </w:num>
  <w:num w:numId="30">
    <w:abstractNumId w:val="15"/>
  </w:num>
  <w:num w:numId="31">
    <w:abstractNumId w:val="20"/>
  </w:num>
  <w:num w:numId="32">
    <w:abstractNumId w:val="26"/>
  </w:num>
  <w:num w:numId="33">
    <w:abstractNumId w:val="8"/>
  </w:num>
  <w:num w:numId="34">
    <w:abstractNumId w:val="60"/>
  </w:num>
  <w:num w:numId="35">
    <w:abstractNumId w:val="14"/>
  </w:num>
  <w:num w:numId="36">
    <w:abstractNumId w:val="3"/>
  </w:num>
  <w:num w:numId="37">
    <w:abstractNumId w:val="22"/>
  </w:num>
  <w:num w:numId="38">
    <w:abstractNumId w:val="34"/>
  </w:num>
  <w:num w:numId="39">
    <w:abstractNumId w:val="36"/>
  </w:num>
  <w:num w:numId="40">
    <w:abstractNumId w:val="29"/>
  </w:num>
  <w:num w:numId="41">
    <w:abstractNumId w:val="31"/>
  </w:num>
  <w:num w:numId="42">
    <w:abstractNumId w:val="44"/>
  </w:num>
  <w:num w:numId="43">
    <w:abstractNumId w:val="39"/>
  </w:num>
  <w:num w:numId="44">
    <w:abstractNumId w:val="1"/>
  </w:num>
  <w:num w:numId="45">
    <w:abstractNumId w:val="43"/>
  </w:num>
  <w:num w:numId="46">
    <w:abstractNumId w:val="27"/>
  </w:num>
  <w:num w:numId="47">
    <w:abstractNumId w:val="21"/>
  </w:num>
  <w:num w:numId="48">
    <w:abstractNumId w:val="45"/>
  </w:num>
  <w:num w:numId="49">
    <w:abstractNumId w:val="38"/>
  </w:num>
  <w:num w:numId="50">
    <w:abstractNumId w:val="23"/>
  </w:num>
  <w:num w:numId="51">
    <w:abstractNumId w:val="35"/>
  </w:num>
  <w:num w:numId="52">
    <w:abstractNumId w:val="13"/>
  </w:num>
  <w:num w:numId="53">
    <w:abstractNumId w:val="64"/>
  </w:num>
  <w:num w:numId="54">
    <w:abstractNumId w:val="33"/>
  </w:num>
  <w:num w:numId="55">
    <w:abstractNumId w:val="40"/>
  </w:num>
  <w:num w:numId="56">
    <w:abstractNumId w:val="51"/>
  </w:num>
  <w:num w:numId="57">
    <w:abstractNumId w:val="56"/>
  </w:num>
  <w:num w:numId="58">
    <w:abstractNumId w:val="2"/>
  </w:num>
  <w:num w:numId="59">
    <w:abstractNumId w:val="57"/>
  </w:num>
  <w:num w:numId="60">
    <w:abstractNumId w:val="6"/>
  </w:num>
  <w:num w:numId="61">
    <w:abstractNumId w:val="46"/>
  </w:num>
  <w:num w:numId="62">
    <w:abstractNumId w:val="48"/>
  </w:num>
  <w:num w:numId="63">
    <w:abstractNumId w:val="65"/>
  </w:num>
  <w:num w:numId="64">
    <w:abstractNumId w:val="63"/>
  </w:num>
  <w:num w:numId="65">
    <w:abstractNumId w:val="24"/>
  </w:num>
  <w:num w:numId="66">
    <w:abstractNumId w:val="52"/>
  </w:num>
  <w:num w:numId="67">
    <w:abstractNumId w:val="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3C9D"/>
    <w:rsid w:val="00004202"/>
    <w:rsid w:val="000042A8"/>
    <w:rsid w:val="0000461E"/>
    <w:rsid w:val="0000513C"/>
    <w:rsid w:val="000067D5"/>
    <w:rsid w:val="00010818"/>
    <w:rsid w:val="00011907"/>
    <w:rsid w:val="000135B9"/>
    <w:rsid w:val="00015CBA"/>
    <w:rsid w:val="00017DFF"/>
    <w:rsid w:val="0002015E"/>
    <w:rsid w:val="0002185D"/>
    <w:rsid w:val="00024913"/>
    <w:rsid w:val="00030D32"/>
    <w:rsid w:val="000310EB"/>
    <w:rsid w:val="000365E7"/>
    <w:rsid w:val="00041CE9"/>
    <w:rsid w:val="00041DDB"/>
    <w:rsid w:val="000439C5"/>
    <w:rsid w:val="00050C5B"/>
    <w:rsid w:val="000568B9"/>
    <w:rsid w:val="00056C75"/>
    <w:rsid w:val="000571B9"/>
    <w:rsid w:val="00060BDF"/>
    <w:rsid w:val="0006103D"/>
    <w:rsid w:val="00062BA1"/>
    <w:rsid w:val="0006445F"/>
    <w:rsid w:val="00064BB1"/>
    <w:rsid w:val="00065C5F"/>
    <w:rsid w:val="00066D00"/>
    <w:rsid w:val="00067CE7"/>
    <w:rsid w:val="00071957"/>
    <w:rsid w:val="00073EEC"/>
    <w:rsid w:val="000770C8"/>
    <w:rsid w:val="000775A4"/>
    <w:rsid w:val="0008164E"/>
    <w:rsid w:val="00082154"/>
    <w:rsid w:val="00082D1F"/>
    <w:rsid w:val="00084C64"/>
    <w:rsid w:val="0008646D"/>
    <w:rsid w:val="00091C24"/>
    <w:rsid w:val="0009281E"/>
    <w:rsid w:val="00092B4B"/>
    <w:rsid w:val="00093696"/>
    <w:rsid w:val="00094709"/>
    <w:rsid w:val="00097F9D"/>
    <w:rsid w:val="000A18E0"/>
    <w:rsid w:val="000A2B3D"/>
    <w:rsid w:val="000A2F0D"/>
    <w:rsid w:val="000A4E4B"/>
    <w:rsid w:val="000A56E4"/>
    <w:rsid w:val="000B5268"/>
    <w:rsid w:val="000C1305"/>
    <w:rsid w:val="000C28FC"/>
    <w:rsid w:val="000C31AC"/>
    <w:rsid w:val="000C49AA"/>
    <w:rsid w:val="000C4C4D"/>
    <w:rsid w:val="000C4E7B"/>
    <w:rsid w:val="000D0C27"/>
    <w:rsid w:val="000D1C8D"/>
    <w:rsid w:val="000D753C"/>
    <w:rsid w:val="000E1677"/>
    <w:rsid w:val="000E211C"/>
    <w:rsid w:val="000E3510"/>
    <w:rsid w:val="000E43CC"/>
    <w:rsid w:val="000E5C19"/>
    <w:rsid w:val="000E62E4"/>
    <w:rsid w:val="000E66A1"/>
    <w:rsid w:val="000E677F"/>
    <w:rsid w:val="000E7FC1"/>
    <w:rsid w:val="000F127C"/>
    <w:rsid w:val="000F173B"/>
    <w:rsid w:val="000F2626"/>
    <w:rsid w:val="000F4AE0"/>
    <w:rsid w:val="001021C3"/>
    <w:rsid w:val="00103ADA"/>
    <w:rsid w:val="0010498B"/>
    <w:rsid w:val="00105B47"/>
    <w:rsid w:val="00107CA2"/>
    <w:rsid w:val="00107D2D"/>
    <w:rsid w:val="00110E61"/>
    <w:rsid w:val="001117EF"/>
    <w:rsid w:val="00115BA3"/>
    <w:rsid w:val="00123304"/>
    <w:rsid w:val="001269F3"/>
    <w:rsid w:val="00127239"/>
    <w:rsid w:val="001272D5"/>
    <w:rsid w:val="001275FF"/>
    <w:rsid w:val="0013418B"/>
    <w:rsid w:val="00135491"/>
    <w:rsid w:val="001367A7"/>
    <w:rsid w:val="00136F82"/>
    <w:rsid w:val="001377AE"/>
    <w:rsid w:val="001420D5"/>
    <w:rsid w:val="00142E64"/>
    <w:rsid w:val="00142F27"/>
    <w:rsid w:val="001439F8"/>
    <w:rsid w:val="001441FD"/>
    <w:rsid w:val="00146798"/>
    <w:rsid w:val="00152A41"/>
    <w:rsid w:val="001532A1"/>
    <w:rsid w:val="00154746"/>
    <w:rsid w:val="00154CA9"/>
    <w:rsid w:val="0015527A"/>
    <w:rsid w:val="00155A06"/>
    <w:rsid w:val="00162AAB"/>
    <w:rsid w:val="00163239"/>
    <w:rsid w:val="00164A44"/>
    <w:rsid w:val="00167B39"/>
    <w:rsid w:val="00172CD6"/>
    <w:rsid w:val="00174F1D"/>
    <w:rsid w:val="00175A43"/>
    <w:rsid w:val="00177039"/>
    <w:rsid w:val="00181285"/>
    <w:rsid w:val="001845B9"/>
    <w:rsid w:val="00185E73"/>
    <w:rsid w:val="0018656D"/>
    <w:rsid w:val="00186787"/>
    <w:rsid w:val="00186D0A"/>
    <w:rsid w:val="00187212"/>
    <w:rsid w:val="001876B4"/>
    <w:rsid w:val="00192E30"/>
    <w:rsid w:val="0019562D"/>
    <w:rsid w:val="001957BE"/>
    <w:rsid w:val="00197F6B"/>
    <w:rsid w:val="001A0B66"/>
    <w:rsid w:val="001A2D2C"/>
    <w:rsid w:val="001A5B91"/>
    <w:rsid w:val="001A7F51"/>
    <w:rsid w:val="001B1259"/>
    <w:rsid w:val="001B1C6C"/>
    <w:rsid w:val="001B302D"/>
    <w:rsid w:val="001B3A66"/>
    <w:rsid w:val="001B70DF"/>
    <w:rsid w:val="001C15BA"/>
    <w:rsid w:val="001C323F"/>
    <w:rsid w:val="001C6982"/>
    <w:rsid w:val="001C69EF"/>
    <w:rsid w:val="001C6BD4"/>
    <w:rsid w:val="001C7109"/>
    <w:rsid w:val="001C7509"/>
    <w:rsid w:val="001D4217"/>
    <w:rsid w:val="001D5140"/>
    <w:rsid w:val="001D6F32"/>
    <w:rsid w:val="001E573A"/>
    <w:rsid w:val="001E623C"/>
    <w:rsid w:val="001E66B7"/>
    <w:rsid w:val="001E7A88"/>
    <w:rsid w:val="001E7C9F"/>
    <w:rsid w:val="001F570A"/>
    <w:rsid w:val="001F7600"/>
    <w:rsid w:val="001F77D6"/>
    <w:rsid w:val="00202078"/>
    <w:rsid w:val="002039B1"/>
    <w:rsid w:val="00203AFA"/>
    <w:rsid w:val="002049D7"/>
    <w:rsid w:val="0020626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27E02"/>
    <w:rsid w:val="00231BCD"/>
    <w:rsid w:val="00231C63"/>
    <w:rsid w:val="00235889"/>
    <w:rsid w:val="00236006"/>
    <w:rsid w:val="00236712"/>
    <w:rsid w:val="00236844"/>
    <w:rsid w:val="00237549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3BE6"/>
    <w:rsid w:val="00254227"/>
    <w:rsid w:val="00255476"/>
    <w:rsid w:val="00256E3C"/>
    <w:rsid w:val="00261900"/>
    <w:rsid w:val="002636FF"/>
    <w:rsid w:val="00263A67"/>
    <w:rsid w:val="00265704"/>
    <w:rsid w:val="00265E4C"/>
    <w:rsid w:val="0026665E"/>
    <w:rsid w:val="00267787"/>
    <w:rsid w:val="00270F40"/>
    <w:rsid w:val="002735E7"/>
    <w:rsid w:val="0027411B"/>
    <w:rsid w:val="00276C3B"/>
    <w:rsid w:val="00277FC4"/>
    <w:rsid w:val="00282D58"/>
    <w:rsid w:val="00283A42"/>
    <w:rsid w:val="00284F10"/>
    <w:rsid w:val="00287682"/>
    <w:rsid w:val="00290082"/>
    <w:rsid w:val="00290CAC"/>
    <w:rsid w:val="00294188"/>
    <w:rsid w:val="00294A29"/>
    <w:rsid w:val="002A0CDA"/>
    <w:rsid w:val="002A0DEB"/>
    <w:rsid w:val="002A27E3"/>
    <w:rsid w:val="002A372A"/>
    <w:rsid w:val="002A5DF6"/>
    <w:rsid w:val="002A6151"/>
    <w:rsid w:val="002A6595"/>
    <w:rsid w:val="002B24EE"/>
    <w:rsid w:val="002B660D"/>
    <w:rsid w:val="002B6920"/>
    <w:rsid w:val="002B6BC4"/>
    <w:rsid w:val="002C058F"/>
    <w:rsid w:val="002C3913"/>
    <w:rsid w:val="002C3E49"/>
    <w:rsid w:val="002C4DA6"/>
    <w:rsid w:val="002C692C"/>
    <w:rsid w:val="002C700D"/>
    <w:rsid w:val="002C79C4"/>
    <w:rsid w:val="002D1AE6"/>
    <w:rsid w:val="002D1D27"/>
    <w:rsid w:val="002D6C03"/>
    <w:rsid w:val="002D7118"/>
    <w:rsid w:val="002E3866"/>
    <w:rsid w:val="002E4E49"/>
    <w:rsid w:val="002E7DC2"/>
    <w:rsid w:val="002F00D3"/>
    <w:rsid w:val="002F3A23"/>
    <w:rsid w:val="002F3F26"/>
    <w:rsid w:val="002F4456"/>
    <w:rsid w:val="002F610F"/>
    <w:rsid w:val="002F6537"/>
    <w:rsid w:val="002F6624"/>
    <w:rsid w:val="003006C1"/>
    <w:rsid w:val="00302095"/>
    <w:rsid w:val="00304558"/>
    <w:rsid w:val="003051B7"/>
    <w:rsid w:val="00305A5D"/>
    <w:rsid w:val="00306380"/>
    <w:rsid w:val="003123F4"/>
    <w:rsid w:val="0031433E"/>
    <w:rsid w:val="003211F4"/>
    <w:rsid w:val="00324BD0"/>
    <w:rsid w:val="003251B7"/>
    <w:rsid w:val="0032681E"/>
    <w:rsid w:val="00330185"/>
    <w:rsid w:val="00330625"/>
    <w:rsid w:val="00330870"/>
    <w:rsid w:val="00336FFA"/>
    <w:rsid w:val="003407EE"/>
    <w:rsid w:val="00340ADC"/>
    <w:rsid w:val="00342649"/>
    <w:rsid w:val="00352A94"/>
    <w:rsid w:val="003559B0"/>
    <w:rsid w:val="00356D29"/>
    <w:rsid w:val="003635D4"/>
    <w:rsid w:val="00365B56"/>
    <w:rsid w:val="003667F3"/>
    <w:rsid w:val="00371A19"/>
    <w:rsid w:val="0038047C"/>
    <w:rsid w:val="00380595"/>
    <w:rsid w:val="00382BF9"/>
    <w:rsid w:val="00383860"/>
    <w:rsid w:val="00385A02"/>
    <w:rsid w:val="00386215"/>
    <w:rsid w:val="00386408"/>
    <w:rsid w:val="00386A23"/>
    <w:rsid w:val="00386B52"/>
    <w:rsid w:val="00390ABB"/>
    <w:rsid w:val="0039221F"/>
    <w:rsid w:val="00393497"/>
    <w:rsid w:val="0039599F"/>
    <w:rsid w:val="00396080"/>
    <w:rsid w:val="00396533"/>
    <w:rsid w:val="003976B4"/>
    <w:rsid w:val="00397797"/>
    <w:rsid w:val="003A0BA9"/>
    <w:rsid w:val="003B11A3"/>
    <w:rsid w:val="003B179B"/>
    <w:rsid w:val="003B6E8E"/>
    <w:rsid w:val="003C0928"/>
    <w:rsid w:val="003C1298"/>
    <w:rsid w:val="003D1307"/>
    <w:rsid w:val="003D1F96"/>
    <w:rsid w:val="003D2190"/>
    <w:rsid w:val="003D3BD0"/>
    <w:rsid w:val="003D6218"/>
    <w:rsid w:val="003D7307"/>
    <w:rsid w:val="003D7D79"/>
    <w:rsid w:val="003E716F"/>
    <w:rsid w:val="003F14C3"/>
    <w:rsid w:val="003F2373"/>
    <w:rsid w:val="003F3375"/>
    <w:rsid w:val="003F5570"/>
    <w:rsid w:val="003F57F2"/>
    <w:rsid w:val="0040203D"/>
    <w:rsid w:val="004025BB"/>
    <w:rsid w:val="00403186"/>
    <w:rsid w:val="0040358B"/>
    <w:rsid w:val="00406D4A"/>
    <w:rsid w:val="00407055"/>
    <w:rsid w:val="004150B5"/>
    <w:rsid w:val="0041720C"/>
    <w:rsid w:val="00420DFC"/>
    <w:rsid w:val="00421581"/>
    <w:rsid w:val="00423CFB"/>
    <w:rsid w:val="00427356"/>
    <w:rsid w:val="00427EF6"/>
    <w:rsid w:val="00436005"/>
    <w:rsid w:val="00436AA5"/>
    <w:rsid w:val="00437189"/>
    <w:rsid w:val="0044038F"/>
    <w:rsid w:val="004412DC"/>
    <w:rsid w:val="004423FE"/>
    <w:rsid w:val="00443983"/>
    <w:rsid w:val="00451F0F"/>
    <w:rsid w:val="00453090"/>
    <w:rsid w:val="00454F8B"/>
    <w:rsid w:val="0045572D"/>
    <w:rsid w:val="00455CF5"/>
    <w:rsid w:val="0046230C"/>
    <w:rsid w:val="00462BAA"/>
    <w:rsid w:val="0046387B"/>
    <w:rsid w:val="0046507B"/>
    <w:rsid w:val="0046689A"/>
    <w:rsid w:val="00476B76"/>
    <w:rsid w:val="00477C8C"/>
    <w:rsid w:val="00481724"/>
    <w:rsid w:val="00484169"/>
    <w:rsid w:val="00487EEE"/>
    <w:rsid w:val="00492452"/>
    <w:rsid w:val="00492DBE"/>
    <w:rsid w:val="0049574A"/>
    <w:rsid w:val="004978DC"/>
    <w:rsid w:val="004A07BB"/>
    <w:rsid w:val="004A1513"/>
    <w:rsid w:val="004A219D"/>
    <w:rsid w:val="004A2866"/>
    <w:rsid w:val="004A29D0"/>
    <w:rsid w:val="004B08CC"/>
    <w:rsid w:val="004B26E5"/>
    <w:rsid w:val="004B2A99"/>
    <w:rsid w:val="004B4C1C"/>
    <w:rsid w:val="004B63EB"/>
    <w:rsid w:val="004B734D"/>
    <w:rsid w:val="004C0708"/>
    <w:rsid w:val="004C2232"/>
    <w:rsid w:val="004C3041"/>
    <w:rsid w:val="004C753C"/>
    <w:rsid w:val="004D3091"/>
    <w:rsid w:val="004D34CF"/>
    <w:rsid w:val="004D3B93"/>
    <w:rsid w:val="004E1EDC"/>
    <w:rsid w:val="004E4269"/>
    <w:rsid w:val="004E5C90"/>
    <w:rsid w:val="004F0397"/>
    <w:rsid w:val="004F0570"/>
    <w:rsid w:val="004F4A8F"/>
    <w:rsid w:val="004F54DE"/>
    <w:rsid w:val="0050311D"/>
    <w:rsid w:val="00503C8D"/>
    <w:rsid w:val="00504DFE"/>
    <w:rsid w:val="005061A8"/>
    <w:rsid w:val="0050675B"/>
    <w:rsid w:val="00510968"/>
    <w:rsid w:val="0051124E"/>
    <w:rsid w:val="00513F2B"/>
    <w:rsid w:val="00513F4B"/>
    <w:rsid w:val="00514821"/>
    <w:rsid w:val="00515EF0"/>
    <w:rsid w:val="0051746F"/>
    <w:rsid w:val="00517B1A"/>
    <w:rsid w:val="00520F59"/>
    <w:rsid w:val="005210DB"/>
    <w:rsid w:val="0052282E"/>
    <w:rsid w:val="005228A7"/>
    <w:rsid w:val="005228F7"/>
    <w:rsid w:val="00522CAA"/>
    <w:rsid w:val="00525DC1"/>
    <w:rsid w:val="005303AE"/>
    <w:rsid w:val="00530ACF"/>
    <w:rsid w:val="00532807"/>
    <w:rsid w:val="00532DA1"/>
    <w:rsid w:val="0053509A"/>
    <w:rsid w:val="005366B1"/>
    <w:rsid w:val="00537527"/>
    <w:rsid w:val="00541CE0"/>
    <w:rsid w:val="00542252"/>
    <w:rsid w:val="0054416F"/>
    <w:rsid w:val="00544695"/>
    <w:rsid w:val="0054608B"/>
    <w:rsid w:val="00551093"/>
    <w:rsid w:val="00552661"/>
    <w:rsid w:val="00554E25"/>
    <w:rsid w:val="00555037"/>
    <w:rsid w:val="005559DA"/>
    <w:rsid w:val="00560767"/>
    <w:rsid w:val="00563970"/>
    <w:rsid w:val="0056457D"/>
    <w:rsid w:val="00564F63"/>
    <w:rsid w:val="00565407"/>
    <w:rsid w:val="0057438B"/>
    <w:rsid w:val="005744C3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51A1"/>
    <w:rsid w:val="005972BA"/>
    <w:rsid w:val="005A0DF6"/>
    <w:rsid w:val="005A1AC3"/>
    <w:rsid w:val="005A2950"/>
    <w:rsid w:val="005A539D"/>
    <w:rsid w:val="005A77DA"/>
    <w:rsid w:val="005A7ACE"/>
    <w:rsid w:val="005C01E7"/>
    <w:rsid w:val="005C1EEA"/>
    <w:rsid w:val="005C479E"/>
    <w:rsid w:val="005C4AFC"/>
    <w:rsid w:val="005C77E3"/>
    <w:rsid w:val="005C7FD1"/>
    <w:rsid w:val="005D0A2A"/>
    <w:rsid w:val="005D2668"/>
    <w:rsid w:val="005D3BE7"/>
    <w:rsid w:val="005D5313"/>
    <w:rsid w:val="005E2834"/>
    <w:rsid w:val="005E2B3E"/>
    <w:rsid w:val="005E30A7"/>
    <w:rsid w:val="005E4064"/>
    <w:rsid w:val="005E4892"/>
    <w:rsid w:val="005E53AB"/>
    <w:rsid w:val="005E6369"/>
    <w:rsid w:val="005E6EB6"/>
    <w:rsid w:val="005E76C9"/>
    <w:rsid w:val="005F0F21"/>
    <w:rsid w:val="005F21D7"/>
    <w:rsid w:val="005F40FE"/>
    <w:rsid w:val="005F44C5"/>
    <w:rsid w:val="005F4562"/>
    <w:rsid w:val="005F701A"/>
    <w:rsid w:val="005F7B80"/>
    <w:rsid w:val="00602454"/>
    <w:rsid w:val="00603D14"/>
    <w:rsid w:val="006040E6"/>
    <w:rsid w:val="006056F4"/>
    <w:rsid w:val="00607742"/>
    <w:rsid w:val="00610911"/>
    <w:rsid w:val="00611F79"/>
    <w:rsid w:val="00612E56"/>
    <w:rsid w:val="006150BC"/>
    <w:rsid w:val="00621A00"/>
    <w:rsid w:val="00624E34"/>
    <w:rsid w:val="00625F54"/>
    <w:rsid w:val="00632291"/>
    <w:rsid w:val="00632347"/>
    <w:rsid w:val="00632FD7"/>
    <w:rsid w:val="0063388C"/>
    <w:rsid w:val="00633B8B"/>
    <w:rsid w:val="0063429D"/>
    <w:rsid w:val="00634504"/>
    <w:rsid w:val="00634CAE"/>
    <w:rsid w:val="006361A9"/>
    <w:rsid w:val="00636365"/>
    <w:rsid w:val="006458A4"/>
    <w:rsid w:val="00650DF3"/>
    <w:rsid w:val="00651394"/>
    <w:rsid w:val="00652CF7"/>
    <w:rsid w:val="00653AFC"/>
    <w:rsid w:val="00654CE9"/>
    <w:rsid w:val="00654DDA"/>
    <w:rsid w:val="00663725"/>
    <w:rsid w:val="00663F82"/>
    <w:rsid w:val="00667185"/>
    <w:rsid w:val="00667F1F"/>
    <w:rsid w:val="0067024A"/>
    <w:rsid w:val="006721A4"/>
    <w:rsid w:val="00672C45"/>
    <w:rsid w:val="006740CE"/>
    <w:rsid w:val="006743B1"/>
    <w:rsid w:val="00675145"/>
    <w:rsid w:val="00680D5E"/>
    <w:rsid w:val="00682A17"/>
    <w:rsid w:val="00682EA0"/>
    <w:rsid w:val="00683C3A"/>
    <w:rsid w:val="00683CFF"/>
    <w:rsid w:val="006874B9"/>
    <w:rsid w:val="00687852"/>
    <w:rsid w:val="0069008B"/>
    <w:rsid w:val="006904F1"/>
    <w:rsid w:val="00693CF1"/>
    <w:rsid w:val="0069455F"/>
    <w:rsid w:val="006949F8"/>
    <w:rsid w:val="00695DE9"/>
    <w:rsid w:val="006979BE"/>
    <w:rsid w:val="00697AD8"/>
    <w:rsid w:val="006A5C5B"/>
    <w:rsid w:val="006A5D44"/>
    <w:rsid w:val="006B39B8"/>
    <w:rsid w:val="006C300F"/>
    <w:rsid w:val="006C3E05"/>
    <w:rsid w:val="006C55CC"/>
    <w:rsid w:val="006C5C26"/>
    <w:rsid w:val="006C5F65"/>
    <w:rsid w:val="006C7FAA"/>
    <w:rsid w:val="006D0DB1"/>
    <w:rsid w:val="006D18C7"/>
    <w:rsid w:val="006E1004"/>
    <w:rsid w:val="006E6051"/>
    <w:rsid w:val="006E6CA7"/>
    <w:rsid w:val="006E7BDC"/>
    <w:rsid w:val="006F0BF9"/>
    <w:rsid w:val="006F1F92"/>
    <w:rsid w:val="006F2CF0"/>
    <w:rsid w:val="006F2D9C"/>
    <w:rsid w:val="006F2EC6"/>
    <w:rsid w:val="006F3150"/>
    <w:rsid w:val="006F3C4F"/>
    <w:rsid w:val="006F46B7"/>
    <w:rsid w:val="006F478A"/>
    <w:rsid w:val="006F5012"/>
    <w:rsid w:val="006F592E"/>
    <w:rsid w:val="006F5998"/>
    <w:rsid w:val="00700A6F"/>
    <w:rsid w:val="00700DA3"/>
    <w:rsid w:val="00701928"/>
    <w:rsid w:val="0070422A"/>
    <w:rsid w:val="007073F2"/>
    <w:rsid w:val="00710956"/>
    <w:rsid w:val="00714D66"/>
    <w:rsid w:val="00715897"/>
    <w:rsid w:val="00720A07"/>
    <w:rsid w:val="00721284"/>
    <w:rsid w:val="00722179"/>
    <w:rsid w:val="00723217"/>
    <w:rsid w:val="00724465"/>
    <w:rsid w:val="0072476B"/>
    <w:rsid w:val="00726AAB"/>
    <w:rsid w:val="0072713F"/>
    <w:rsid w:val="00731506"/>
    <w:rsid w:val="00731681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450C"/>
    <w:rsid w:val="00765E42"/>
    <w:rsid w:val="00767D13"/>
    <w:rsid w:val="007715A4"/>
    <w:rsid w:val="007715F1"/>
    <w:rsid w:val="00774E27"/>
    <w:rsid w:val="00775A22"/>
    <w:rsid w:val="007778F2"/>
    <w:rsid w:val="007805CE"/>
    <w:rsid w:val="00780955"/>
    <w:rsid w:val="0078494E"/>
    <w:rsid w:val="00784FE6"/>
    <w:rsid w:val="007850CA"/>
    <w:rsid w:val="0078561E"/>
    <w:rsid w:val="00785A3B"/>
    <w:rsid w:val="00786822"/>
    <w:rsid w:val="0078769F"/>
    <w:rsid w:val="007900A9"/>
    <w:rsid w:val="00790318"/>
    <w:rsid w:val="007A341D"/>
    <w:rsid w:val="007A400C"/>
    <w:rsid w:val="007A4BC6"/>
    <w:rsid w:val="007A6D43"/>
    <w:rsid w:val="007B0341"/>
    <w:rsid w:val="007B1CA6"/>
    <w:rsid w:val="007B3DE0"/>
    <w:rsid w:val="007B6BA7"/>
    <w:rsid w:val="007C06F6"/>
    <w:rsid w:val="007C209F"/>
    <w:rsid w:val="007C3AEC"/>
    <w:rsid w:val="007C4090"/>
    <w:rsid w:val="007C48D7"/>
    <w:rsid w:val="007C562D"/>
    <w:rsid w:val="007C60ED"/>
    <w:rsid w:val="007C6B82"/>
    <w:rsid w:val="007D258C"/>
    <w:rsid w:val="007D29EF"/>
    <w:rsid w:val="007D43C0"/>
    <w:rsid w:val="007D520D"/>
    <w:rsid w:val="007D6548"/>
    <w:rsid w:val="007D6B8E"/>
    <w:rsid w:val="007E2A38"/>
    <w:rsid w:val="007E6EAE"/>
    <w:rsid w:val="007F001C"/>
    <w:rsid w:val="007F42B4"/>
    <w:rsid w:val="007F57E3"/>
    <w:rsid w:val="007F598B"/>
    <w:rsid w:val="007F5FF8"/>
    <w:rsid w:val="007F7ECA"/>
    <w:rsid w:val="0080127A"/>
    <w:rsid w:val="0080186A"/>
    <w:rsid w:val="008021E7"/>
    <w:rsid w:val="00802EAF"/>
    <w:rsid w:val="008061AA"/>
    <w:rsid w:val="008069EB"/>
    <w:rsid w:val="00806B2B"/>
    <w:rsid w:val="00810A07"/>
    <w:rsid w:val="0081328D"/>
    <w:rsid w:val="00814217"/>
    <w:rsid w:val="0081584F"/>
    <w:rsid w:val="008208E3"/>
    <w:rsid w:val="00821545"/>
    <w:rsid w:val="00823ACD"/>
    <w:rsid w:val="00823AFC"/>
    <w:rsid w:val="00824F5A"/>
    <w:rsid w:val="00825B93"/>
    <w:rsid w:val="00827CB6"/>
    <w:rsid w:val="00830ACF"/>
    <w:rsid w:val="00832244"/>
    <w:rsid w:val="00834D24"/>
    <w:rsid w:val="008364FA"/>
    <w:rsid w:val="00836615"/>
    <w:rsid w:val="00836A0B"/>
    <w:rsid w:val="00840D9D"/>
    <w:rsid w:val="00841839"/>
    <w:rsid w:val="008427E9"/>
    <w:rsid w:val="00845549"/>
    <w:rsid w:val="00845933"/>
    <w:rsid w:val="00847A0F"/>
    <w:rsid w:val="0085052D"/>
    <w:rsid w:val="00851472"/>
    <w:rsid w:val="0085190B"/>
    <w:rsid w:val="00851D82"/>
    <w:rsid w:val="008522D4"/>
    <w:rsid w:val="008545FD"/>
    <w:rsid w:val="00854BD7"/>
    <w:rsid w:val="00855638"/>
    <w:rsid w:val="00863133"/>
    <w:rsid w:val="00866345"/>
    <w:rsid w:val="00867094"/>
    <w:rsid w:val="00867187"/>
    <w:rsid w:val="008709E9"/>
    <w:rsid w:val="00871D01"/>
    <w:rsid w:val="008728DE"/>
    <w:rsid w:val="00873A6A"/>
    <w:rsid w:val="00877D00"/>
    <w:rsid w:val="00880659"/>
    <w:rsid w:val="00880712"/>
    <w:rsid w:val="00882450"/>
    <w:rsid w:val="00882D89"/>
    <w:rsid w:val="0088390A"/>
    <w:rsid w:val="00891949"/>
    <w:rsid w:val="008A4E26"/>
    <w:rsid w:val="008A54B2"/>
    <w:rsid w:val="008B354F"/>
    <w:rsid w:val="008B396F"/>
    <w:rsid w:val="008B406F"/>
    <w:rsid w:val="008B68FA"/>
    <w:rsid w:val="008B740E"/>
    <w:rsid w:val="008C0768"/>
    <w:rsid w:val="008C14AC"/>
    <w:rsid w:val="008C1B4F"/>
    <w:rsid w:val="008C30CC"/>
    <w:rsid w:val="008C342F"/>
    <w:rsid w:val="008C39CA"/>
    <w:rsid w:val="008C4A82"/>
    <w:rsid w:val="008C7F0A"/>
    <w:rsid w:val="008D0543"/>
    <w:rsid w:val="008D1909"/>
    <w:rsid w:val="008D21A8"/>
    <w:rsid w:val="008D21C8"/>
    <w:rsid w:val="008D296D"/>
    <w:rsid w:val="008D300A"/>
    <w:rsid w:val="008D3379"/>
    <w:rsid w:val="008D6820"/>
    <w:rsid w:val="008D688D"/>
    <w:rsid w:val="008D7FF7"/>
    <w:rsid w:val="008E09E6"/>
    <w:rsid w:val="008E39B9"/>
    <w:rsid w:val="008E4063"/>
    <w:rsid w:val="008E46D0"/>
    <w:rsid w:val="008F6E22"/>
    <w:rsid w:val="00903B0C"/>
    <w:rsid w:val="0090706B"/>
    <w:rsid w:val="00915644"/>
    <w:rsid w:val="00917073"/>
    <w:rsid w:val="00921536"/>
    <w:rsid w:val="0092186E"/>
    <w:rsid w:val="00921E83"/>
    <w:rsid w:val="009225E9"/>
    <w:rsid w:val="009230D0"/>
    <w:rsid w:val="00925801"/>
    <w:rsid w:val="0092609B"/>
    <w:rsid w:val="00927022"/>
    <w:rsid w:val="00934CA0"/>
    <w:rsid w:val="00940077"/>
    <w:rsid w:val="009406C3"/>
    <w:rsid w:val="00942303"/>
    <w:rsid w:val="009438E3"/>
    <w:rsid w:val="00945B64"/>
    <w:rsid w:val="00946923"/>
    <w:rsid w:val="0094794C"/>
    <w:rsid w:val="00950CF1"/>
    <w:rsid w:val="0095418C"/>
    <w:rsid w:val="00961862"/>
    <w:rsid w:val="0096240E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77E7A"/>
    <w:rsid w:val="00980156"/>
    <w:rsid w:val="009807C4"/>
    <w:rsid w:val="009924C6"/>
    <w:rsid w:val="009950C3"/>
    <w:rsid w:val="00995F6E"/>
    <w:rsid w:val="00995FD3"/>
    <w:rsid w:val="009969C3"/>
    <w:rsid w:val="0099758F"/>
    <w:rsid w:val="009A0E04"/>
    <w:rsid w:val="009A290F"/>
    <w:rsid w:val="009A41A2"/>
    <w:rsid w:val="009A74AE"/>
    <w:rsid w:val="009A75FE"/>
    <w:rsid w:val="009B6183"/>
    <w:rsid w:val="009B7817"/>
    <w:rsid w:val="009C1E23"/>
    <w:rsid w:val="009D0441"/>
    <w:rsid w:val="009D18C3"/>
    <w:rsid w:val="009D2655"/>
    <w:rsid w:val="009D2B59"/>
    <w:rsid w:val="009D2FBC"/>
    <w:rsid w:val="009D3527"/>
    <w:rsid w:val="009D4D72"/>
    <w:rsid w:val="009D52EA"/>
    <w:rsid w:val="009D5B18"/>
    <w:rsid w:val="009E1C77"/>
    <w:rsid w:val="009E2AC3"/>
    <w:rsid w:val="009E3B00"/>
    <w:rsid w:val="009E6D13"/>
    <w:rsid w:val="009F3B17"/>
    <w:rsid w:val="009F6331"/>
    <w:rsid w:val="00A040B5"/>
    <w:rsid w:val="00A04B87"/>
    <w:rsid w:val="00A16D78"/>
    <w:rsid w:val="00A21315"/>
    <w:rsid w:val="00A21364"/>
    <w:rsid w:val="00A2518A"/>
    <w:rsid w:val="00A25A88"/>
    <w:rsid w:val="00A2627A"/>
    <w:rsid w:val="00A26D2F"/>
    <w:rsid w:val="00A3197F"/>
    <w:rsid w:val="00A32373"/>
    <w:rsid w:val="00A3267C"/>
    <w:rsid w:val="00A342F4"/>
    <w:rsid w:val="00A34CCB"/>
    <w:rsid w:val="00A365B1"/>
    <w:rsid w:val="00A37421"/>
    <w:rsid w:val="00A37805"/>
    <w:rsid w:val="00A40AF5"/>
    <w:rsid w:val="00A43E46"/>
    <w:rsid w:val="00A46A33"/>
    <w:rsid w:val="00A50EA5"/>
    <w:rsid w:val="00A52396"/>
    <w:rsid w:val="00A53D1B"/>
    <w:rsid w:val="00A54144"/>
    <w:rsid w:val="00A5421C"/>
    <w:rsid w:val="00A56821"/>
    <w:rsid w:val="00A56C4B"/>
    <w:rsid w:val="00A63360"/>
    <w:rsid w:val="00A64436"/>
    <w:rsid w:val="00A66F5A"/>
    <w:rsid w:val="00A7491B"/>
    <w:rsid w:val="00A74F50"/>
    <w:rsid w:val="00A82B37"/>
    <w:rsid w:val="00A86502"/>
    <w:rsid w:val="00A8799A"/>
    <w:rsid w:val="00A87ADC"/>
    <w:rsid w:val="00A90688"/>
    <w:rsid w:val="00A95BC3"/>
    <w:rsid w:val="00A969AB"/>
    <w:rsid w:val="00AA0AE5"/>
    <w:rsid w:val="00AA0E25"/>
    <w:rsid w:val="00AA12AE"/>
    <w:rsid w:val="00AA24C1"/>
    <w:rsid w:val="00AA2F19"/>
    <w:rsid w:val="00AA38E3"/>
    <w:rsid w:val="00AA3FBE"/>
    <w:rsid w:val="00AA67E7"/>
    <w:rsid w:val="00AA6C32"/>
    <w:rsid w:val="00AB18B3"/>
    <w:rsid w:val="00AB34D9"/>
    <w:rsid w:val="00AB75FE"/>
    <w:rsid w:val="00AC049F"/>
    <w:rsid w:val="00AC219C"/>
    <w:rsid w:val="00AC43E0"/>
    <w:rsid w:val="00AC7227"/>
    <w:rsid w:val="00AD1178"/>
    <w:rsid w:val="00AD12B5"/>
    <w:rsid w:val="00AD12EA"/>
    <w:rsid w:val="00AD1B56"/>
    <w:rsid w:val="00AD6654"/>
    <w:rsid w:val="00AD7D04"/>
    <w:rsid w:val="00AE1FF7"/>
    <w:rsid w:val="00AE3506"/>
    <w:rsid w:val="00AF03D8"/>
    <w:rsid w:val="00AF0801"/>
    <w:rsid w:val="00AF157A"/>
    <w:rsid w:val="00AF2594"/>
    <w:rsid w:val="00AF35CE"/>
    <w:rsid w:val="00AF4C89"/>
    <w:rsid w:val="00AF56E0"/>
    <w:rsid w:val="00AF791A"/>
    <w:rsid w:val="00B03156"/>
    <w:rsid w:val="00B03E3D"/>
    <w:rsid w:val="00B04204"/>
    <w:rsid w:val="00B04D5B"/>
    <w:rsid w:val="00B0571D"/>
    <w:rsid w:val="00B06CEB"/>
    <w:rsid w:val="00B107AA"/>
    <w:rsid w:val="00B11D1F"/>
    <w:rsid w:val="00B139EA"/>
    <w:rsid w:val="00B158B0"/>
    <w:rsid w:val="00B160EE"/>
    <w:rsid w:val="00B21D04"/>
    <w:rsid w:val="00B22326"/>
    <w:rsid w:val="00B23409"/>
    <w:rsid w:val="00B25059"/>
    <w:rsid w:val="00B27182"/>
    <w:rsid w:val="00B279BD"/>
    <w:rsid w:val="00B328C0"/>
    <w:rsid w:val="00B329B7"/>
    <w:rsid w:val="00B33B07"/>
    <w:rsid w:val="00B36AA2"/>
    <w:rsid w:val="00B37415"/>
    <w:rsid w:val="00B404DB"/>
    <w:rsid w:val="00B41EA7"/>
    <w:rsid w:val="00B425AA"/>
    <w:rsid w:val="00B5085A"/>
    <w:rsid w:val="00B52E97"/>
    <w:rsid w:val="00B5379D"/>
    <w:rsid w:val="00B549E2"/>
    <w:rsid w:val="00B55F77"/>
    <w:rsid w:val="00B60799"/>
    <w:rsid w:val="00B6090C"/>
    <w:rsid w:val="00B62716"/>
    <w:rsid w:val="00B65122"/>
    <w:rsid w:val="00B668EA"/>
    <w:rsid w:val="00B66D49"/>
    <w:rsid w:val="00B7008D"/>
    <w:rsid w:val="00B71C75"/>
    <w:rsid w:val="00B747C4"/>
    <w:rsid w:val="00B74F1E"/>
    <w:rsid w:val="00B752CE"/>
    <w:rsid w:val="00B80672"/>
    <w:rsid w:val="00B82639"/>
    <w:rsid w:val="00B8271A"/>
    <w:rsid w:val="00B84729"/>
    <w:rsid w:val="00B8479B"/>
    <w:rsid w:val="00B85956"/>
    <w:rsid w:val="00B862EE"/>
    <w:rsid w:val="00BA308B"/>
    <w:rsid w:val="00BA4FFB"/>
    <w:rsid w:val="00BB09EC"/>
    <w:rsid w:val="00BB3DBF"/>
    <w:rsid w:val="00BB534A"/>
    <w:rsid w:val="00BB6438"/>
    <w:rsid w:val="00BB7D73"/>
    <w:rsid w:val="00BB7ED6"/>
    <w:rsid w:val="00BC0CD9"/>
    <w:rsid w:val="00BC2B77"/>
    <w:rsid w:val="00BC7981"/>
    <w:rsid w:val="00BD07DE"/>
    <w:rsid w:val="00BD085F"/>
    <w:rsid w:val="00BD2870"/>
    <w:rsid w:val="00BD41C4"/>
    <w:rsid w:val="00BD6E56"/>
    <w:rsid w:val="00BD783E"/>
    <w:rsid w:val="00BE2A4B"/>
    <w:rsid w:val="00BE730A"/>
    <w:rsid w:val="00BE7B0F"/>
    <w:rsid w:val="00BF06C8"/>
    <w:rsid w:val="00BF32D9"/>
    <w:rsid w:val="00BF6437"/>
    <w:rsid w:val="00C01910"/>
    <w:rsid w:val="00C04779"/>
    <w:rsid w:val="00C0717A"/>
    <w:rsid w:val="00C07D0B"/>
    <w:rsid w:val="00C1211F"/>
    <w:rsid w:val="00C12172"/>
    <w:rsid w:val="00C17D1B"/>
    <w:rsid w:val="00C2103F"/>
    <w:rsid w:val="00C21F7C"/>
    <w:rsid w:val="00C22BF8"/>
    <w:rsid w:val="00C23350"/>
    <w:rsid w:val="00C24074"/>
    <w:rsid w:val="00C2704C"/>
    <w:rsid w:val="00C272C9"/>
    <w:rsid w:val="00C30855"/>
    <w:rsid w:val="00C31318"/>
    <w:rsid w:val="00C33246"/>
    <w:rsid w:val="00C34869"/>
    <w:rsid w:val="00C35453"/>
    <w:rsid w:val="00C35AE6"/>
    <w:rsid w:val="00C419D8"/>
    <w:rsid w:val="00C42924"/>
    <w:rsid w:val="00C46976"/>
    <w:rsid w:val="00C47C50"/>
    <w:rsid w:val="00C47DC9"/>
    <w:rsid w:val="00C5012F"/>
    <w:rsid w:val="00C5292D"/>
    <w:rsid w:val="00C54ED1"/>
    <w:rsid w:val="00C55D0E"/>
    <w:rsid w:val="00C565D4"/>
    <w:rsid w:val="00C6250F"/>
    <w:rsid w:val="00C650F6"/>
    <w:rsid w:val="00C65706"/>
    <w:rsid w:val="00C74268"/>
    <w:rsid w:val="00C77635"/>
    <w:rsid w:val="00C833B8"/>
    <w:rsid w:val="00C84461"/>
    <w:rsid w:val="00C860A0"/>
    <w:rsid w:val="00C8745C"/>
    <w:rsid w:val="00C9407B"/>
    <w:rsid w:val="00C95B61"/>
    <w:rsid w:val="00C973F5"/>
    <w:rsid w:val="00CA0619"/>
    <w:rsid w:val="00CA0F7A"/>
    <w:rsid w:val="00CA3EB6"/>
    <w:rsid w:val="00CA554D"/>
    <w:rsid w:val="00CA6F18"/>
    <w:rsid w:val="00CA72DB"/>
    <w:rsid w:val="00CB0996"/>
    <w:rsid w:val="00CB3470"/>
    <w:rsid w:val="00CB3C16"/>
    <w:rsid w:val="00CB5190"/>
    <w:rsid w:val="00CB6AA2"/>
    <w:rsid w:val="00CB78B2"/>
    <w:rsid w:val="00CC0263"/>
    <w:rsid w:val="00CC1FB8"/>
    <w:rsid w:val="00CC2412"/>
    <w:rsid w:val="00CC56E1"/>
    <w:rsid w:val="00CC735B"/>
    <w:rsid w:val="00CC7A91"/>
    <w:rsid w:val="00CD0D17"/>
    <w:rsid w:val="00CD2C72"/>
    <w:rsid w:val="00CD453E"/>
    <w:rsid w:val="00CD62B7"/>
    <w:rsid w:val="00CD62F2"/>
    <w:rsid w:val="00CE061B"/>
    <w:rsid w:val="00CE3272"/>
    <w:rsid w:val="00CE4309"/>
    <w:rsid w:val="00CF2F7D"/>
    <w:rsid w:val="00CF3AD3"/>
    <w:rsid w:val="00D01EAF"/>
    <w:rsid w:val="00D04A28"/>
    <w:rsid w:val="00D06839"/>
    <w:rsid w:val="00D07B01"/>
    <w:rsid w:val="00D15E4C"/>
    <w:rsid w:val="00D16037"/>
    <w:rsid w:val="00D205A5"/>
    <w:rsid w:val="00D25449"/>
    <w:rsid w:val="00D35475"/>
    <w:rsid w:val="00D404E8"/>
    <w:rsid w:val="00D41E6B"/>
    <w:rsid w:val="00D42A50"/>
    <w:rsid w:val="00D4462F"/>
    <w:rsid w:val="00D46EC5"/>
    <w:rsid w:val="00D47D3C"/>
    <w:rsid w:val="00D51F7F"/>
    <w:rsid w:val="00D532F6"/>
    <w:rsid w:val="00D53943"/>
    <w:rsid w:val="00D539F5"/>
    <w:rsid w:val="00D56380"/>
    <w:rsid w:val="00D6379C"/>
    <w:rsid w:val="00D65328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82DFC"/>
    <w:rsid w:val="00D85959"/>
    <w:rsid w:val="00D9166F"/>
    <w:rsid w:val="00D917A1"/>
    <w:rsid w:val="00D92A3C"/>
    <w:rsid w:val="00D94008"/>
    <w:rsid w:val="00D9609D"/>
    <w:rsid w:val="00DA0507"/>
    <w:rsid w:val="00DA0BC8"/>
    <w:rsid w:val="00DA56A3"/>
    <w:rsid w:val="00DA71D0"/>
    <w:rsid w:val="00DB00E5"/>
    <w:rsid w:val="00DB083D"/>
    <w:rsid w:val="00DB0916"/>
    <w:rsid w:val="00DB2B7C"/>
    <w:rsid w:val="00DC28EC"/>
    <w:rsid w:val="00DD10DF"/>
    <w:rsid w:val="00DD1614"/>
    <w:rsid w:val="00DD31B2"/>
    <w:rsid w:val="00DD5628"/>
    <w:rsid w:val="00DD573D"/>
    <w:rsid w:val="00DD610C"/>
    <w:rsid w:val="00DE37F0"/>
    <w:rsid w:val="00DE4DB0"/>
    <w:rsid w:val="00DE5F5D"/>
    <w:rsid w:val="00DE651E"/>
    <w:rsid w:val="00DE6C58"/>
    <w:rsid w:val="00DF03F8"/>
    <w:rsid w:val="00DF6A91"/>
    <w:rsid w:val="00DF7668"/>
    <w:rsid w:val="00DF7F41"/>
    <w:rsid w:val="00DF7FA1"/>
    <w:rsid w:val="00E0030B"/>
    <w:rsid w:val="00E01037"/>
    <w:rsid w:val="00E01C00"/>
    <w:rsid w:val="00E02350"/>
    <w:rsid w:val="00E1064F"/>
    <w:rsid w:val="00E13905"/>
    <w:rsid w:val="00E14440"/>
    <w:rsid w:val="00E14DAD"/>
    <w:rsid w:val="00E152AA"/>
    <w:rsid w:val="00E170ED"/>
    <w:rsid w:val="00E2212A"/>
    <w:rsid w:val="00E23002"/>
    <w:rsid w:val="00E231B4"/>
    <w:rsid w:val="00E271A8"/>
    <w:rsid w:val="00E27B18"/>
    <w:rsid w:val="00E27F4C"/>
    <w:rsid w:val="00E34E29"/>
    <w:rsid w:val="00E37A61"/>
    <w:rsid w:val="00E435B4"/>
    <w:rsid w:val="00E4607F"/>
    <w:rsid w:val="00E46451"/>
    <w:rsid w:val="00E47CD0"/>
    <w:rsid w:val="00E47E8C"/>
    <w:rsid w:val="00E51510"/>
    <w:rsid w:val="00E51987"/>
    <w:rsid w:val="00E5459E"/>
    <w:rsid w:val="00E5511E"/>
    <w:rsid w:val="00E5695A"/>
    <w:rsid w:val="00E5758D"/>
    <w:rsid w:val="00E622DA"/>
    <w:rsid w:val="00E6284D"/>
    <w:rsid w:val="00E71297"/>
    <w:rsid w:val="00E75DAD"/>
    <w:rsid w:val="00E7786E"/>
    <w:rsid w:val="00E80253"/>
    <w:rsid w:val="00E8769B"/>
    <w:rsid w:val="00E90EF1"/>
    <w:rsid w:val="00E91857"/>
    <w:rsid w:val="00E91F58"/>
    <w:rsid w:val="00E937C5"/>
    <w:rsid w:val="00EA2918"/>
    <w:rsid w:val="00EA2DB9"/>
    <w:rsid w:val="00EA3C9B"/>
    <w:rsid w:val="00EA4C9F"/>
    <w:rsid w:val="00EA5326"/>
    <w:rsid w:val="00EA59F0"/>
    <w:rsid w:val="00EA5A9C"/>
    <w:rsid w:val="00EA5B4D"/>
    <w:rsid w:val="00EA62CD"/>
    <w:rsid w:val="00EA6D4B"/>
    <w:rsid w:val="00EB01A1"/>
    <w:rsid w:val="00EB79CE"/>
    <w:rsid w:val="00EC1909"/>
    <w:rsid w:val="00EC2928"/>
    <w:rsid w:val="00EC31F9"/>
    <w:rsid w:val="00EC4866"/>
    <w:rsid w:val="00EC71EA"/>
    <w:rsid w:val="00EC7611"/>
    <w:rsid w:val="00ED00FD"/>
    <w:rsid w:val="00ED1520"/>
    <w:rsid w:val="00ED19F8"/>
    <w:rsid w:val="00ED2B66"/>
    <w:rsid w:val="00ED2EB7"/>
    <w:rsid w:val="00ED58DA"/>
    <w:rsid w:val="00ED6319"/>
    <w:rsid w:val="00ED6648"/>
    <w:rsid w:val="00EE0DB4"/>
    <w:rsid w:val="00EE3206"/>
    <w:rsid w:val="00EE73EB"/>
    <w:rsid w:val="00EE7575"/>
    <w:rsid w:val="00EF0917"/>
    <w:rsid w:val="00EF14F0"/>
    <w:rsid w:val="00EF178C"/>
    <w:rsid w:val="00EF25CA"/>
    <w:rsid w:val="00EF2AC8"/>
    <w:rsid w:val="00F00F19"/>
    <w:rsid w:val="00F0490B"/>
    <w:rsid w:val="00F054F3"/>
    <w:rsid w:val="00F05D41"/>
    <w:rsid w:val="00F12A3A"/>
    <w:rsid w:val="00F13862"/>
    <w:rsid w:val="00F158F5"/>
    <w:rsid w:val="00F17066"/>
    <w:rsid w:val="00F206E9"/>
    <w:rsid w:val="00F23AC6"/>
    <w:rsid w:val="00F242A4"/>
    <w:rsid w:val="00F24697"/>
    <w:rsid w:val="00F26D93"/>
    <w:rsid w:val="00F3066D"/>
    <w:rsid w:val="00F30D18"/>
    <w:rsid w:val="00F359B6"/>
    <w:rsid w:val="00F364CF"/>
    <w:rsid w:val="00F36A0A"/>
    <w:rsid w:val="00F36C3C"/>
    <w:rsid w:val="00F36D07"/>
    <w:rsid w:val="00F36D09"/>
    <w:rsid w:val="00F45BDC"/>
    <w:rsid w:val="00F53A05"/>
    <w:rsid w:val="00F53E6D"/>
    <w:rsid w:val="00F53FC2"/>
    <w:rsid w:val="00F54502"/>
    <w:rsid w:val="00F55338"/>
    <w:rsid w:val="00F55964"/>
    <w:rsid w:val="00F57296"/>
    <w:rsid w:val="00F615D1"/>
    <w:rsid w:val="00F61B5E"/>
    <w:rsid w:val="00F63776"/>
    <w:rsid w:val="00F63D5F"/>
    <w:rsid w:val="00F64314"/>
    <w:rsid w:val="00F65344"/>
    <w:rsid w:val="00F665F5"/>
    <w:rsid w:val="00F70C51"/>
    <w:rsid w:val="00F7202C"/>
    <w:rsid w:val="00F7386C"/>
    <w:rsid w:val="00F73912"/>
    <w:rsid w:val="00F75253"/>
    <w:rsid w:val="00F7602E"/>
    <w:rsid w:val="00F8006C"/>
    <w:rsid w:val="00F8234E"/>
    <w:rsid w:val="00F842B8"/>
    <w:rsid w:val="00F868B2"/>
    <w:rsid w:val="00F86D83"/>
    <w:rsid w:val="00F9712E"/>
    <w:rsid w:val="00FA069A"/>
    <w:rsid w:val="00FA4911"/>
    <w:rsid w:val="00FB0900"/>
    <w:rsid w:val="00FB1643"/>
    <w:rsid w:val="00FB3B9F"/>
    <w:rsid w:val="00FB4827"/>
    <w:rsid w:val="00FB6353"/>
    <w:rsid w:val="00FB6DD8"/>
    <w:rsid w:val="00FB755B"/>
    <w:rsid w:val="00FC4EB7"/>
    <w:rsid w:val="00FC7761"/>
    <w:rsid w:val="00FE1766"/>
    <w:rsid w:val="00FE25F3"/>
    <w:rsid w:val="00FE286A"/>
    <w:rsid w:val="00FE2916"/>
    <w:rsid w:val="00FE4367"/>
    <w:rsid w:val="00FF0C17"/>
    <w:rsid w:val="00FF1775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DACCD53"/>
  <w15:docId w15:val="{6FCE827D-AEA6-4D2D-869D-046C994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7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99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2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5CC"/>
    <w:rPr>
      <w:color w:val="605E5C"/>
      <w:shd w:val="clear" w:color="auto" w:fill="E1DFDD"/>
    </w:rPr>
  </w:style>
  <w:style w:type="numbering" w:customStyle="1" w:styleId="siwz11">
    <w:name w:val="siwz11"/>
    <w:rsid w:val="00FF1775"/>
    <w:pPr>
      <w:numPr>
        <w:numId w:val="54"/>
      </w:numPr>
    </w:pPr>
  </w:style>
  <w:style w:type="character" w:styleId="Numerstrony">
    <w:name w:val="page number"/>
    <w:basedOn w:val="Domylnaczcionkaakapitu"/>
    <w:rsid w:val="0063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pl/maps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google.pl/map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B3AA-A7AC-4739-A46A-D1346D66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10084</Words>
  <Characters>60506</Characters>
  <Application>Microsoft Office Word</Application>
  <DocSecurity>0</DocSecurity>
  <Lines>504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Lucinska</dc:creator>
  <cp:lastModifiedBy>Gecyngier Paulina  (BF)</cp:lastModifiedBy>
  <cp:revision>3</cp:revision>
  <cp:lastPrinted>2020-02-18T13:19:00Z</cp:lastPrinted>
  <dcterms:created xsi:type="dcterms:W3CDTF">2020-02-18T14:44:00Z</dcterms:created>
  <dcterms:modified xsi:type="dcterms:W3CDTF">2020-02-18T15:06:00Z</dcterms:modified>
</cp:coreProperties>
</file>