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592352EE" w:rsidR="00EE7761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695DA7" w:rsidRPr="00695DA7">
              <w:rPr>
                <w:rFonts w:ascii="Times New Roman" w:hAnsi="Times New Roman" w:cs="Times New Roman"/>
                <w:sz w:val="24"/>
                <w:szCs w:val="24"/>
              </w:rPr>
              <w:t>Wielonarodowym Państwem Boliwi</w:t>
            </w:r>
            <w:r w:rsidR="00A216C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95DA7" w:rsidRPr="00695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E53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F31E53" w:rsidRPr="00F31E53">
              <w:rPr>
                <w:rFonts w:ascii="Times New Roman" w:hAnsi="Times New Roman" w:cs="Times New Roman"/>
                <w:sz w:val="24"/>
                <w:szCs w:val="24"/>
              </w:rPr>
              <w:t>obowiązuje żadna umowa międzynarodowa dotycząca doręczania dokumentów w sprawach cywilnych.</w:t>
            </w:r>
            <w:r w:rsidR="00F31E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043DC916" w:rsidR="00191E16" w:rsidRPr="005E36A1" w:rsidRDefault="006032C0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  szczególności zastosowanie będą miały art. 1132-1134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11, 12, 14, 15,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44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 (tekst jednolity Dz. U. z 2014 r., poz. 1657 ze zm.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54760" w14:textId="77777777" w:rsidR="008151F0" w:rsidRPr="00EF3BF1" w:rsidRDefault="008151F0" w:rsidP="008151F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wniosek o doręczenie 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019FEFF7" w14:textId="77777777" w:rsidR="008151F0" w:rsidRPr="00EF3BF1" w:rsidRDefault="008151F0" w:rsidP="008151F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7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FC59225" w:rsidR="000F4AA6" w:rsidRPr="005E36A1" w:rsidRDefault="008151F0" w:rsidP="008151F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43261C" w14:textId="77777777" w:rsidR="008151F0" w:rsidRDefault="008151F0" w:rsidP="008151F0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7119F91A" w14:textId="77777777" w:rsidR="008151F0" w:rsidRPr="00EF3BF1" w:rsidRDefault="008151F0" w:rsidP="008151F0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5BFF2F9A" w14:textId="0C76613F" w:rsidR="00191E16" w:rsidRPr="00BE1446" w:rsidRDefault="008151F0" w:rsidP="008151F0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</w:t>
              </w:r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taj.</w:t>
              </w:r>
            </w:hyperlink>
          </w:p>
        </w:tc>
      </w:tr>
      <w:tr w:rsidR="00CF1719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52176BD0" w:rsidR="00CF1719" w:rsidRPr="00BE1446" w:rsidRDefault="00CF1719" w:rsidP="00CF1719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4E578E">
              <w:rPr>
                <w:b/>
                <w:bCs/>
              </w:rPr>
              <w:t>Język</w:t>
            </w:r>
            <w:r w:rsidR="006634A5">
              <w:rPr>
                <w:b/>
                <w:bCs/>
              </w:rPr>
              <w:t xml:space="preserve"> wniosku o doręczenie</w:t>
            </w:r>
          </w:p>
        </w:tc>
      </w:tr>
      <w:tr w:rsidR="00CF1719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37850C" w14:textId="77777777" w:rsidR="00CF1719" w:rsidRDefault="00CF1719" w:rsidP="00CF171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</w:t>
            </w:r>
            <w:r w:rsidR="00AC6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73E" w:rsidRPr="00AC673E">
              <w:rPr>
                <w:rFonts w:ascii="Times New Roman" w:hAnsi="Times New Roman" w:cs="Times New Roman"/>
                <w:sz w:val="24"/>
                <w:szCs w:val="24"/>
              </w:rPr>
              <w:t xml:space="preserve">na jeden z języków urzędowych Boliwii; wystarczające jest tłumaczenie na język hiszpański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 </w:t>
            </w:r>
          </w:p>
          <w:p w14:paraId="6390BD27" w14:textId="77777777" w:rsidR="00AC673E" w:rsidRDefault="00AC673E" w:rsidP="00CF171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0283" w14:textId="789529F8" w:rsidR="00AC673E" w:rsidRPr="00BE1446" w:rsidRDefault="00AC673E" w:rsidP="00CF171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4A5" w:rsidRPr="00BE1446" w14:paraId="325CB1A5" w14:textId="77777777" w:rsidTr="006634A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2E84A939" w14:textId="0B11535F" w:rsidR="006634A5" w:rsidRPr="006634A5" w:rsidRDefault="006634A5" w:rsidP="006634A5">
            <w:pPr>
              <w:pStyle w:val="Preformatted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Język</w:t>
            </w:r>
            <w:r w:rsidR="00A21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663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doręczanych dokumentów</w:t>
            </w:r>
          </w:p>
        </w:tc>
      </w:tr>
      <w:tr w:rsidR="006634A5" w:rsidRPr="00BE1446" w14:paraId="0C6DDD73" w14:textId="77777777" w:rsidTr="006634A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57C6AE" w14:textId="5F1D0797" w:rsidR="006634A5" w:rsidRPr="00AC673E" w:rsidRDefault="006634A5" w:rsidP="006634A5">
            <w:pPr>
              <w:pStyle w:val="PreformattedText"/>
              <w:tabs>
                <w:tab w:val="left" w:pos="3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</w:t>
            </w:r>
            <w:r w:rsidR="00AC673E" w:rsidRPr="00AC673E">
              <w:rPr>
                <w:rFonts w:ascii="Times New Roman" w:hAnsi="Times New Roman" w:cs="Times New Roman"/>
                <w:sz w:val="24"/>
                <w:szCs w:val="24"/>
              </w:rPr>
              <w:t xml:space="preserve">na jeden z języków urzędowych Boliwii; wystarczające jest tłumaczenie na język hiszpański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</w:tc>
      </w:tr>
      <w:tr w:rsidR="006634A5" w:rsidRPr="00BE1446" w14:paraId="38C265DF" w14:textId="77777777" w:rsidTr="006634A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54AFC6B" w14:textId="66AEBA14" w:rsidR="006634A5" w:rsidRPr="006634A5" w:rsidRDefault="006634A5" w:rsidP="006634A5">
            <w:pPr>
              <w:pStyle w:val="PreformattedText"/>
              <w:tabs>
                <w:tab w:val="left" w:pos="3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6634A5" w:rsidRPr="00BE1446" w14:paraId="55504EC9" w14:textId="77777777" w:rsidTr="006634A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569FC7" w14:textId="5568B0A1" w:rsidR="006634A5" w:rsidRPr="006634A5" w:rsidRDefault="006634A5" w:rsidP="006634A5">
            <w:pPr>
              <w:pStyle w:val="PreformattedText"/>
              <w:tabs>
                <w:tab w:val="left" w:pos="3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4A5">
              <w:rPr>
                <w:rFonts w:ascii="Times New Roman" w:hAnsi="Times New Roman" w:cs="Times New Roman"/>
                <w:sz w:val="24"/>
                <w:szCs w:val="24"/>
              </w:rPr>
              <w:t xml:space="preserve">Legalizacja nie jest wymagana – Boliwia </w:t>
            </w:r>
            <w:hyperlink r:id="rId9" w:history="1">
              <w:r w:rsidRPr="00A216C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jest st</w:t>
              </w:r>
              <w:r w:rsidRPr="00A216C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roną</w:t>
              </w:r>
            </w:hyperlink>
            <w:r w:rsidRPr="006634A5">
              <w:rPr>
                <w:rFonts w:ascii="Times New Roman" w:hAnsi="Times New Roman" w:cs="Times New Roman"/>
                <w:sz w:val="24"/>
                <w:szCs w:val="24"/>
              </w:rPr>
              <w:t xml:space="preserve"> Konwencji znoszącej wymóg legalizacji zagranicznych dokumentów urzędowych z dnia 5 października 1961 r. (Dz.U. 2005, nr 112, poz. 938).</w:t>
            </w:r>
          </w:p>
          <w:p w14:paraId="6F777855" w14:textId="0F4AC628" w:rsidR="006634A5" w:rsidRDefault="006634A5" w:rsidP="006634A5">
            <w:pPr>
              <w:pStyle w:val="PreformattedText"/>
              <w:tabs>
                <w:tab w:val="left" w:pos="3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4A5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D70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34A5">
              <w:rPr>
                <w:rFonts w:ascii="Times New Roman" w:hAnsi="Times New Roman" w:cs="Times New Roman"/>
                <w:sz w:val="24"/>
                <w:szCs w:val="24"/>
              </w:rPr>
              <w:t xml:space="preserve"> ww. </w:t>
            </w:r>
            <w:r w:rsidR="008212F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634A5">
              <w:rPr>
                <w:rFonts w:ascii="Times New Roman" w:hAnsi="Times New Roman" w:cs="Times New Roman"/>
                <w:sz w:val="24"/>
                <w:szCs w:val="24"/>
              </w:rPr>
              <w:t>onwencji wymagan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634A5"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proofErr w:type="spellStart"/>
            <w:r w:rsidRPr="006634A5">
              <w:rPr>
                <w:rFonts w:ascii="Times New Roman" w:hAnsi="Times New Roman" w:cs="Times New Roman"/>
                <w:sz w:val="24"/>
                <w:szCs w:val="24"/>
              </w:rPr>
              <w:t>apostille</w:t>
            </w:r>
            <w:proofErr w:type="spellEnd"/>
            <w:r w:rsidRPr="00663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4A5" w:rsidRPr="00BE1446" w14:paraId="05E333A5" w14:textId="77777777" w:rsidTr="006634A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93BCAE2" w14:textId="1E87632A" w:rsidR="006634A5" w:rsidRPr="006634A5" w:rsidRDefault="006634A5" w:rsidP="006634A5">
            <w:pPr>
              <w:pStyle w:val="PreformattedText"/>
              <w:tabs>
                <w:tab w:val="left" w:pos="3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6634A5" w:rsidRPr="00BE1446" w14:paraId="34D356F4" w14:textId="77777777" w:rsidTr="006634A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921243" w14:textId="5A3BF52C" w:rsidR="006634A5" w:rsidRDefault="006634A5" w:rsidP="006634A5">
            <w:pPr>
              <w:pStyle w:val="PreformattedText"/>
              <w:tabs>
                <w:tab w:val="left" w:pos="3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4A5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821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34A5" w:rsidRPr="00BE1446" w14:paraId="6552A934" w14:textId="77777777" w:rsidTr="006634A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869D70" w14:textId="48A52D26" w:rsidR="006634A5" w:rsidRPr="006634A5" w:rsidRDefault="006634A5" w:rsidP="006634A5">
            <w:pPr>
              <w:pStyle w:val="PreformattedText"/>
              <w:tabs>
                <w:tab w:val="left" w:pos="39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6634A5" w:rsidRPr="00BE1446" w14:paraId="4A471955" w14:textId="77777777" w:rsidTr="006634A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DB5B37" w14:textId="493985A1" w:rsidR="006634A5" w:rsidRDefault="006634A5" w:rsidP="006634A5">
            <w:pPr>
              <w:pStyle w:val="PreformattedText"/>
              <w:tabs>
                <w:tab w:val="left" w:pos="39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821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A2C4FB" w14:textId="30F52BBF" w:rsidR="00D70D5B" w:rsidRPr="00BE1446" w:rsidRDefault="00D70D5B" w:rsidP="00D70D5B"/>
    <w:sectPr w:rsidR="00D70D5B" w:rsidRPr="00BE1446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8A89" w14:textId="77777777" w:rsidR="00481BC4" w:rsidRDefault="00481BC4">
      <w:r>
        <w:separator/>
      </w:r>
    </w:p>
  </w:endnote>
  <w:endnote w:type="continuationSeparator" w:id="0">
    <w:p w14:paraId="5157EFA0" w14:textId="77777777" w:rsidR="00481BC4" w:rsidRDefault="0048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FF76C4" w:rsidRPr="00EA1DA5" w:rsidRDefault="00FF76C4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7033" w14:textId="77777777" w:rsidR="00481BC4" w:rsidRDefault="00481BC4">
      <w:r>
        <w:separator/>
      </w:r>
    </w:p>
  </w:footnote>
  <w:footnote w:type="continuationSeparator" w:id="0">
    <w:p w14:paraId="08A6394C" w14:textId="77777777" w:rsidR="00481BC4" w:rsidRDefault="00481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2063" w14:textId="02002889" w:rsidR="007301B8" w:rsidRPr="00DF358B" w:rsidRDefault="007301B8" w:rsidP="007301B8">
    <w:pPr>
      <w:pStyle w:val="Nagwek"/>
      <w:jc w:val="right"/>
      <w:rPr>
        <w:i/>
        <w:iCs/>
        <w:sz w:val="20"/>
        <w:szCs w:val="20"/>
      </w:rPr>
    </w:pPr>
    <w:r w:rsidRPr="00DF358B">
      <w:rPr>
        <w:i/>
        <w:iCs/>
        <w:sz w:val="20"/>
        <w:szCs w:val="20"/>
      </w:rPr>
      <w:t xml:space="preserve">Ostatnia aktualizacja: </w:t>
    </w:r>
    <w:r>
      <w:rPr>
        <w:i/>
        <w:iCs/>
        <w:sz w:val="20"/>
        <w:szCs w:val="20"/>
      </w:rPr>
      <w:t>ma</w:t>
    </w:r>
    <w:r w:rsidR="006634A5">
      <w:rPr>
        <w:i/>
        <w:iCs/>
        <w:sz w:val="20"/>
        <w:szCs w:val="20"/>
      </w:rPr>
      <w:t>j</w:t>
    </w:r>
    <w:r>
      <w:rPr>
        <w:i/>
        <w:iCs/>
        <w:sz w:val="20"/>
        <w:szCs w:val="20"/>
      </w:rPr>
      <w:t xml:space="preserve"> </w:t>
    </w:r>
    <w:r w:rsidRPr="00DF358B">
      <w:rPr>
        <w:i/>
        <w:iCs/>
        <w:sz w:val="20"/>
        <w:szCs w:val="20"/>
      </w:rPr>
      <w:t>20</w:t>
    </w:r>
    <w:r>
      <w:rPr>
        <w:i/>
        <w:iCs/>
        <w:sz w:val="20"/>
        <w:szCs w:val="20"/>
      </w:rPr>
      <w:t>25</w:t>
    </w:r>
  </w:p>
  <w:p w14:paraId="71630402" w14:textId="6DF30265" w:rsidR="007301B8" w:rsidRDefault="007301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7350C"/>
    <w:rsid w:val="000D523C"/>
    <w:rsid w:val="000F4AA6"/>
    <w:rsid w:val="001451FC"/>
    <w:rsid w:val="00150B9F"/>
    <w:rsid w:val="001556D0"/>
    <w:rsid w:val="00191E16"/>
    <w:rsid w:val="00192B1D"/>
    <w:rsid w:val="001C227B"/>
    <w:rsid w:val="00273057"/>
    <w:rsid w:val="003745D0"/>
    <w:rsid w:val="00391CB3"/>
    <w:rsid w:val="003D0DF2"/>
    <w:rsid w:val="003E79D3"/>
    <w:rsid w:val="003F5134"/>
    <w:rsid w:val="00442267"/>
    <w:rsid w:val="00481BC4"/>
    <w:rsid w:val="004D2690"/>
    <w:rsid w:val="005A12B1"/>
    <w:rsid w:val="005E36A1"/>
    <w:rsid w:val="006032C0"/>
    <w:rsid w:val="00636C6C"/>
    <w:rsid w:val="006634A5"/>
    <w:rsid w:val="00695DA7"/>
    <w:rsid w:val="00697D3E"/>
    <w:rsid w:val="006F6603"/>
    <w:rsid w:val="00716FDE"/>
    <w:rsid w:val="007301B8"/>
    <w:rsid w:val="00781AFD"/>
    <w:rsid w:val="007B7327"/>
    <w:rsid w:val="008151F0"/>
    <w:rsid w:val="008212FF"/>
    <w:rsid w:val="00821955"/>
    <w:rsid w:val="008264A1"/>
    <w:rsid w:val="0086226C"/>
    <w:rsid w:val="008D6535"/>
    <w:rsid w:val="009529B5"/>
    <w:rsid w:val="00993D76"/>
    <w:rsid w:val="009E41FA"/>
    <w:rsid w:val="00A216CE"/>
    <w:rsid w:val="00AC673E"/>
    <w:rsid w:val="00B16C20"/>
    <w:rsid w:val="00B23A98"/>
    <w:rsid w:val="00B73CB7"/>
    <w:rsid w:val="00BA5A76"/>
    <w:rsid w:val="00C503EB"/>
    <w:rsid w:val="00C73363"/>
    <w:rsid w:val="00CC69EA"/>
    <w:rsid w:val="00CF1719"/>
    <w:rsid w:val="00D057EE"/>
    <w:rsid w:val="00D23E0D"/>
    <w:rsid w:val="00D42AF6"/>
    <w:rsid w:val="00D60A58"/>
    <w:rsid w:val="00D70D5B"/>
    <w:rsid w:val="00DF59DF"/>
    <w:rsid w:val="00ED3DED"/>
    <w:rsid w:val="00EE7761"/>
    <w:rsid w:val="00F13548"/>
    <w:rsid w:val="00F31E53"/>
    <w:rsid w:val="00F512D7"/>
    <w:rsid w:val="00F560E3"/>
    <w:rsid w:val="00F63A90"/>
    <w:rsid w:val="00F945C4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0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1B8"/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16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E2F66-0FA5-42E5-9CCC-649172B0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19</cp:revision>
  <cp:lastPrinted>2021-10-29T08:27:00Z</cp:lastPrinted>
  <dcterms:created xsi:type="dcterms:W3CDTF">2025-03-25T10:38:00Z</dcterms:created>
  <dcterms:modified xsi:type="dcterms:W3CDTF">2025-06-13T04:46:00Z</dcterms:modified>
</cp:coreProperties>
</file>